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73" w:rsidRPr="000715D5" w:rsidRDefault="00464F73" w:rsidP="002F500F">
      <w:pPr>
        <w:pStyle w:val="Title"/>
        <w:spacing w:line="240" w:lineRule="auto"/>
        <w:rPr>
          <w:rStyle w:val="LineNumber"/>
        </w:rPr>
      </w:pPr>
      <w:r w:rsidRPr="000715D5">
        <w:rPr>
          <w:rStyle w:val="LineNumber"/>
        </w:rPr>
        <w:t xml:space="preserve">SECTION </w:t>
      </w:r>
      <w:r w:rsidR="00176BA2">
        <w:rPr>
          <w:rStyle w:val="LineNumber"/>
        </w:rPr>
        <w:t>11</w:t>
      </w:r>
      <w:r w:rsidR="00CA30D2">
        <w:rPr>
          <w:rStyle w:val="LineNumber"/>
        </w:rPr>
        <w:t xml:space="preserve"> </w:t>
      </w:r>
      <w:r w:rsidR="00EF4B54">
        <w:rPr>
          <w:rStyle w:val="LineNumber"/>
        </w:rPr>
        <w:t>08</w:t>
      </w:r>
      <w:r w:rsidR="00CA30D2">
        <w:rPr>
          <w:rStyle w:val="LineNumber"/>
        </w:rPr>
        <w:t xml:space="preserve"> 0</w:t>
      </w:r>
      <w:r w:rsidR="00EF4B54">
        <w:rPr>
          <w:rStyle w:val="LineNumber"/>
        </w:rPr>
        <w:t>0</w:t>
      </w:r>
    </w:p>
    <w:p w:rsidR="00464F73" w:rsidRPr="00FB4F94" w:rsidRDefault="00420A9C" w:rsidP="002F500F">
      <w:pPr>
        <w:widowControl/>
        <w:tabs>
          <w:tab w:val="center" w:pos="4680"/>
        </w:tabs>
        <w:spacing w:line="240" w:lineRule="auto"/>
        <w:jc w:val="center"/>
        <w:rPr>
          <w:rStyle w:val="LineNumber"/>
        </w:rPr>
      </w:pPr>
      <w:r w:rsidRPr="001650B7">
        <w:rPr>
          <w:rStyle w:val="LineNumber"/>
          <w:b/>
        </w:rPr>
        <w:t>COMMISSIONING</w:t>
      </w:r>
      <w:r w:rsidR="00176BA2">
        <w:rPr>
          <w:rStyle w:val="LineNumber"/>
          <w:b/>
        </w:rPr>
        <w:t xml:space="preserve"> </w:t>
      </w:r>
      <w:r w:rsidR="00EF4B54">
        <w:rPr>
          <w:rStyle w:val="LineNumber"/>
          <w:b/>
        </w:rPr>
        <w:t xml:space="preserve">OF </w:t>
      </w:r>
      <w:r w:rsidR="00284C9A">
        <w:rPr>
          <w:rStyle w:val="LineNumber"/>
          <w:b/>
        </w:rPr>
        <w:t>E</w:t>
      </w:r>
      <w:r w:rsidR="00176BA2">
        <w:rPr>
          <w:rStyle w:val="LineNumber"/>
          <w:b/>
        </w:rPr>
        <w:t>QUIPMENT</w:t>
      </w:r>
    </w:p>
    <w:p w:rsidR="00464F73" w:rsidRPr="001650B7" w:rsidRDefault="00464F73" w:rsidP="002F500F">
      <w:pPr>
        <w:spacing w:line="240" w:lineRule="auto"/>
        <w:jc w:val="center"/>
        <w:rPr>
          <w:rStyle w:val="LineNumber"/>
          <w:b/>
          <w:sz w:val="16"/>
          <w:szCs w:val="16"/>
        </w:rPr>
      </w:pPr>
      <w:r w:rsidRPr="00FB4F94">
        <w:rPr>
          <w:rStyle w:val="LineNumber"/>
          <w:b/>
          <w:sz w:val="16"/>
        </w:rPr>
        <w:t xml:space="preserve">BASED ON </w:t>
      </w:r>
      <w:r w:rsidR="002167B2">
        <w:rPr>
          <w:rStyle w:val="LineNumber"/>
          <w:b/>
          <w:sz w:val="16"/>
        </w:rPr>
        <w:t>DFD</w:t>
      </w:r>
      <w:r w:rsidRPr="00FB4F94">
        <w:rPr>
          <w:rStyle w:val="LineNumber"/>
          <w:b/>
          <w:sz w:val="16"/>
        </w:rPr>
        <w:t xml:space="preserve"> MASTER SPECIFICATION DATED </w:t>
      </w:r>
      <w:r w:rsidR="00CE60DD">
        <w:rPr>
          <w:rStyle w:val="LineNumber"/>
          <w:b/>
          <w:sz w:val="16"/>
        </w:rPr>
        <w:t>0</w:t>
      </w:r>
      <w:r w:rsidR="0007026A">
        <w:rPr>
          <w:rStyle w:val="LineNumber"/>
          <w:b/>
          <w:sz w:val="16"/>
        </w:rPr>
        <w:t>2</w:t>
      </w:r>
      <w:r w:rsidR="00CE60DD">
        <w:rPr>
          <w:rStyle w:val="LineNumber"/>
          <w:b/>
          <w:sz w:val="16"/>
        </w:rPr>
        <w:t>/</w:t>
      </w:r>
      <w:r w:rsidR="0007026A">
        <w:rPr>
          <w:rStyle w:val="LineNumber"/>
          <w:b/>
          <w:sz w:val="16"/>
        </w:rPr>
        <w:t>27</w:t>
      </w:r>
      <w:r w:rsidR="00FC4A39">
        <w:rPr>
          <w:rStyle w:val="LineNumber"/>
          <w:b/>
          <w:sz w:val="16"/>
        </w:rPr>
        <w:t>/</w:t>
      </w:r>
      <w:r w:rsidR="00CE60DD">
        <w:rPr>
          <w:rStyle w:val="LineNumber"/>
          <w:b/>
          <w:sz w:val="16"/>
        </w:rPr>
        <w:t>201</w:t>
      </w:r>
      <w:r w:rsidR="0007026A">
        <w:rPr>
          <w:rStyle w:val="LineNumber"/>
          <w:b/>
          <w:sz w:val="16"/>
        </w:rPr>
        <w:t>5</w:t>
      </w:r>
    </w:p>
    <w:p w:rsidR="00EF4B54" w:rsidRPr="00EF4B54" w:rsidRDefault="00EF4B54" w:rsidP="00607AEB">
      <w:pPr>
        <w:widowControl/>
        <w:adjustRightInd/>
        <w:spacing w:line="240" w:lineRule="exact"/>
        <w:ind w:left="720"/>
        <w:jc w:val="left"/>
        <w:textAlignment w:val="auto"/>
        <w:rPr>
          <w:b/>
          <w:i/>
          <w:snapToGrid/>
          <w:color w:val="FF0000"/>
        </w:rPr>
      </w:pPr>
      <w:r w:rsidRPr="00EF4B54">
        <w:rPr>
          <w:b/>
          <w:i/>
          <w:snapToGrid/>
          <w:color w:val="FF0000"/>
        </w:rPr>
        <w:t xml:space="preserve">This section has been written to cover most (but not all) situations that you will encounter. Depending on the requirements of your specific project, you may have to add material, delete items, or modify what is currently written. The Division of </w:t>
      </w:r>
      <w:r w:rsidR="008B3D24">
        <w:rPr>
          <w:b/>
          <w:i/>
          <w:snapToGrid/>
          <w:color w:val="FF0000"/>
        </w:rPr>
        <w:t xml:space="preserve">Facilities Development </w:t>
      </w:r>
      <w:r w:rsidRPr="00EF4B54">
        <w:rPr>
          <w:b/>
          <w:i/>
          <w:snapToGrid/>
          <w:color w:val="FF0000"/>
        </w:rPr>
        <w:t>expects changes and comments from you.</w:t>
      </w:r>
    </w:p>
    <w:p w:rsidR="00464F73" w:rsidRPr="000715D5" w:rsidRDefault="00464F73" w:rsidP="002F500F">
      <w:pPr>
        <w:widowControl/>
        <w:spacing w:line="240" w:lineRule="auto"/>
        <w:jc w:val="center"/>
        <w:rPr>
          <w:rStyle w:val="LineNumber"/>
        </w:rPr>
      </w:pPr>
    </w:p>
    <w:p w:rsidR="00464F73" w:rsidRPr="001650B7" w:rsidRDefault="00464F73" w:rsidP="002F500F">
      <w:pPr>
        <w:widowControl/>
        <w:spacing w:line="240" w:lineRule="auto"/>
        <w:jc w:val="center"/>
        <w:rPr>
          <w:rStyle w:val="LineNumber"/>
          <w:b/>
        </w:rPr>
      </w:pPr>
      <w:r w:rsidRPr="001650B7">
        <w:rPr>
          <w:rStyle w:val="LineNumber"/>
          <w:b/>
        </w:rPr>
        <w:t>P</w:t>
      </w:r>
      <w:r w:rsidR="00C00B1A">
        <w:rPr>
          <w:rStyle w:val="LineNumber"/>
          <w:b/>
        </w:rPr>
        <w:t xml:space="preserve"> </w:t>
      </w:r>
      <w:r w:rsidRPr="001650B7">
        <w:rPr>
          <w:rStyle w:val="LineNumber"/>
          <w:b/>
        </w:rPr>
        <w:t>A</w:t>
      </w:r>
      <w:r w:rsidR="00C00B1A">
        <w:rPr>
          <w:rStyle w:val="LineNumber"/>
          <w:b/>
        </w:rPr>
        <w:t xml:space="preserve"> </w:t>
      </w:r>
      <w:r w:rsidRPr="001650B7">
        <w:rPr>
          <w:rStyle w:val="LineNumber"/>
          <w:b/>
        </w:rPr>
        <w:t>R</w:t>
      </w:r>
      <w:r w:rsidR="00C00B1A">
        <w:rPr>
          <w:rStyle w:val="LineNumber"/>
          <w:b/>
        </w:rPr>
        <w:t xml:space="preserve"> </w:t>
      </w:r>
      <w:proofErr w:type="gramStart"/>
      <w:r w:rsidRPr="001650B7">
        <w:rPr>
          <w:rStyle w:val="LineNumber"/>
          <w:b/>
        </w:rPr>
        <w:t>T</w:t>
      </w:r>
      <w:r w:rsidR="00C00B1A">
        <w:rPr>
          <w:rStyle w:val="LineNumber"/>
          <w:b/>
        </w:rPr>
        <w:t xml:space="preserve"> </w:t>
      </w:r>
      <w:r w:rsidRPr="001650B7">
        <w:rPr>
          <w:rStyle w:val="LineNumber"/>
          <w:b/>
        </w:rPr>
        <w:t xml:space="preserve"> 1</w:t>
      </w:r>
      <w:proofErr w:type="gramEnd"/>
      <w:r w:rsidR="00C00B1A">
        <w:rPr>
          <w:rStyle w:val="LineNumber"/>
          <w:b/>
        </w:rPr>
        <w:t xml:space="preserve"> </w:t>
      </w:r>
      <w:r w:rsidRPr="001650B7">
        <w:rPr>
          <w:rStyle w:val="LineNumber"/>
          <w:b/>
        </w:rPr>
        <w:t xml:space="preserve"> </w:t>
      </w:r>
      <w:r w:rsidRPr="001650B7">
        <w:rPr>
          <w:rStyle w:val="LineNumber"/>
          <w:b/>
        </w:rPr>
        <w:noBreakHyphen/>
        <w:t xml:space="preserve"> </w:t>
      </w:r>
      <w:r w:rsidR="00C00B1A">
        <w:rPr>
          <w:rStyle w:val="LineNumber"/>
          <w:b/>
        </w:rPr>
        <w:t xml:space="preserve"> </w:t>
      </w:r>
      <w:r w:rsidRPr="001650B7">
        <w:rPr>
          <w:rStyle w:val="LineNumber"/>
          <w:b/>
        </w:rPr>
        <w:t>G</w:t>
      </w:r>
      <w:r w:rsidR="00C00B1A">
        <w:rPr>
          <w:rStyle w:val="LineNumber"/>
          <w:b/>
        </w:rPr>
        <w:t xml:space="preserve"> </w:t>
      </w:r>
      <w:r w:rsidRPr="001650B7">
        <w:rPr>
          <w:rStyle w:val="LineNumber"/>
          <w:b/>
        </w:rPr>
        <w:t>E</w:t>
      </w:r>
      <w:r w:rsidR="00C00B1A">
        <w:rPr>
          <w:rStyle w:val="LineNumber"/>
          <w:b/>
        </w:rPr>
        <w:t xml:space="preserve"> </w:t>
      </w:r>
      <w:r w:rsidRPr="001650B7">
        <w:rPr>
          <w:rStyle w:val="LineNumber"/>
          <w:b/>
        </w:rPr>
        <w:t>N</w:t>
      </w:r>
      <w:r w:rsidR="00C00B1A">
        <w:rPr>
          <w:rStyle w:val="LineNumber"/>
          <w:b/>
        </w:rPr>
        <w:t xml:space="preserve"> </w:t>
      </w:r>
      <w:r w:rsidRPr="001650B7">
        <w:rPr>
          <w:rStyle w:val="LineNumber"/>
          <w:b/>
        </w:rPr>
        <w:t>E</w:t>
      </w:r>
      <w:r w:rsidR="00C00B1A">
        <w:rPr>
          <w:rStyle w:val="LineNumber"/>
          <w:b/>
        </w:rPr>
        <w:t xml:space="preserve"> </w:t>
      </w:r>
      <w:r w:rsidRPr="001650B7">
        <w:rPr>
          <w:rStyle w:val="LineNumber"/>
          <w:b/>
        </w:rPr>
        <w:t>R</w:t>
      </w:r>
      <w:r w:rsidR="00C00B1A">
        <w:rPr>
          <w:rStyle w:val="LineNumber"/>
          <w:b/>
        </w:rPr>
        <w:t xml:space="preserve"> </w:t>
      </w:r>
      <w:r w:rsidRPr="001650B7">
        <w:rPr>
          <w:rStyle w:val="LineNumber"/>
          <w:b/>
        </w:rPr>
        <w:t>A</w:t>
      </w:r>
      <w:r w:rsidR="00C00B1A">
        <w:rPr>
          <w:rStyle w:val="LineNumber"/>
          <w:b/>
        </w:rPr>
        <w:t xml:space="preserve"> </w:t>
      </w:r>
      <w:r w:rsidRPr="001650B7">
        <w:rPr>
          <w:rStyle w:val="LineNumber"/>
          <w:b/>
        </w:rPr>
        <w:t>L</w:t>
      </w:r>
    </w:p>
    <w:p w:rsidR="00464F73" w:rsidRPr="000715D5" w:rsidRDefault="00464F73" w:rsidP="002F500F">
      <w:pPr>
        <w:widowControl/>
        <w:spacing w:line="240" w:lineRule="auto"/>
        <w:ind w:firstLine="720"/>
        <w:rPr>
          <w:rStyle w:val="LineNumber"/>
        </w:rPr>
      </w:pPr>
    </w:p>
    <w:p w:rsidR="00464F73" w:rsidRPr="001650B7" w:rsidRDefault="00464F73" w:rsidP="002F500F">
      <w:pPr>
        <w:widowControl/>
        <w:spacing w:line="240" w:lineRule="auto"/>
        <w:rPr>
          <w:rStyle w:val="LineNumber"/>
          <w:b/>
        </w:rPr>
      </w:pPr>
      <w:r w:rsidRPr="001650B7">
        <w:rPr>
          <w:rStyle w:val="LineNumber"/>
          <w:b/>
        </w:rPr>
        <w:t>S</w:t>
      </w:r>
      <w:r w:rsidR="001650B7">
        <w:rPr>
          <w:rStyle w:val="LineNumber"/>
          <w:b/>
        </w:rPr>
        <w:t>COPE</w:t>
      </w:r>
    </w:p>
    <w:p w:rsidR="00464F73" w:rsidRPr="000715D5" w:rsidRDefault="00464F73" w:rsidP="002F500F">
      <w:pPr>
        <w:spacing w:line="240" w:lineRule="auto"/>
        <w:rPr>
          <w:rStyle w:val="LineNumber"/>
        </w:rPr>
      </w:pPr>
      <w:r w:rsidRPr="000715D5">
        <w:rPr>
          <w:rStyle w:val="LineNumber"/>
        </w:rPr>
        <w:t xml:space="preserve">This section includes </w:t>
      </w:r>
      <w:r w:rsidR="008B3D24">
        <w:rPr>
          <w:rStyle w:val="LineNumber"/>
        </w:rPr>
        <w:t xml:space="preserve">commissioning forms for construction verification and functional performance testing. Included are </w:t>
      </w:r>
      <w:r w:rsidR="00420A9C" w:rsidRPr="000715D5">
        <w:rPr>
          <w:rStyle w:val="LineNumber"/>
        </w:rPr>
        <w:t>the following topics</w:t>
      </w:r>
      <w:r w:rsidRPr="000715D5">
        <w:rPr>
          <w:rStyle w:val="LineNumber"/>
        </w:rPr>
        <w:t>:</w:t>
      </w:r>
    </w:p>
    <w:p w:rsidR="00464F73" w:rsidRPr="000715D5" w:rsidRDefault="00464F73" w:rsidP="002F500F">
      <w:pPr>
        <w:widowControl/>
        <w:spacing w:line="240" w:lineRule="auto"/>
        <w:rPr>
          <w:rStyle w:val="LineNumber"/>
        </w:rPr>
      </w:pPr>
    </w:p>
    <w:p w:rsidR="00464F73" w:rsidRPr="000715D5" w:rsidRDefault="00464F73" w:rsidP="002F500F">
      <w:pPr>
        <w:spacing w:line="240" w:lineRule="auto"/>
        <w:rPr>
          <w:rStyle w:val="LineNumber"/>
        </w:rPr>
      </w:pPr>
      <w:r w:rsidRPr="000715D5">
        <w:rPr>
          <w:rStyle w:val="LineNumber"/>
        </w:rPr>
        <w:t xml:space="preserve">PART 1 - GENERAL </w:t>
      </w:r>
    </w:p>
    <w:p w:rsidR="00464F73" w:rsidRPr="000715D5" w:rsidRDefault="00464F73" w:rsidP="002F500F">
      <w:pPr>
        <w:spacing w:line="240" w:lineRule="auto"/>
        <w:ind w:left="720"/>
        <w:rPr>
          <w:rStyle w:val="LineNumber"/>
        </w:rPr>
      </w:pPr>
      <w:r w:rsidRPr="000715D5">
        <w:rPr>
          <w:rStyle w:val="LineNumber"/>
        </w:rPr>
        <w:t>Scope</w:t>
      </w:r>
    </w:p>
    <w:p w:rsidR="00420A9C" w:rsidRDefault="00464F73" w:rsidP="002F500F">
      <w:pPr>
        <w:spacing w:line="240" w:lineRule="auto"/>
        <w:ind w:left="720"/>
        <w:rPr>
          <w:rStyle w:val="LineNumber"/>
        </w:rPr>
      </w:pPr>
      <w:r w:rsidRPr="000715D5">
        <w:rPr>
          <w:rStyle w:val="LineNumber"/>
        </w:rPr>
        <w:t>Re</w:t>
      </w:r>
      <w:r w:rsidR="008B3D24">
        <w:rPr>
          <w:rStyle w:val="LineNumber"/>
        </w:rPr>
        <w:t>lated Work</w:t>
      </w:r>
    </w:p>
    <w:p w:rsidR="00DA3567" w:rsidRPr="000715D5" w:rsidRDefault="00DA3567" w:rsidP="002F500F">
      <w:pPr>
        <w:spacing w:line="240" w:lineRule="auto"/>
        <w:ind w:left="720"/>
        <w:rPr>
          <w:rStyle w:val="LineNumber"/>
        </w:rPr>
      </w:pPr>
      <w:r>
        <w:rPr>
          <w:rStyle w:val="LineNumber"/>
        </w:rPr>
        <w:t>Reference</w:t>
      </w:r>
    </w:p>
    <w:p w:rsidR="00213DE0" w:rsidRDefault="00213DE0" w:rsidP="002F500F">
      <w:pPr>
        <w:spacing w:line="240" w:lineRule="auto"/>
        <w:ind w:left="720"/>
        <w:rPr>
          <w:rStyle w:val="LineNumber"/>
        </w:rPr>
      </w:pPr>
      <w:r w:rsidRPr="000715D5">
        <w:rPr>
          <w:rStyle w:val="LineNumber"/>
        </w:rPr>
        <w:t>Submittals</w:t>
      </w:r>
    </w:p>
    <w:p w:rsidR="00464F73" w:rsidRPr="000715D5" w:rsidRDefault="00464F73" w:rsidP="002F500F">
      <w:pPr>
        <w:spacing w:line="240" w:lineRule="auto"/>
        <w:rPr>
          <w:rStyle w:val="LineNumber"/>
        </w:rPr>
      </w:pPr>
      <w:r w:rsidRPr="000715D5">
        <w:rPr>
          <w:rStyle w:val="LineNumber"/>
        </w:rPr>
        <w:t xml:space="preserve">PART 2 - PRODUCTS </w:t>
      </w:r>
    </w:p>
    <w:p w:rsidR="00464F73" w:rsidRPr="000715D5" w:rsidRDefault="008B3D24" w:rsidP="002F500F">
      <w:pPr>
        <w:spacing w:line="240" w:lineRule="auto"/>
        <w:ind w:left="720"/>
        <w:rPr>
          <w:rStyle w:val="LineNumber"/>
        </w:rPr>
      </w:pPr>
      <w:r>
        <w:rPr>
          <w:rStyle w:val="LineNumber"/>
        </w:rPr>
        <w:t>(Not Used)</w:t>
      </w:r>
    </w:p>
    <w:p w:rsidR="00464F73" w:rsidRPr="000715D5" w:rsidRDefault="00464F73" w:rsidP="002F500F">
      <w:pPr>
        <w:spacing w:line="240" w:lineRule="auto"/>
        <w:rPr>
          <w:rStyle w:val="LineNumber"/>
        </w:rPr>
      </w:pPr>
      <w:r w:rsidRPr="000715D5">
        <w:rPr>
          <w:rStyle w:val="LineNumber"/>
        </w:rPr>
        <w:t>P</w:t>
      </w:r>
      <w:r w:rsidR="008F4122">
        <w:rPr>
          <w:rStyle w:val="LineNumber"/>
        </w:rPr>
        <w:t>ART</w:t>
      </w:r>
      <w:r w:rsidRPr="000715D5">
        <w:rPr>
          <w:rStyle w:val="LineNumber"/>
        </w:rPr>
        <w:t xml:space="preserve"> 3 - </w:t>
      </w:r>
      <w:r w:rsidR="008F4122">
        <w:rPr>
          <w:rStyle w:val="LineNumber"/>
        </w:rPr>
        <w:t>EXECUTION</w:t>
      </w:r>
    </w:p>
    <w:p w:rsidR="0007026A" w:rsidRPr="00397EEE" w:rsidRDefault="0007026A" w:rsidP="0007026A">
      <w:pPr>
        <w:spacing w:line="240" w:lineRule="auto"/>
        <w:ind w:left="720"/>
        <w:rPr>
          <w:rStyle w:val="LineNumber"/>
          <w:b/>
          <w:i/>
          <w:color w:val="FF0000"/>
        </w:rPr>
      </w:pPr>
      <w:r w:rsidRPr="00397EEE">
        <w:rPr>
          <w:rStyle w:val="LineNumber"/>
          <w:b/>
          <w:i/>
          <w:color w:val="FF0000"/>
        </w:rPr>
        <w:t xml:space="preserve">DO NOT INCLUDE ANY COMMISSIONING FORMS for PRELIMINARY review. Just edit the list below and only submit pages </w:t>
      </w:r>
      <w:r>
        <w:rPr>
          <w:rStyle w:val="LineNumber"/>
          <w:b/>
          <w:i/>
          <w:color w:val="FF0000"/>
        </w:rPr>
        <w:t>11</w:t>
      </w:r>
      <w:r w:rsidRPr="00397EEE">
        <w:rPr>
          <w:rStyle w:val="LineNumber"/>
          <w:b/>
          <w:i/>
          <w:color w:val="FF0000"/>
        </w:rPr>
        <w:t xml:space="preserve"> 08 00-1 through </w:t>
      </w:r>
      <w:r>
        <w:rPr>
          <w:rStyle w:val="LineNumber"/>
          <w:b/>
          <w:i/>
          <w:color w:val="FF0000"/>
        </w:rPr>
        <w:t>11</w:t>
      </w:r>
      <w:r w:rsidRPr="00397EEE">
        <w:rPr>
          <w:rStyle w:val="LineNumber"/>
          <w:b/>
          <w:i/>
          <w:color w:val="FF0000"/>
        </w:rPr>
        <w:t xml:space="preserve"> 08 00-2 with strikethroughs.</w:t>
      </w:r>
    </w:p>
    <w:p w:rsidR="00FC4A39" w:rsidRDefault="00FC4A39" w:rsidP="005A3829">
      <w:pPr>
        <w:widowControl/>
        <w:spacing w:line="240" w:lineRule="auto"/>
        <w:ind w:left="720"/>
        <w:rPr>
          <w:rStyle w:val="LineNumber"/>
        </w:rPr>
      </w:pPr>
      <w:r>
        <w:rPr>
          <w:rStyle w:val="LineNumber"/>
        </w:rPr>
        <w:t>Commissioning Forms</w:t>
      </w:r>
    </w:p>
    <w:p w:rsidR="008B3D24" w:rsidRDefault="008B3D24" w:rsidP="005A3829">
      <w:pPr>
        <w:widowControl/>
        <w:spacing w:line="240" w:lineRule="auto"/>
        <w:ind w:left="720"/>
        <w:rPr>
          <w:rStyle w:val="LineNumber"/>
        </w:rPr>
      </w:pPr>
      <w:r>
        <w:rPr>
          <w:rStyle w:val="LineNumber"/>
        </w:rPr>
        <w:t>CV-</w:t>
      </w:r>
      <w:r w:rsidR="005A3829">
        <w:rPr>
          <w:rStyle w:val="LineNumber"/>
        </w:rPr>
        <w:t>11 53 13</w:t>
      </w:r>
    </w:p>
    <w:p w:rsidR="00FC6EEE" w:rsidRDefault="008B3D24" w:rsidP="00825B39">
      <w:pPr>
        <w:widowControl/>
        <w:spacing w:line="240" w:lineRule="auto"/>
        <w:ind w:left="720"/>
        <w:rPr>
          <w:rStyle w:val="LineNumber"/>
        </w:rPr>
      </w:pPr>
      <w:r>
        <w:rPr>
          <w:rStyle w:val="LineNumber"/>
        </w:rPr>
        <w:t>FPT-</w:t>
      </w:r>
      <w:r w:rsidR="005A3829">
        <w:rPr>
          <w:rStyle w:val="LineNumber"/>
        </w:rPr>
        <w:t>11 53 13</w:t>
      </w:r>
    </w:p>
    <w:p w:rsidR="00FA7962" w:rsidRPr="000715D5" w:rsidRDefault="00FA7962" w:rsidP="002F500F">
      <w:pPr>
        <w:widowControl/>
        <w:spacing w:line="240" w:lineRule="auto"/>
        <w:ind w:left="720"/>
        <w:rPr>
          <w:rStyle w:val="LineNumber"/>
        </w:rPr>
      </w:pPr>
    </w:p>
    <w:p w:rsidR="00464F73" w:rsidRPr="006F211F" w:rsidRDefault="00464F73" w:rsidP="002F500F">
      <w:pPr>
        <w:widowControl/>
        <w:spacing w:line="240" w:lineRule="auto"/>
        <w:rPr>
          <w:rStyle w:val="LineNumber"/>
          <w:b/>
        </w:rPr>
      </w:pPr>
      <w:r w:rsidRPr="006F211F">
        <w:rPr>
          <w:rStyle w:val="LineNumber"/>
          <w:b/>
        </w:rPr>
        <w:t>RE</w:t>
      </w:r>
      <w:r w:rsidR="008B3D24">
        <w:rPr>
          <w:rStyle w:val="LineNumber"/>
          <w:b/>
        </w:rPr>
        <w:t>LATED WORK</w:t>
      </w:r>
    </w:p>
    <w:p w:rsidR="00DA3567" w:rsidRPr="00DA3567" w:rsidRDefault="00DA3567" w:rsidP="00DA3567">
      <w:pPr>
        <w:widowControl/>
        <w:adjustRightInd/>
        <w:spacing w:line="200" w:lineRule="exact"/>
        <w:textAlignment w:val="auto"/>
      </w:pPr>
      <w:r w:rsidRPr="00DA3567">
        <w:t>Section 01 91 01 or 01 91 02 – Commissioning Process</w:t>
      </w:r>
    </w:p>
    <w:p w:rsidR="00DA3567" w:rsidRDefault="00DA3567" w:rsidP="008B3D24">
      <w:pPr>
        <w:spacing w:line="240" w:lineRule="exact"/>
        <w:rPr>
          <w:snapToGrid/>
        </w:rPr>
      </w:pPr>
    </w:p>
    <w:p w:rsidR="00DA3567" w:rsidRPr="00DA3567" w:rsidRDefault="00DA3567" w:rsidP="008B3D24">
      <w:pPr>
        <w:spacing w:line="240" w:lineRule="exact"/>
        <w:rPr>
          <w:b/>
          <w:snapToGrid/>
        </w:rPr>
      </w:pPr>
      <w:r w:rsidRPr="00DA3567">
        <w:rPr>
          <w:b/>
          <w:snapToGrid/>
        </w:rPr>
        <w:t>REFERENCE</w:t>
      </w:r>
    </w:p>
    <w:p w:rsidR="008B3D24" w:rsidRPr="008B3D24" w:rsidRDefault="008B3D24" w:rsidP="008B3D24">
      <w:pPr>
        <w:spacing w:line="240" w:lineRule="exact"/>
        <w:rPr>
          <w:snapToGrid/>
        </w:rPr>
      </w:pPr>
      <w:r w:rsidRPr="008B3D24">
        <w:rPr>
          <w:snapToGrid/>
        </w:rPr>
        <w:t>Applicable provisions of Division 1 shall govern work under this section.</w:t>
      </w:r>
    </w:p>
    <w:p w:rsidR="008B3D24" w:rsidRPr="000715D5" w:rsidRDefault="008B3D24" w:rsidP="002F500F">
      <w:pPr>
        <w:widowControl/>
        <w:spacing w:line="240" w:lineRule="auto"/>
        <w:rPr>
          <w:rStyle w:val="LineNumber"/>
        </w:rPr>
      </w:pPr>
    </w:p>
    <w:p w:rsidR="00213DE0" w:rsidRPr="006F211F" w:rsidRDefault="00213DE0" w:rsidP="00213DE0">
      <w:pPr>
        <w:widowControl/>
        <w:spacing w:line="240" w:lineRule="auto"/>
        <w:rPr>
          <w:rStyle w:val="LineNumber"/>
          <w:b/>
        </w:rPr>
      </w:pPr>
      <w:r w:rsidRPr="006F211F">
        <w:rPr>
          <w:rStyle w:val="LineNumber"/>
          <w:b/>
        </w:rPr>
        <w:t>SUBMITTALS</w:t>
      </w:r>
    </w:p>
    <w:p w:rsidR="00213DE0" w:rsidRDefault="00213DE0" w:rsidP="00213DE0">
      <w:pPr>
        <w:widowControl/>
        <w:spacing w:line="240" w:lineRule="auto"/>
        <w:rPr>
          <w:rStyle w:val="LineNumber"/>
        </w:rPr>
      </w:pPr>
      <w:r w:rsidRPr="000715D5">
        <w:rPr>
          <w:rStyle w:val="LineNumber"/>
        </w:rPr>
        <w:t xml:space="preserve">Reference the General Conditions of the Contract for submittal requirements. </w:t>
      </w:r>
    </w:p>
    <w:p w:rsidR="008B3D24" w:rsidRDefault="008B3D24" w:rsidP="00213DE0">
      <w:pPr>
        <w:widowControl/>
        <w:spacing w:line="240" w:lineRule="auto"/>
        <w:rPr>
          <w:rStyle w:val="LineNumber"/>
        </w:rPr>
      </w:pPr>
    </w:p>
    <w:p w:rsidR="008B3D24" w:rsidRDefault="008B3D24" w:rsidP="00213DE0">
      <w:pPr>
        <w:widowControl/>
        <w:spacing w:line="240" w:lineRule="auto"/>
        <w:rPr>
          <w:rStyle w:val="LineNumber"/>
        </w:rPr>
      </w:pPr>
      <w:r>
        <w:rPr>
          <w:rStyle w:val="LineNumber"/>
        </w:rPr>
        <w:t>Reference Section 01 91 01 or 01 91 02 Commissioning Process for Construction Verification Checklist and Functional Performance Test submittal requirements.</w:t>
      </w:r>
    </w:p>
    <w:p w:rsidR="00445F51" w:rsidRPr="000715D5" w:rsidRDefault="00445F51" w:rsidP="00213DE0">
      <w:pPr>
        <w:widowControl/>
        <w:spacing w:line="240" w:lineRule="auto"/>
        <w:rPr>
          <w:rStyle w:val="LineNumber"/>
        </w:rPr>
      </w:pPr>
    </w:p>
    <w:p w:rsidR="00464F73" w:rsidRPr="006F211F" w:rsidRDefault="00464F73" w:rsidP="002F500F">
      <w:pPr>
        <w:widowControl/>
        <w:spacing w:line="240" w:lineRule="auto"/>
        <w:jc w:val="center"/>
        <w:rPr>
          <w:rStyle w:val="LineNumber"/>
          <w:b/>
        </w:rPr>
      </w:pPr>
      <w:r w:rsidRPr="006F211F">
        <w:rPr>
          <w:rStyle w:val="LineNumber"/>
          <w:b/>
        </w:rPr>
        <w:t>P</w:t>
      </w:r>
      <w:r w:rsidR="00C00B1A">
        <w:rPr>
          <w:rStyle w:val="LineNumber"/>
          <w:b/>
        </w:rPr>
        <w:t xml:space="preserve"> </w:t>
      </w:r>
      <w:r w:rsidRPr="006F211F">
        <w:rPr>
          <w:rStyle w:val="LineNumber"/>
          <w:b/>
        </w:rPr>
        <w:t>A</w:t>
      </w:r>
      <w:r w:rsidR="00C00B1A">
        <w:rPr>
          <w:rStyle w:val="LineNumber"/>
          <w:b/>
        </w:rPr>
        <w:t xml:space="preserve"> </w:t>
      </w:r>
      <w:r w:rsidRPr="006F211F">
        <w:rPr>
          <w:rStyle w:val="LineNumber"/>
          <w:b/>
        </w:rPr>
        <w:t>R</w:t>
      </w:r>
      <w:r w:rsidR="00C00B1A">
        <w:rPr>
          <w:rStyle w:val="LineNumber"/>
          <w:b/>
        </w:rPr>
        <w:t xml:space="preserve"> </w:t>
      </w:r>
      <w:proofErr w:type="gramStart"/>
      <w:r w:rsidRPr="006F211F">
        <w:rPr>
          <w:rStyle w:val="LineNumber"/>
          <w:b/>
        </w:rPr>
        <w:t>T</w:t>
      </w:r>
      <w:r w:rsidR="00C00B1A">
        <w:rPr>
          <w:rStyle w:val="LineNumber"/>
          <w:b/>
        </w:rPr>
        <w:t xml:space="preserve"> </w:t>
      </w:r>
      <w:r w:rsidRPr="006F211F">
        <w:rPr>
          <w:rStyle w:val="LineNumber"/>
          <w:b/>
        </w:rPr>
        <w:t xml:space="preserve"> 2</w:t>
      </w:r>
      <w:proofErr w:type="gramEnd"/>
      <w:r w:rsidR="00C00B1A">
        <w:rPr>
          <w:rStyle w:val="LineNumber"/>
          <w:b/>
        </w:rPr>
        <w:t xml:space="preserve"> </w:t>
      </w:r>
      <w:r w:rsidRPr="006F211F">
        <w:rPr>
          <w:rStyle w:val="LineNumber"/>
          <w:b/>
        </w:rPr>
        <w:t xml:space="preserve"> </w:t>
      </w:r>
      <w:r w:rsidR="00400635" w:rsidRPr="006F211F">
        <w:rPr>
          <w:rStyle w:val="LineNumber"/>
          <w:b/>
        </w:rPr>
        <w:t>–</w:t>
      </w:r>
      <w:r w:rsidRPr="006F211F">
        <w:rPr>
          <w:rStyle w:val="LineNumber"/>
          <w:b/>
        </w:rPr>
        <w:t xml:space="preserve"> P</w:t>
      </w:r>
      <w:r w:rsidR="00C00B1A">
        <w:rPr>
          <w:rStyle w:val="LineNumber"/>
          <w:b/>
        </w:rPr>
        <w:t xml:space="preserve"> </w:t>
      </w:r>
      <w:r w:rsidRPr="006F211F">
        <w:rPr>
          <w:rStyle w:val="LineNumber"/>
          <w:b/>
        </w:rPr>
        <w:t>RO</w:t>
      </w:r>
      <w:r w:rsidR="00C00B1A">
        <w:rPr>
          <w:rStyle w:val="LineNumber"/>
          <w:b/>
        </w:rPr>
        <w:t xml:space="preserve"> </w:t>
      </w:r>
      <w:r w:rsidRPr="006F211F">
        <w:rPr>
          <w:rStyle w:val="LineNumber"/>
          <w:b/>
        </w:rPr>
        <w:t>D</w:t>
      </w:r>
      <w:r w:rsidR="00C00B1A">
        <w:rPr>
          <w:rStyle w:val="LineNumber"/>
          <w:b/>
        </w:rPr>
        <w:t xml:space="preserve"> </w:t>
      </w:r>
      <w:r w:rsidRPr="006F211F">
        <w:rPr>
          <w:rStyle w:val="LineNumber"/>
          <w:b/>
        </w:rPr>
        <w:t>U</w:t>
      </w:r>
      <w:r w:rsidR="00C00B1A">
        <w:rPr>
          <w:rStyle w:val="LineNumber"/>
          <w:b/>
        </w:rPr>
        <w:t xml:space="preserve"> </w:t>
      </w:r>
      <w:r w:rsidRPr="006F211F">
        <w:rPr>
          <w:rStyle w:val="LineNumber"/>
          <w:b/>
        </w:rPr>
        <w:t>C</w:t>
      </w:r>
      <w:r w:rsidR="00C00B1A">
        <w:rPr>
          <w:rStyle w:val="LineNumber"/>
          <w:b/>
        </w:rPr>
        <w:t xml:space="preserve"> </w:t>
      </w:r>
      <w:r w:rsidRPr="006F211F">
        <w:rPr>
          <w:rStyle w:val="LineNumber"/>
          <w:b/>
        </w:rPr>
        <w:t>T</w:t>
      </w:r>
      <w:r w:rsidR="00C00B1A">
        <w:rPr>
          <w:rStyle w:val="LineNumber"/>
          <w:b/>
        </w:rPr>
        <w:t xml:space="preserve"> </w:t>
      </w:r>
      <w:r w:rsidRPr="006F211F">
        <w:rPr>
          <w:rStyle w:val="LineNumber"/>
          <w:b/>
        </w:rPr>
        <w:t>S</w:t>
      </w:r>
    </w:p>
    <w:p w:rsidR="00DA3567" w:rsidRDefault="00DA3567" w:rsidP="002F500F">
      <w:pPr>
        <w:widowControl/>
        <w:spacing w:line="240" w:lineRule="auto"/>
        <w:rPr>
          <w:rStyle w:val="LineNumber"/>
        </w:rPr>
      </w:pPr>
      <w:r>
        <w:rPr>
          <w:rStyle w:val="LineNumber"/>
        </w:rPr>
        <w:t>(Not Used)</w:t>
      </w:r>
    </w:p>
    <w:p w:rsidR="006E2C74" w:rsidRPr="000715D5" w:rsidRDefault="006E2C74" w:rsidP="002F500F">
      <w:pPr>
        <w:widowControl/>
        <w:spacing w:line="240" w:lineRule="auto"/>
        <w:rPr>
          <w:rStyle w:val="LineNumber"/>
        </w:rPr>
      </w:pPr>
    </w:p>
    <w:p w:rsidR="00464F73" w:rsidRDefault="00464F73" w:rsidP="002F500F">
      <w:pPr>
        <w:widowControl/>
        <w:spacing w:line="240" w:lineRule="auto"/>
        <w:jc w:val="center"/>
        <w:rPr>
          <w:rStyle w:val="LineNumber"/>
          <w:b/>
        </w:rPr>
      </w:pPr>
      <w:bookmarkStart w:id="0" w:name="QuickMark"/>
      <w:bookmarkEnd w:id="0"/>
      <w:r w:rsidRPr="006F211F">
        <w:rPr>
          <w:rStyle w:val="LineNumber"/>
          <w:b/>
        </w:rPr>
        <w:t>P</w:t>
      </w:r>
      <w:r w:rsidR="00C00B1A">
        <w:rPr>
          <w:rStyle w:val="LineNumber"/>
          <w:b/>
        </w:rPr>
        <w:t xml:space="preserve"> </w:t>
      </w:r>
      <w:r w:rsidRPr="006F211F">
        <w:rPr>
          <w:rStyle w:val="LineNumber"/>
          <w:b/>
        </w:rPr>
        <w:t>A</w:t>
      </w:r>
      <w:r w:rsidR="00C00B1A">
        <w:rPr>
          <w:rStyle w:val="LineNumber"/>
          <w:b/>
        </w:rPr>
        <w:t xml:space="preserve"> </w:t>
      </w:r>
      <w:r w:rsidRPr="006F211F">
        <w:rPr>
          <w:rStyle w:val="LineNumber"/>
          <w:b/>
        </w:rPr>
        <w:t>R</w:t>
      </w:r>
      <w:r w:rsidR="00C00B1A">
        <w:rPr>
          <w:rStyle w:val="LineNumber"/>
          <w:b/>
        </w:rPr>
        <w:t xml:space="preserve"> </w:t>
      </w:r>
      <w:proofErr w:type="gramStart"/>
      <w:r w:rsidRPr="006F211F">
        <w:rPr>
          <w:rStyle w:val="LineNumber"/>
          <w:b/>
        </w:rPr>
        <w:t xml:space="preserve">T </w:t>
      </w:r>
      <w:r w:rsidR="00C00B1A">
        <w:rPr>
          <w:rStyle w:val="LineNumber"/>
          <w:b/>
        </w:rPr>
        <w:t xml:space="preserve"> </w:t>
      </w:r>
      <w:r w:rsidRPr="006F211F">
        <w:rPr>
          <w:rStyle w:val="LineNumber"/>
          <w:b/>
        </w:rPr>
        <w:t>3</w:t>
      </w:r>
      <w:proofErr w:type="gramEnd"/>
      <w:r w:rsidR="00C00B1A">
        <w:rPr>
          <w:rStyle w:val="LineNumber"/>
          <w:b/>
        </w:rPr>
        <w:t xml:space="preserve"> </w:t>
      </w:r>
      <w:r w:rsidRPr="006F211F">
        <w:rPr>
          <w:rStyle w:val="LineNumber"/>
          <w:b/>
        </w:rPr>
        <w:t xml:space="preserve"> </w:t>
      </w:r>
      <w:r w:rsidR="00400635" w:rsidRPr="006F211F">
        <w:rPr>
          <w:rStyle w:val="LineNumber"/>
          <w:b/>
        </w:rPr>
        <w:t>–</w:t>
      </w:r>
      <w:r w:rsidRPr="006F211F">
        <w:rPr>
          <w:rStyle w:val="LineNumber"/>
          <w:b/>
        </w:rPr>
        <w:t xml:space="preserve"> </w:t>
      </w:r>
      <w:r w:rsidR="00C00B1A">
        <w:rPr>
          <w:rStyle w:val="LineNumber"/>
          <w:b/>
        </w:rPr>
        <w:t xml:space="preserve"> </w:t>
      </w:r>
      <w:r w:rsidRPr="006F211F">
        <w:rPr>
          <w:rStyle w:val="LineNumber"/>
          <w:b/>
        </w:rPr>
        <w:t>E</w:t>
      </w:r>
      <w:r w:rsidR="00C00B1A">
        <w:rPr>
          <w:rStyle w:val="LineNumber"/>
          <w:b/>
        </w:rPr>
        <w:t xml:space="preserve"> </w:t>
      </w:r>
      <w:r w:rsidRPr="006F211F">
        <w:rPr>
          <w:rStyle w:val="LineNumber"/>
          <w:b/>
        </w:rPr>
        <w:t>X</w:t>
      </w:r>
      <w:r w:rsidR="00C00B1A">
        <w:rPr>
          <w:rStyle w:val="LineNumber"/>
          <w:b/>
        </w:rPr>
        <w:t xml:space="preserve"> </w:t>
      </w:r>
      <w:r w:rsidRPr="006F211F">
        <w:rPr>
          <w:rStyle w:val="LineNumber"/>
          <w:b/>
        </w:rPr>
        <w:t>E</w:t>
      </w:r>
      <w:r w:rsidR="00C00B1A">
        <w:rPr>
          <w:rStyle w:val="LineNumber"/>
          <w:b/>
        </w:rPr>
        <w:t xml:space="preserve"> </w:t>
      </w:r>
      <w:r w:rsidRPr="006F211F">
        <w:rPr>
          <w:rStyle w:val="LineNumber"/>
          <w:b/>
        </w:rPr>
        <w:t>C</w:t>
      </w:r>
      <w:r w:rsidR="00C00B1A">
        <w:rPr>
          <w:rStyle w:val="LineNumber"/>
          <w:b/>
        </w:rPr>
        <w:t xml:space="preserve"> </w:t>
      </w:r>
      <w:r w:rsidRPr="006F211F">
        <w:rPr>
          <w:rStyle w:val="LineNumber"/>
          <w:b/>
        </w:rPr>
        <w:t>U</w:t>
      </w:r>
      <w:r w:rsidR="00C00B1A">
        <w:rPr>
          <w:rStyle w:val="LineNumber"/>
          <w:b/>
        </w:rPr>
        <w:t xml:space="preserve"> </w:t>
      </w:r>
      <w:r w:rsidRPr="006F211F">
        <w:rPr>
          <w:rStyle w:val="LineNumber"/>
          <w:b/>
        </w:rPr>
        <w:t>T</w:t>
      </w:r>
      <w:r w:rsidR="00C00B1A">
        <w:rPr>
          <w:rStyle w:val="LineNumber"/>
          <w:b/>
        </w:rPr>
        <w:t xml:space="preserve"> </w:t>
      </w:r>
      <w:r w:rsidRPr="006F211F">
        <w:rPr>
          <w:rStyle w:val="LineNumber"/>
          <w:b/>
        </w:rPr>
        <w:t>I</w:t>
      </w:r>
      <w:r w:rsidR="00C00B1A">
        <w:rPr>
          <w:rStyle w:val="LineNumber"/>
          <w:b/>
        </w:rPr>
        <w:t xml:space="preserve"> </w:t>
      </w:r>
      <w:r w:rsidRPr="006F211F">
        <w:rPr>
          <w:rStyle w:val="LineNumber"/>
          <w:b/>
        </w:rPr>
        <w:t>O</w:t>
      </w:r>
      <w:r w:rsidR="00C00B1A">
        <w:rPr>
          <w:rStyle w:val="LineNumber"/>
          <w:b/>
        </w:rPr>
        <w:t xml:space="preserve"> </w:t>
      </w:r>
      <w:r w:rsidRPr="006F211F">
        <w:rPr>
          <w:rStyle w:val="LineNumber"/>
          <w:b/>
        </w:rPr>
        <w:t>N</w:t>
      </w:r>
    </w:p>
    <w:p w:rsidR="002003FE" w:rsidRPr="00B10056" w:rsidRDefault="002003FE" w:rsidP="002003FE">
      <w:pPr>
        <w:widowControl/>
        <w:spacing w:line="240" w:lineRule="auto"/>
        <w:rPr>
          <w:b/>
          <w:snapToGrid/>
        </w:rPr>
      </w:pPr>
      <w:r>
        <w:rPr>
          <w:b/>
          <w:snapToGrid/>
        </w:rPr>
        <w:t>COMMISSIONING FORMS</w:t>
      </w:r>
    </w:p>
    <w:p w:rsidR="002003FE" w:rsidRPr="00B10056" w:rsidRDefault="002003FE" w:rsidP="002003FE">
      <w:pPr>
        <w:widowControl/>
        <w:spacing w:line="240" w:lineRule="auto"/>
        <w:rPr>
          <w:snapToGrid/>
        </w:rPr>
      </w:pPr>
      <w:r w:rsidRPr="00363B7F">
        <w:t>C</w:t>
      </w:r>
      <w:r>
        <w:t>ommissioning forms</w:t>
      </w:r>
      <w:r w:rsidRPr="00363B7F">
        <w:t xml:space="preserve"> are </w:t>
      </w:r>
      <w:r>
        <w:t xml:space="preserve">to be filled in as work progresses </w:t>
      </w:r>
      <w:r w:rsidRPr="00363B7F">
        <w:t>by the individua</w:t>
      </w:r>
      <w:r>
        <w:t>ls responsible for installation and shall be completed for each installation phase.</w:t>
      </w:r>
    </w:p>
    <w:p w:rsidR="002003FE" w:rsidRPr="00B10056" w:rsidRDefault="002003FE" w:rsidP="002003FE">
      <w:pPr>
        <w:widowControl/>
        <w:spacing w:line="240" w:lineRule="auto"/>
        <w:rPr>
          <w:snapToGrid/>
        </w:rPr>
      </w:pPr>
    </w:p>
    <w:p w:rsidR="002003FE" w:rsidRDefault="002003FE" w:rsidP="002003FE">
      <w:pPr>
        <w:widowControl/>
        <w:spacing w:line="240" w:lineRule="auto"/>
      </w:pPr>
      <w:r w:rsidRPr="00363B7F">
        <w:t xml:space="preserve">Provide a description of the work completed since </w:t>
      </w:r>
      <w:r>
        <w:t xml:space="preserve">the </w:t>
      </w:r>
      <w:r w:rsidRPr="00363B7F">
        <w:t>last entry</w:t>
      </w:r>
      <w:r>
        <w:t>,</w:t>
      </w:r>
      <w:r w:rsidRPr="00363B7F">
        <w:t xml:space="preserve"> the percentage of the total work completed for the system for that area and </w:t>
      </w:r>
      <w:r>
        <w:t xml:space="preserve">the </w:t>
      </w:r>
      <w:r w:rsidRPr="00363B7F">
        <w:t>step of installation or finalization.</w:t>
      </w:r>
      <w:r>
        <w:t xml:space="preserve"> </w:t>
      </w:r>
    </w:p>
    <w:p w:rsidR="002003FE" w:rsidRDefault="002003FE" w:rsidP="002003FE">
      <w:pPr>
        <w:widowControl/>
        <w:spacing w:line="240" w:lineRule="auto"/>
      </w:pPr>
    </w:p>
    <w:p w:rsidR="002003FE" w:rsidRDefault="002003FE" w:rsidP="002003FE">
      <w:pPr>
        <w:widowControl/>
        <w:spacing w:line="240" w:lineRule="auto"/>
      </w:pPr>
      <w:r w:rsidRPr="00363B7F">
        <w:t xml:space="preserve">Circle Yes or No for each </w:t>
      </w:r>
      <w:r>
        <w:t>commissioning form</w:t>
      </w:r>
      <w:r w:rsidRPr="00363B7F">
        <w:t xml:space="preserve"> item.</w:t>
      </w:r>
      <w:r>
        <w:t xml:space="preserve"> </w:t>
      </w:r>
      <w:r w:rsidRPr="00363B7F">
        <w:t>If the information requested for a</w:t>
      </w:r>
      <w:r>
        <w:t>n</w:t>
      </w:r>
      <w:r w:rsidRPr="00363B7F">
        <w:t xml:space="preserve"> item does not apply to the given stage of installation for the system, list it as “N/A”.</w:t>
      </w:r>
      <w:r>
        <w:t xml:space="preserve"> </w:t>
      </w:r>
      <w:r w:rsidRPr="00363B7F">
        <w:t>Explain all discrepancies</w:t>
      </w:r>
      <w:r>
        <w:t>,</w:t>
      </w:r>
      <w:r w:rsidRPr="00363B7F">
        <w:t xml:space="preserve"> negative responses </w:t>
      </w:r>
      <w:r>
        <w:t xml:space="preserve">or N/A responses </w:t>
      </w:r>
      <w:r w:rsidRPr="00363B7F">
        <w:t>in the negative responses section.</w:t>
      </w:r>
    </w:p>
    <w:p w:rsidR="002003FE" w:rsidRPr="00B10056" w:rsidRDefault="002003FE" w:rsidP="002003FE">
      <w:pPr>
        <w:widowControl/>
        <w:spacing w:line="240" w:lineRule="auto"/>
        <w:rPr>
          <w:snapToGrid/>
        </w:rPr>
      </w:pPr>
    </w:p>
    <w:p w:rsidR="002003FE" w:rsidRDefault="002003FE" w:rsidP="002003FE">
      <w:pPr>
        <w:widowControl/>
        <w:spacing w:line="240" w:lineRule="auto"/>
      </w:pPr>
      <w:r w:rsidRPr="00363B7F">
        <w:lastRenderedPageBreak/>
        <w:t xml:space="preserve">Once the work </w:t>
      </w:r>
      <w:r>
        <w:t xml:space="preserve">is 100% </w:t>
      </w:r>
      <w:r w:rsidRPr="00363B7F">
        <w:t>complete</w:t>
      </w:r>
      <w:r>
        <w:t xml:space="preserve"> and the responses to each item are complete</w:t>
      </w:r>
      <w:r w:rsidRPr="00363B7F">
        <w:t xml:space="preserve"> </w:t>
      </w:r>
      <w:r>
        <w:t xml:space="preserve">and resolved </w:t>
      </w:r>
      <w:r w:rsidRPr="00363B7F">
        <w:t>for a given c</w:t>
      </w:r>
      <w:r>
        <w:t>ommissioning forms</w:t>
      </w:r>
      <w:r w:rsidRPr="00363B7F">
        <w:t xml:space="preserve"> group</w:t>
      </w:r>
      <w:r>
        <w:t>,</w:t>
      </w:r>
      <w:r w:rsidRPr="00363B7F">
        <w:t xml:space="preserve"> mark as complete</w:t>
      </w:r>
      <w:r>
        <w:t>,</w:t>
      </w:r>
      <w:r w:rsidRPr="00363B7F">
        <w:t xml:space="preserve"> initial an</w:t>
      </w:r>
      <w:r>
        <w:t>d date in the spaces provided.</w:t>
      </w:r>
    </w:p>
    <w:p w:rsidR="002003FE" w:rsidRDefault="002003FE" w:rsidP="002003FE">
      <w:pPr>
        <w:widowControl/>
        <w:spacing w:line="240" w:lineRule="auto"/>
        <w:rPr>
          <w:i/>
        </w:rPr>
      </w:pPr>
    </w:p>
    <w:p w:rsidR="002003FE" w:rsidRDefault="002003FE" w:rsidP="002003FE">
      <w:pPr>
        <w:widowControl/>
        <w:spacing w:line="240" w:lineRule="auto"/>
      </w:pPr>
      <w:r w:rsidRPr="00363B7F">
        <w:t xml:space="preserve">Provide </w:t>
      </w:r>
      <w:r>
        <w:t>copies of the commissioning forms</w:t>
      </w:r>
      <w:r w:rsidRPr="00363B7F">
        <w:t xml:space="preserve"> to </w:t>
      </w:r>
      <w:r>
        <w:t>the commissioning agent</w:t>
      </w:r>
      <w:r w:rsidRPr="00363B7F">
        <w:t xml:space="preserve"> </w:t>
      </w:r>
      <w:r>
        <w:t xml:space="preserve">2 days prior to construction progress meetings. </w:t>
      </w:r>
    </w:p>
    <w:p w:rsidR="002003FE" w:rsidRPr="006F211F" w:rsidRDefault="002003FE" w:rsidP="002F500F">
      <w:pPr>
        <w:widowControl/>
        <w:spacing w:line="240" w:lineRule="auto"/>
        <w:jc w:val="center"/>
        <w:rPr>
          <w:rStyle w:val="LineNumber"/>
          <w:b/>
        </w:rPr>
      </w:pPr>
    </w:p>
    <w:p w:rsidR="00D77BF7" w:rsidRDefault="00DA3567" w:rsidP="00D77BF7">
      <w:pPr>
        <w:widowControl/>
        <w:spacing w:line="240" w:lineRule="auto"/>
        <w:ind w:left="720"/>
        <w:jc w:val="left"/>
        <w:rPr>
          <w:b/>
          <w:i/>
          <w:snapToGrid/>
        </w:rPr>
      </w:pPr>
      <w:r>
        <w:rPr>
          <w:b/>
          <w:i/>
          <w:snapToGrid/>
          <w:color w:val="FF0000"/>
        </w:rPr>
        <w:t xml:space="preserve">Edit the individual construction verification checklists and provide additional checklists as needed to reflect the verification requirements of assemblies, components, equipment and systems to be commissioned on this project. </w:t>
      </w:r>
    </w:p>
    <w:p w:rsidR="00D77BF7" w:rsidRPr="0067158C" w:rsidRDefault="00D77BF7" w:rsidP="00D77BF7">
      <w:pPr>
        <w:widowControl/>
        <w:spacing w:line="240" w:lineRule="auto"/>
        <w:jc w:val="left"/>
        <w:rPr>
          <w:b/>
          <w:i/>
          <w:snapToGrid/>
        </w:rPr>
        <w:sectPr w:rsidR="00D77BF7" w:rsidRPr="0067158C" w:rsidSect="00D77BF7">
          <w:footerReference w:type="default" r:id="rId9"/>
          <w:endnotePr>
            <w:numFmt w:val="decimal"/>
          </w:endnotePr>
          <w:pgSz w:w="12240" w:h="15840" w:code="1"/>
          <w:pgMar w:top="1440" w:right="1440" w:bottom="1440" w:left="1440" w:header="720" w:footer="720" w:gutter="720"/>
          <w:lnNumType w:countBy="1"/>
          <w:cols w:space="720"/>
          <w:noEndnote/>
          <w:docGrid w:linePitch="272"/>
        </w:sectPr>
      </w:pPr>
    </w:p>
    <w:p w:rsidR="00D77BF7" w:rsidRDefault="00D77BF7" w:rsidP="00D77BF7">
      <w:pPr>
        <w:spacing w:line="240" w:lineRule="auto"/>
        <w:ind w:left="540"/>
        <w:jc w:val="center"/>
        <w:rPr>
          <w:rStyle w:val="LineNumber"/>
          <w:b/>
          <w:i/>
          <w:sz w:val="40"/>
          <w:szCs w:val="40"/>
        </w:rPr>
      </w:pPr>
    </w:p>
    <w:p w:rsidR="00D77BF7" w:rsidRDefault="00D77BF7" w:rsidP="00D77BF7">
      <w:pPr>
        <w:spacing w:line="240" w:lineRule="auto"/>
        <w:ind w:left="540"/>
        <w:jc w:val="center"/>
        <w:rPr>
          <w:rStyle w:val="LineNumber"/>
          <w:b/>
          <w:i/>
          <w:sz w:val="40"/>
          <w:szCs w:val="40"/>
        </w:rPr>
      </w:pPr>
    </w:p>
    <w:p w:rsidR="00D77BF7" w:rsidRDefault="00D77BF7" w:rsidP="00D77BF7">
      <w:pPr>
        <w:spacing w:line="240" w:lineRule="auto"/>
        <w:ind w:left="540"/>
        <w:jc w:val="center"/>
        <w:rPr>
          <w:rStyle w:val="LineNumber"/>
          <w:b/>
          <w:i/>
          <w:sz w:val="40"/>
          <w:szCs w:val="40"/>
        </w:rPr>
      </w:pPr>
    </w:p>
    <w:p w:rsidR="00D77BF7" w:rsidRPr="001967B3" w:rsidRDefault="00D77BF7" w:rsidP="00D77BF7">
      <w:pPr>
        <w:spacing w:line="240" w:lineRule="auto"/>
        <w:ind w:left="540"/>
        <w:jc w:val="center"/>
        <w:rPr>
          <w:rStyle w:val="LineNumber"/>
          <w:b/>
          <w:i/>
          <w:color w:val="FF0000"/>
          <w:sz w:val="48"/>
          <w:szCs w:val="48"/>
        </w:rPr>
      </w:pPr>
      <w:r w:rsidRPr="001967B3">
        <w:rPr>
          <w:rStyle w:val="LineNumber"/>
          <w:b/>
          <w:i/>
          <w:color w:val="FF0000"/>
          <w:sz w:val="48"/>
          <w:szCs w:val="48"/>
        </w:rPr>
        <w:t>DO NOT INCLUDE ANY of the following</w:t>
      </w:r>
    </w:p>
    <w:p w:rsidR="00AF3297" w:rsidRDefault="00D77BF7" w:rsidP="0007026A">
      <w:pPr>
        <w:spacing w:line="240" w:lineRule="auto"/>
        <w:ind w:left="540"/>
        <w:jc w:val="center"/>
        <w:rPr>
          <w:rStyle w:val="LineNumber"/>
          <w:b/>
          <w:i/>
          <w:color w:val="FF0000"/>
          <w:sz w:val="48"/>
          <w:szCs w:val="48"/>
        </w:rPr>
      </w:pPr>
      <w:r w:rsidRPr="001967B3">
        <w:rPr>
          <w:rStyle w:val="LineNumber"/>
          <w:b/>
          <w:i/>
          <w:color w:val="FF0000"/>
          <w:sz w:val="48"/>
          <w:szCs w:val="48"/>
        </w:rPr>
        <w:t xml:space="preserve">COMMISSIONING FORMS for PRELIMINARY review. Just edit the list in Part I above and only submit pages </w:t>
      </w:r>
    </w:p>
    <w:p w:rsidR="0058559F" w:rsidRDefault="00D77BF7" w:rsidP="0007026A">
      <w:pPr>
        <w:spacing w:line="240" w:lineRule="auto"/>
        <w:ind w:left="540"/>
        <w:jc w:val="center"/>
        <w:rPr>
          <w:b/>
          <w:i/>
          <w:snapToGrid/>
          <w:color w:val="FF0000"/>
        </w:rPr>
      </w:pPr>
      <w:bookmarkStart w:id="1" w:name="_GoBack"/>
      <w:bookmarkEnd w:id="1"/>
      <w:r>
        <w:rPr>
          <w:rStyle w:val="LineNumber"/>
          <w:b/>
          <w:i/>
          <w:color w:val="FF0000"/>
          <w:sz w:val="48"/>
          <w:szCs w:val="48"/>
        </w:rPr>
        <w:t>11</w:t>
      </w:r>
      <w:r w:rsidRPr="001967B3">
        <w:rPr>
          <w:rStyle w:val="LineNumber"/>
          <w:b/>
          <w:i/>
          <w:color w:val="FF0000"/>
          <w:sz w:val="48"/>
          <w:szCs w:val="48"/>
        </w:rPr>
        <w:t xml:space="preserve"> 08 00-1 through </w:t>
      </w:r>
      <w:r>
        <w:rPr>
          <w:rStyle w:val="LineNumber"/>
          <w:b/>
          <w:i/>
          <w:color w:val="FF0000"/>
          <w:sz w:val="48"/>
          <w:szCs w:val="48"/>
        </w:rPr>
        <w:t>11</w:t>
      </w:r>
      <w:r w:rsidRPr="001967B3">
        <w:rPr>
          <w:rStyle w:val="LineNumber"/>
          <w:b/>
          <w:i/>
          <w:color w:val="FF0000"/>
          <w:sz w:val="48"/>
          <w:szCs w:val="48"/>
        </w:rPr>
        <w:t xml:space="preserve"> 08 00-2 with strikethroughs.</w:t>
      </w:r>
    </w:p>
    <w:p w:rsidR="0058559F" w:rsidRDefault="0058559F" w:rsidP="00E67E23">
      <w:pPr>
        <w:widowControl/>
        <w:spacing w:line="240" w:lineRule="auto"/>
        <w:rPr>
          <w:b/>
          <w:i/>
          <w:snapToGrid/>
          <w:color w:val="FF0000"/>
        </w:rPr>
        <w:sectPr w:rsidR="0058559F" w:rsidSect="00FC4A39">
          <w:footerReference w:type="default" r:id="rId10"/>
          <w:endnotePr>
            <w:numFmt w:val="decimal"/>
          </w:endnotePr>
          <w:pgSz w:w="12240" w:h="15840" w:code="1"/>
          <w:pgMar w:top="1440" w:right="1440" w:bottom="1440" w:left="1440" w:header="720" w:footer="720" w:gutter="720"/>
          <w:lnNumType w:countBy="1"/>
          <w:cols w:space="720"/>
          <w:noEndnote/>
          <w:docGrid w:linePitch="272"/>
        </w:sectPr>
      </w:pPr>
    </w:p>
    <w:p w:rsidR="00A86D9E" w:rsidRPr="004E5BE7" w:rsidRDefault="00A86D9E" w:rsidP="00A86D9E">
      <w:pPr>
        <w:adjustRightInd/>
        <w:spacing w:line="240" w:lineRule="auto"/>
        <w:jc w:val="center"/>
        <w:textAlignment w:val="auto"/>
        <w:rPr>
          <w:b/>
          <w:sz w:val="32"/>
          <w:szCs w:val="32"/>
        </w:rPr>
      </w:pPr>
      <w:r>
        <w:rPr>
          <w:b/>
          <w:sz w:val="32"/>
          <w:szCs w:val="32"/>
        </w:rPr>
        <w:lastRenderedPageBreak/>
        <w:t>CV-11 53 13</w:t>
      </w:r>
      <w:r w:rsidRPr="004E5BE7">
        <w:rPr>
          <w:b/>
          <w:sz w:val="32"/>
          <w:szCs w:val="32"/>
        </w:rPr>
        <w:t xml:space="preserve"> – </w:t>
      </w:r>
      <w:r>
        <w:rPr>
          <w:b/>
          <w:sz w:val="32"/>
          <w:szCs w:val="32"/>
        </w:rPr>
        <w:t>High Performance Laboratory Fume Hoods</w:t>
      </w:r>
    </w:p>
    <w:p w:rsidR="00A86D9E" w:rsidRDefault="00A86D9E" w:rsidP="00A86D9E">
      <w:pPr>
        <w:adjustRightInd/>
        <w:spacing w:line="240" w:lineRule="auto"/>
        <w:jc w:val="left"/>
        <w:textAlignment w:val="auto"/>
        <w:rPr>
          <w:b/>
          <w:sz w:val="24"/>
          <w:szCs w:val="24"/>
        </w:rPr>
      </w:pPr>
      <w:r w:rsidRPr="00785B5F">
        <w:rPr>
          <w:b/>
          <w:sz w:val="24"/>
          <w:szCs w:val="24"/>
        </w:rPr>
        <w:t>Identification/Tag:</w:t>
      </w:r>
      <w:r>
        <w:rPr>
          <w:b/>
          <w:sz w:val="24"/>
          <w:szCs w:val="24"/>
        </w:rPr>
        <w:t xml:space="preserve"> ______</w:t>
      </w:r>
    </w:p>
    <w:p w:rsidR="00A86D9E" w:rsidRDefault="00A86D9E" w:rsidP="00A86D9E">
      <w:pPr>
        <w:adjustRightInd/>
        <w:spacing w:line="240" w:lineRule="auto"/>
        <w:jc w:val="left"/>
        <w:textAlignment w:val="auto"/>
        <w:rPr>
          <w:b/>
          <w:sz w:val="24"/>
          <w:szCs w:val="24"/>
        </w:rPr>
      </w:pPr>
      <w:r>
        <w:rPr>
          <w:b/>
          <w:sz w:val="24"/>
          <w:szCs w:val="24"/>
        </w:rPr>
        <w:t>Location</w:t>
      </w:r>
      <w:proofErr w:type="gramStart"/>
      <w:r>
        <w:rPr>
          <w:b/>
          <w:sz w:val="24"/>
          <w:szCs w:val="24"/>
        </w:rPr>
        <w:t>:_</w:t>
      </w:r>
      <w:proofErr w:type="gramEnd"/>
      <w:r>
        <w:rPr>
          <w:b/>
          <w:sz w:val="24"/>
          <w:szCs w:val="24"/>
        </w:rPr>
        <w:t>________________________</w:t>
      </w:r>
    </w:p>
    <w:p w:rsidR="00D110C4" w:rsidRPr="00D110C4" w:rsidRDefault="00D110C4" w:rsidP="00D110C4">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D110C4" w:rsidRPr="00D110C4" w:rsidTr="00D110C4">
        <w:trPr>
          <w:cantSplit/>
        </w:trPr>
        <w:tc>
          <w:tcPr>
            <w:tcW w:w="1239" w:type="dxa"/>
          </w:tcPr>
          <w:p w:rsidR="00D110C4" w:rsidRPr="00D110C4" w:rsidRDefault="00D110C4" w:rsidP="00D110C4">
            <w:pPr>
              <w:adjustRightInd/>
              <w:spacing w:line="240" w:lineRule="auto"/>
              <w:jc w:val="center"/>
              <w:textAlignment w:val="auto"/>
              <w:rPr>
                <w:b/>
              </w:rPr>
            </w:pPr>
            <w:r w:rsidRPr="00D110C4">
              <w:rPr>
                <w:b/>
              </w:rPr>
              <w:t>Group/Item</w:t>
            </w:r>
          </w:p>
        </w:tc>
        <w:tc>
          <w:tcPr>
            <w:tcW w:w="6293" w:type="dxa"/>
            <w:gridSpan w:val="3"/>
          </w:tcPr>
          <w:p w:rsidR="00D110C4" w:rsidRPr="00D110C4" w:rsidRDefault="00D110C4" w:rsidP="00D110C4">
            <w:pPr>
              <w:adjustRightInd/>
              <w:spacing w:line="240" w:lineRule="auto"/>
              <w:jc w:val="left"/>
              <w:textAlignment w:val="auto"/>
            </w:pPr>
            <w:r w:rsidRPr="00D110C4">
              <w:rPr>
                <w:b/>
              </w:rPr>
              <w:t>Group/Task Description</w:t>
            </w:r>
          </w:p>
        </w:tc>
        <w:tc>
          <w:tcPr>
            <w:tcW w:w="1713" w:type="dxa"/>
          </w:tcPr>
          <w:p w:rsidR="00D110C4" w:rsidRPr="00D110C4" w:rsidRDefault="00D110C4" w:rsidP="00D110C4">
            <w:pPr>
              <w:adjustRightInd/>
              <w:spacing w:line="240" w:lineRule="auto"/>
              <w:jc w:val="center"/>
              <w:textAlignment w:val="auto"/>
              <w:rPr>
                <w:b/>
              </w:rPr>
            </w:pPr>
            <w:r w:rsidRPr="00D110C4">
              <w:rPr>
                <w:b/>
              </w:rPr>
              <w:t>Submitted</w:t>
            </w:r>
          </w:p>
        </w:tc>
        <w:tc>
          <w:tcPr>
            <w:tcW w:w="1771" w:type="dxa"/>
          </w:tcPr>
          <w:p w:rsidR="00D110C4" w:rsidRPr="00D110C4" w:rsidRDefault="00D110C4" w:rsidP="00D110C4">
            <w:pPr>
              <w:adjustRightInd/>
              <w:spacing w:line="240" w:lineRule="auto"/>
              <w:jc w:val="center"/>
              <w:textAlignment w:val="auto"/>
              <w:rPr>
                <w:b/>
              </w:rPr>
            </w:pPr>
            <w:r w:rsidRPr="00D110C4">
              <w:rPr>
                <w:b/>
              </w:rPr>
              <w:t>Delivered</w:t>
            </w:r>
          </w:p>
        </w:tc>
      </w:tr>
      <w:tr w:rsidR="00D110C4" w:rsidRPr="00D110C4" w:rsidTr="00D110C4">
        <w:trPr>
          <w:cantSplit/>
        </w:trPr>
        <w:tc>
          <w:tcPr>
            <w:tcW w:w="1239" w:type="dxa"/>
            <w:shd w:val="clear" w:color="auto" w:fill="C0C0C0"/>
          </w:tcPr>
          <w:p w:rsidR="00D110C4" w:rsidRPr="00D110C4" w:rsidRDefault="00D110C4" w:rsidP="00D110C4">
            <w:pPr>
              <w:adjustRightInd/>
              <w:spacing w:line="240" w:lineRule="auto"/>
              <w:jc w:val="center"/>
              <w:textAlignment w:val="auto"/>
              <w:rPr>
                <w:i/>
                <w:color w:val="FFFFFF"/>
              </w:rPr>
            </w:pPr>
            <w:r w:rsidRPr="00D110C4">
              <w:rPr>
                <w:i/>
                <w:color w:val="FFFFFF"/>
              </w:rPr>
              <w:t>A</w:t>
            </w:r>
          </w:p>
        </w:tc>
        <w:tc>
          <w:tcPr>
            <w:tcW w:w="9777" w:type="dxa"/>
            <w:gridSpan w:val="5"/>
            <w:shd w:val="clear" w:color="auto" w:fill="C0C0C0"/>
          </w:tcPr>
          <w:p w:rsidR="00D110C4" w:rsidRPr="00D110C4" w:rsidRDefault="00D110C4" w:rsidP="00D110C4">
            <w:pPr>
              <w:adjustRightInd/>
              <w:spacing w:line="240" w:lineRule="auto"/>
              <w:jc w:val="left"/>
              <w:textAlignment w:val="auto"/>
              <w:rPr>
                <w:b/>
                <w:color w:val="FFFFFF"/>
              </w:rPr>
            </w:pPr>
            <w:r w:rsidRPr="00D110C4">
              <w:rPr>
                <w:i/>
                <w:color w:val="FFFFFF"/>
              </w:rPr>
              <w:t>MODEL VERIFICATION</w:t>
            </w:r>
          </w:p>
        </w:tc>
      </w:tr>
      <w:tr w:rsidR="00D110C4" w:rsidRPr="00D110C4" w:rsidTr="00D110C4">
        <w:trPr>
          <w:cantSplit/>
        </w:trPr>
        <w:tc>
          <w:tcPr>
            <w:tcW w:w="1239" w:type="dxa"/>
          </w:tcPr>
          <w:p w:rsidR="00D110C4" w:rsidRPr="00D110C4" w:rsidRDefault="00D110C4" w:rsidP="00D110C4">
            <w:pPr>
              <w:adjustRightInd/>
              <w:spacing w:line="240" w:lineRule="auto"/>
              <w:jc w:val="right"/>
              <w:textAlignment w:val="auto"/>
            </w:pPr>
            <w:r w:rsidRPr="00D110C4">
              <w:t>1</w:t>
            </w:r>
          </w:p>
        </w:tc>
        <w:tc>
          <w:tcPr>
            <w:tcW w:w="6293" w:type="dxa"/>
            <w:gridSpan w:val="3"/>
          </w:tcPr>
          <w:p w:rsidR="00D110C4" w:rsidRPr="00D110C4" w:rsidRDefault="00D110C4" w:rsidP="00D110C4">
            <w:pPr>
              <w:adjustRightInd/>
              <w:spacing w:line="240" w:lineRule="auto"/>
              <w:jc w:val="left"/>
              <w:textAlignment w:val="auto"/>
            </w:pPr>
            <w:r w:rsidRPr="00D110C4">
              <w:t>Manufacturer</w:t>
            </w:r>
          </w:p>
        </w:tc>
        <w:tc>
          <w:tcPr>
            <w:tcW w:w="1713" w:type="dxa"/>
          </w:tcPr>
          <w:p w:rsidR="00D110C4" w:rsidRPr="00D110C4" w:rsidRDefault="00D110C4" w:rsidP="00D110C4">
            <w:pPr>
              <w:adjustRightInd/>
              <w:spacing w:line="240" w:lineRule="auto"/>
              <w:jc w:val="center"/>
              <w:textAlignment w:val="auto"/>
              <w:rPr>
                <w:b/>
              </w:rPr>
            </w:pPr>
          </w:p>
        </w:tc>
        <w:tc>
          <w:tcPr>
            <w:tcW w:w="1771" w:type="dxa"/>
          </w:tcPr>
          <w:p w:rsidR="00D110C4" w:rsidRPr="00D110C4" w:rsidRDefault="00D110C4" w:rsidP="00D110C4">
            <w:pPr>
              <w:adjustRightInd/>
              <w:spacing w:line="240" w:lineRule="auto"/>
              <w:jc w:val="center"/>
              <w:textAlignment w:val="auto"/>
              <w:rPr>
                <w:b/>
              </w:rPr>
            </w:pPr>
          </w:p>
        </w:tc>
      </w:tr>
      <w:tr w:rsidR="00D110C4" w:rsidRPr="00D110C4" w:rsidTr="00D110C4">
        <w:trPr>
          <w:cantSplit/>
        </w:trPr>
        <w:tc>
          <w:tcPr>
            <w:tcW w:w="1239" w:type="dxa"/>
          </w:tcPr>
          <w:p w:rsidR="00D110C4" w:rsidRPr="00D110C4" w:rsidRDefault="00D110C4" w:rsidP="00D110C4">
            <w:pPr>
              <w:adjustRightInd/>
              <w:spacing w:line="240" w:lineRule="auto"/>
              <w:jc w:val="right"/>
              <w:textAlignment w:val="auto"/>
            </w:pPr>
            <w:r w:rsidRPr="00D110C4">
              <w:t>2</w:t>
            </w:r>
          </w:p>
        </w:tc>
        <w:tc>
          <w:tcPr>
            <w:tcW w:w="6293" w:type="dxa"/>
            <w:gridSpan w:val="3"/>
          </w:tcPr>
          <w:p w:rsidR="00D110C4" w:rsidRPr="00D110C4" w:rsidRDefault="00D110C4" w:rsidP="00D110C4">
            <w:pPr>
              <w:adjustRightInd/>
              <w:spacing w:line="240" w:lineRule="auto"/>
              <w:jc w:val="left"/>
              <w:textAlignment w:val="auto"/>
            </w:pPr>
            <w:r w:rsidRPr="00D110C4">
              <w:t>Model</w:t>
            </w:r>
          </w:p>
        </w:tc>
        <w:tc>
          <w:tcPr>
            <w:tcW w:w="1713" w:type="dxa"/>
          </w:tcPr>
          <w:p w:rsidR="00D110C4" w:rsidRPr="00D110C4" w:rsidRDefault="00D110C4" w:rsidP="00D110C4">
            <w:pPr>
              <w:adjustRightInd/>
              <w:spacing w:line="240" w:lineRule="auto"/>
              <w:jc w:val="center"/>
              <w:textAlignment w:val="auto"/>
              <w:rPr>
                <w:b/>
              </w:rPr>
            </w:pPr>
          </w:p>
        </w:tc>
        <w:tc>
          <w:tcPr>
            <w:tcW w:w="1771" w:type="dxa"/>
          </w:tcPr>
          <w:p w:rsidR="00D110C4" w:rsidRPr="00D110C4" w:rsidRDefault="00D110C4" w:rsidP="00D110C4">
            <w:pPr>
              <w:adjustRightInd/>
              <w:spacing w:line="240" w:lineRule="auto"/>
              <w:jc w:val="center"/>
              <w:textAlignment w:val="auto"/>
              <w:rPr>
                <w:b/>
              </w:rPr>
            </w:pPr>
          </w:p>
        </w:tc>
      </w:tr>
      <w:tr w:rsidR="00D110C4" w:rsidRPr="00D110C4" w:rsidTr="00D110C4">
        <w:trPr>
          <w:cantSplit/>
        </w:trPr>
        <w:tc>
          <w:tcPr>
            <w:tcW w:w="1239" w:type="dxa"/>
          </w:tcPr>
          <w:p w:rsidR="00D110C4" w:rsidRPr="00D110C4" w:rsidRDefault="00D110C4" w:rsidP="00D110C4">
            <w:pPr>
              <w:adjustRightInd/>
              <w:spacing w:line="240" w:lineRule="auto"/>
              <w:jc w:val="right"/>
              <w:textAlignment w:val="auto"/>
            </w:pPr>
            <w:r w:rsidRPr="00D110C4">
              <w:t>3</w:t>
            </w:r>
          </w:p>
        </w:tc>
        <w:tc>
          <w:tcPr>
            <w:tcW w:w="6293" w:type="dxa"/>
            <w:gridSpan w:val="3"/>
          </w:tcPr>
          <w:p w:rsidR="00D110C4" w:rsidRPr="00D110C4" w:rsidRDefault="00D110C4" w:rsidP="00D110C4">
            <w:pPr>
              <w:adjustRightInd/>
              <w:spacing w:line="240" w:lineRule="auto"/>
              <w:jc w:val="left"/>
              <w:textAlignment w:val="auto"/>
            </w:pPr>
            <w:r w:rsidRPr="00D110C4">
              <w:t>Serial Number</w:t>
            </w:r>
          </w:p>
        </w:tc>
        <w:tc>
          <w:tcPr>
            <w:tcW w:w="1713" w:type="dxa"/>
          </w:tcPr>
          <w:p w:rsidR="00D110C4" w:rsidRPr="00D110C4" w:rsidRDefault="00D110C4" w:rsidP="00D110C4">
            <w:pPr>
              <w:adjustRightInd/>
              <w:spacing w:line="240" w:lineRule="auto"/>
              <w:jc w:val="center"/>
              <w:textAlignment w:val="auto"/>
              <w:rPr>
                <w:b/>
              </w:rPr>
            </w:pPr>
          </w:p>
        </w:tc>
        <w:tc>
          <w:tcPr>
            <w:tcW w:w="1771" w:type="dxa"/>
          </w:tcPr>
          <w:p w:rsidR="00D110C4" w:rsidRPr="00D110C4" w:rsidRDefault="00D110C4" w:rsidP="00D110C4">
            <w:pPr>
              <w:adjustRightInd/>
              <w:spacing w:line="240" w:lineRule="auto"/>
              <w:jc w:val="center"/>
              <w:textAlignment w:val="auto"/>
              <w:rPr>
                <w:b/>
              </w:rPr>
            </w:pPr>
          </w:p>
        </w:tc>
      </w:tr>
      <w:tr w:rsidR="00D110C4" w:rsidRPr="00D110C4" w:rsidTr="00D110C4">
        <w:trPr>
          <w:cantSplit/>
        </w:trPr>
        <w:tc>
          <w:tcPr>
            <w:tcW w:w="1239" w:type="dxa"/>
          </w:tcPr>
          <w:p w:rsidR="00D110C4" w:rsidRPr="00D110C4" w:rsidRDefault="00D110C4" w:rsidP="00D110C4">
            <w:pPr>
              <w:adjustRightInd/>
              <w:spacing w:line="240" w:lineRule="auto"/>
              <w:jc w:val="right"/>
              <w:textAlignment w:val="auto"/>
            </w:pPr>
            <w:r w:rsidRPr="00D110C4">
              <w:t>4</w:t>
            </w:r>
          </w:p>
        </w:tc>
        <w:tc>
          <w:tcPr>
            <w:tcW w:w="6293" w:type="dxa"/>
            <w:gridSpan w:val="3"/>
          </w:tcPr>
          <w:p w:rsidR="00D110C4" w:rsidRPr="00D110C4" w:rsidRDefault="00D110C4" w:rsidP="00D110C4">
            <w:pPr>
              <w:adjustRightInd/>
              <w:spacing w:line="240" w:lineRule="auto"/>
              <w:jc w:val="left"/>
              <w:textAlignment w:val="auto"/>
            </w:pPr>
            <w:r w:rsidRPr="00D110C4">
              <w:t>Width / Length / Height (in / in / in)</w:t>
            </w:r>
          </w:p>
        </w:tc>
        <w:tc>
          <w:tcPr>
            <w:tcW w:w="1713" w:type="dxa"/>
          </w:tcPr>
          <w:p w:rsidR="00D110C4" w:rsidRPr="00D110C4" w:rsidRDefault="00D110C4" w:rsidP="00D110C4">
            <w:pPr>
              <w:adjustRightInd/>
              <w:spacing w:line="240" w:lineRule="auto"/>
              <w:jc w:val="center"/>
              <w:textAlignment w:val="auto"/>
              <w:rPr>
                <w:b/>
              </w:rPr>
            </w:pPr>
            <w:r w:rsidRPr="00D110C4">
              <w:rPr>
                <w:b/>
              </w:rPr>
              <w:t>/</w:t>
            </w:r>
            <w:r w:rsidRPr="00D110C4">
              <w:rPr>
                <w:b/>
              </w:rPr>
              <w:tab/>
              <w:t>/</w:t>
            </w:r>
          </w:p>
        </w:tc>
        <w:tc>
          <w:tcPr>
            <w:tcW w:w="1771" w:type="dxa"/>
          </w:tcPr>
          <w:p w:rsidR="00D110C4" w:rsidRPr="00D110C4" w:rsidRDefault="00D110C4" w:rsidP="00D110C4">
            <w:pPr>
              <w:adjustRightInd/>
              <w:spacing w:line="240" w:lineRule="auto"/>
              <w:jc w:val="center"/>
              <w:textAlignment w:val="auto"/>
              <w:rPr>
                <w:b/>
              </w:rPr>
            </w:pPr>
            <w:r w:rsidRPr="00D110C4">
              <w:rPr>
                <w:b/>
              </w:rPr>
              <w:t>/</w:t>
            </w:r>
            <w:r w:rsidRPr="00D110C4">
              <w:rPr>
                <w:b/>
              </w:rPr>
              <w:tab/>
              <w:t>/</w:t>
            </w:r>
          </w:p>
        </w:tc>
      </w:tr>
      <w:tr w:rsidR="00D110C4" w:rsidRPr="00D110C4" w:rsidTr="00D110C4">
        <w:trPr>
          <w:cantSplit/>
        </w:trPr>
        <w:tc>
          <w:tcPr>
            <w:tcW w:w="1239" w:type="dxa"/>
          </w:tcPr>
          <w:p w:rsidR="00D110C4" w:rsidRPr="00D110C4" w:rsidRDefault="00D110C4" w:rsidP="00D110C4">
            <w:pPr>
              <w:adjustRightInd/>
              <w:spacing w:line="240" w:lineRule="auto"/>
              <w:jc w:val="right"/>
              <w:textAlignment w:val="auto"/>
            </w:pPr>
            <w:r w:rsidRPr="00D110C4">
              <w:t>5</w:t>
            </w:r>
          </w:p>
        </w:tc>
        <w:tc>
          <w:tcPr>
            <w:tcW w:w="6293" w:type="dxa"/>
            <w:gridSpan w:val="3"/>
          </w:tcPr>
          <w:p w:rsidR="00D110C4" w:rsidRPr="00D110C4" w:rsidRDefault="00D110C4" w:rsidP="00D110C4">
            <w:pPr>
              <w:adjustRightInd/>
              <w:spacing w:line="240" w:lineRule="auto"/>
              <w:jc w:val="left"/>
              <w:textAlignment w:val="auto"/>
            </w:pPr>
            <w:r w:rsidRPr="00D110C4">
              <w:t>Water Services (if applicable)</w:t>
            </w:r>
          </w:p>
        </w:tc>
        <w:tc>
          <w:tcPr>
            <w:tcW w:w="1713" w:type="dxa"/>
          </w:tcPr>
          <w:p w:rsidR="00D110C4" w:rsidRPr="00D110C4" w:rsidRDefault="00D110C4" w:rsidP="00D110C4">
            <w:pPr>
              <w:adjustRightInd/>
              <w:spacing w:line="240" w:lineRule="auto"/>
              <w:jc w:val="center"/>
              <w:textAlignment w:val="auto"/>
              <w:rPr>
                <w:b/>
              </w:rPr>
            </w:pPr>
          </w:p>
        </w:tc>
        <w:tc>
          <w:tcPr>
            <w:tcW w:w="1771" w:type="dxa"/>
          </w:tcPr>
          <w:p w:rsidR="00D110C4" w:rsidRPr="00D110C4" w:rsidRDefault="00D110C4" w:rsidP="00D110C4">
            <w:pPr>
              <w:adjustRightInd/>
              <w:spacing w:line="240" w:lineRule="auto"/>
              <w:jc w:val="center"/>
              <w:textAlignment w:val="auto"/>
              <w:rPr>
                <w:b/>
              </w:rPr>
            </w:pPr>
          </w:p>
        </w:tc>
      </w:tr>
      <w:tr w:rsidR="00D110C4" w:rsidRPr="00D110C4" w:rsidTr="00D110C4">
        <w:trPr>
          <w:cantSplit/>
        </w:trPr>
        <w:tc>
          <w:tcPr>
            <w:tcW w:w="1239" w:type="dxa"/>
          </w:tcPr>
          <w:p w:rsidR="00D110C4" w:rsidRPr="00D110C4" w:rsidRDefault="00D110C4" w:rsidP="00D110C4">
            <w:pPr>
              <w:adjustRightInd/>
              <w:spacing w:line="240" w:lineRule="auto"/>
              <w:jc w:val="right"/>
              <w:textAlignment w:val="auto"/>
            </w:pPr>
            <w:r w:rsidRPr="00D110C4">
              <w:t>6</w:t>
            </w:r>
          </w:p>
        </w:tc>
        <w:tc>
          <w:tcPr>
            <w:tcW w:w="6293" w:type="dxa"/>
            <w:gridSpan w:val="3"/>
          </w:tcPr>
          <w:p w:rsidR="00D110C4" w:rsidRPr="00D110C4" w:rsidRDefault="00D110C4" w:rsidP="00D110C4">
            <w:pPr>
              <w:adjustRightInd/>
              <w:spacing w:line="240" w:lineRule="auto"/>
              <w:jc w:val="left"/>
              <w:textAlignment w:val="auto"/>
            </w:pPr>
            <w:r w:rsidRPr="00D110C4">
              <w:t>Gas Services (if applicable)</w:t>
            </w:r>
          </w:p>
        </w:tc>
        <w:tc>
          <w:tcPr>
            <w:tcW w:w="1713" w:type="dxa"/>
          </w:tcPr>
          <w:p w:rsidR="00D110C4" w:rsidRPr="00D110C4" w:rsidRDefault="00D110C4" w:rsidP="00D110C4">
            <w:pPr>
              <w:adjustRightInd/>
              <w:spacing w:line="240" w:lineRule="auto"/>
              <w:jc w:val="center"/>
              <w:textAlignment w:val="auto"/>
              <w:rPr>
                <w:b/>
              </w:rPr>
            </w:pPr>
          </w:p>
        </w:tc>
        <w:tc>
          <w:tcPr>
            <w:tcW w:w="1771" w:type="dxa"/>
          </w:tcPr>
          <w:p w:rsidR="00D110C4" w:rsidRPr="00D110C4" w:rsidRDefault="00D110C4" w:rsidP="00D110C4">
            <w:pPr>
              <w:adjustRightInd/>
              <w:spacing w:line="240" w:lineRule="auto"/>
              <w:jc w:val="center"/>
              <w:textAlignment w:val="auto"/>
              <w:rPr>
                <w:b/>
              </w:rPr>
            </w:pPr>
          </w:p>
        </w:tc>
      </w:tr>
      <w:tr w:rsidR="00D110C4" w:rsidRPr="00D110C4" w:rsidTr="00D110C4">
        <w:trPr>
          <w:cantSplit/>
        </w:trPr>
        <w:tc>
          <w:tcPr>
            <w:tcW w:w="1239" w:type="dxa"/>
          </w:tcPr>
          <w:p w:rsidR="00D110C4" w:rsidRPr="00D110C4" w:rsidRDefault="00D110C4" w:rsidP="00D110C4">
            <w:pPr>
              <w:adjustRightInd/>
              <w:spacing w:line="240" w:lineRule="auto"/>
              <w:jc w:val="right"/>
              <w:textAlignment w:val="auto"/>
            </w:pPr>
            <w:r w:rsidRPr="00D110C4">
              <w:t>7</w:t>
            </w:r>
          </w:p>
        </w:tc>
        <w:tc>
          <w:tcPr>
            <w:tcW w:w="6293" w:type="dxa"/>
            <w:gridSpan w:val="3"/>
          </w:tcPr>
          <w:p w:rsidR="00D110C4" w:rsidRPr="00D110C4" w:rsidRDefault="00D110C4" w:rsidP="00D110C4">
            <w:pPr>
              <w:adjustRightInd/>
              <w:spacing w:line="240" w:lineRule="auto"/>
              <w:jc w:val="left"/>
              <w:textAlignment w:val="auto"/>
            </w:pPr>
            <w:r w:rsidRPr="00D110C4">
              <w:t>Steam Service (if applicable)</w:t>
            </w:r>
          </w:p>
        </w:tc>
        <w:tc>
          <w:tcPr>
            <w:tcW w:w="1713" w:type="dxa"/>
          </w:tcPr>
          <w:p w:rsidR="00D110C4" w:rsidRPr="00D110C4" w:rsidRDefault="00D110C4" w:rsidP="00D110C4">
            <w:pPr>
              <w:adjustRightInd/>
              <w:spacing w:line="240" w:lineRule="auto"/>
              <w:jc w:val="center"/>
              <w:textAlignment w:val="auto"/>
              <w:rPr>
                <w:b/>
              </w:rPr>
            </w:pPr>
          </w:p>
        </w:tc>
        <w:tc>
          <w:tcPr>
            <w:tcW w:w="1771" w:type="dxa"/>
          </w:tcPr>
          <w:p w:rsidR="00D110C4" w:rsidRPr="00D110C4" w:rsidRDefault="00D110C4" w:rsidP="00D110C4">
            <w:pPr>
              <w:adjustRightInd/>
              <w:spacing w:line="240" w:lineRule="auto"/>
              <w:jc w:val="center"/>
              <w:textAlignment w:val="auto"/>
              <w:rPr>
                <w:b/>
              </w:rPr>
            </w:pPr>
          </w:p>
        </w:tc>
      </w:tr>
      <w:tr w:rsidR="00D110C4" w:rsidRPr="00D110C4" w:rsidTr="00D110C4">
        <w:trPr>
          <w:cantSplit/>
        </w:trPr>
        <w:tc>
          <w:tcPr>
            <w:tcW w:w="1239" w:type="dxa"/>
          </w:tcPr>
          <w:p w:rsidR="00D110C4" w:rsidRPr="00D110C4" w:rsidRDefault="00D110C4" w:rsidP="00D110C4">
            <w:pPr>
              <w:adjustRightInd/>
              <w:spacing w:line="240" w:lineRule="auto"/>
              <w:jc w:val="right"/>
              <w:textAlignment w:val="auto"/>
            </w:pPr>
            <w:r w:rsidRPr="00D110C4">
              <w:t>8</w:t>
            </w:r>
          </w:p>
        </w:tc>
        <w:tc>
          <w:tcPr>
            <w:tcW w:w="6293" w:type="dxa"/>
            <w:gridSpan w:val="3"/>
          </w:tcPr>
          <w:p w:rsidR="00D110C4" w:rsidRPr="00D110C4" w:rsidRDefault="00D110C4" w:rsidP="00D110C4">
            <w:pPr>
              <w:adjustRightInd/>
              <w:spacing w:line="240" w:lineRule="auto"/>
              <w:jc w:val="left"/>
              <w:textAlignment w:val="auto"/>
            </w:pPr>
            <w:r w:rsidRPr="00D110C4">
              <w:t>Voltage / Phase / Frequency (V / - / Hz)</w:t>
            </w:r>
          </w:p>
        </w:tc>
        <w:tc>
          <w:tcPr>
            <w:tcW w:w="1713" w:type="dxa"/>
          </w:tcPr>
          <w:p w:rsidR="00D110C4" w:rsidRPr="00D110C4" w:rsidRDefault="00D110C4" w:rsidP="00D110C4">
            <w:pPr>
              <w:adjustRightInd/>
              <w:spacing w:line="240" w:lineRule="auto"/>
              <w:jc w:val="center"/>
              <w:textAlignment w:val="auto"/>
              <w:rPr>
                <w:b/>
              </w:rPr>
            </w:pPr>
            <w:r w:rsidRPr="00D110C4">
              <w:rPr>
                <w:b/>
              </w:rPr>
              <w:t>/</w:t>
            </w:r>
            <w:r w:rsidRPr="00D110C4">
              <w:rPr>
                <w:b/>
              </w:rPr>
              <w:tab/>
              <w:t>/</w:t>
            </w:r>
          </w:p>
        </w:tc>
        <w:tc>
          <w:tcPr>
            <w:tcW w:w="1771" w:type="dxa"/>
          </w:tcPr>
          <w:p w:rsidR="00D110C4" w:rsidRPr="00D110C4" w:rsidRDefault="00D110C4" w:rsidP="00D110C4">
            <w:pPr>
              <w:adjustRightInd/>
              <w:spacing w:line="240" w:lineRule="auto"/>
              <w:jc w:val="center"/>
              <w:textAlignment w:val="auto"/>
              <w:rPr>
                <w:b/>
              </w:rPr>
            </w:pPr>
            <w:r w:rsidRPr="00D110C4">
              <w:rPr>
                <w:b/>
              </w:rPr>
              <w:t>/</w:t>
            </w:r>
            <w:r w:rsidRPr="00D110C4">
              <w:rPr>
                <w:b/>
              </w:rPr>
              <w:tab/>
              <w:t>/</w:t>
            </w:r>
          </w:p>
        </w:tc>
      </w:tr>
      <w:tr w:rsidR="00D110C4" w:rsidRPr="00D110C4" w:rsidTr="00D110C4">
        <w:trPr>
          <w:cantSplit/>
        </w:trPr>
        <w:tc>
          <w:tcPr>
            <w:tcW w:w="4066" w:type="dxa"/>
            <w:gridSpan w:val="2"/>
          </w:tcPr>
          <w:p w:rsidR="00D110C4" w:rsidRPr="00D110C4" w:rsidRDefault="00D110C4" w:rsidP="00D110C4">
            <w:pPr>
              <w:adjustRightInd/>
              <w:spacing w:line="240" w:lineRule="auto"/>
              <w:textAlignment w:val="auto"/>
              <w:rPr>
                <w:b/>
              </w:rPr>
            </w:pPr>
            <w:r w:rsidRPr="00D110C4">
              <w:rPr>
                <w:b/>
              </w:rPr>
              <w:sym w:font="Wingdings" w:char="F071"/>
            </w:r>
            <w:r w:rsidRPr="00D110C4">
              <w:rPr>
                <w:b/>
              </w:rPr>
              <w:t xml:space="preserve"> CHECKLIST GROUP COMPLETE</w:t>
            </w:r>
          </w:p>
        </w:tc>
        <w:tc>
          <w:tcPr>
            <w:tcW w:w="1757" w:type="dxa"/>
          </w:tcPr>
          <w:p w:rsidR="00D110C4" w:rsidRPr="00D110C4" w:rsidRDefault="00D110C4" w:rsidP="00D110C4">
            <w:pPr>
              <w:adjustRightInd/>
              <w:spacing w:line="240" w:lineRule="auto"/>
              <w:jc w:val="right"/>
              <w:textAlignment w:val="auto"/>
              <w:rPr>
                <w:b/>
              </w:rPr>
            </w:pPr>
            <w:r w:rsidRPr="00D110C4">
              <w:rPr>
                <w:b/>
              </w:rPr>
              <w:t>INITIALS:</w:t>
            </w:r>
          </w:p>
        </w:tc>
        <w:tc>
          <w:tcPr>
            <w:tcW w:w="1709" w:type="dxa"/>
          </w:tcPr>
          <w:p w:rsidR="00D110C4" w:rsidRPr="00D110C4" w:rsidRDefault="00D110C4" w:rsidP="00D110C4">
            <w:pPr>
              <w:adjustRightInd/>
              <w:spacing w:line="240" w:lineRule="auto"/>
              <w:jc w:val="left"/>
              <w:textAlignment w:val="auto"/>
              <w:rPr>
                <w:u w:val="single"/>
              </w:rPr>
            </w:pPr>
            <w:r w:rsidRPr="00D110C4">
              <w:rPr>
                <w:u w:val="single"/>
              </w:rPr>
              <w:tab/>
            </w:r>
            <w:r w:rsidRPr="00D110C4">
              <w:rPr>
                <w:u w:val="single"/>
              </w:rPr>
              <w:tab/>
            </w:r>
          </w:p>
        </w:tc>
        <w:tc>
          <w:tcPr>
            <w:tcW w:w="1713" w:type="dxa"/>
          </w:tcPr>
          <w:p w:rsidR="00D110C4" w:rsidRPr="00D110C4" w:rsidRDefault="00D110C4" w:rsidP="00D110C4">
            <w:pPr>
              <w:adjustRightInd/>
              <w:spacing w:line="240" w:lineRule="auto"/>
              <w:jc w:val="right"/>
              <w:textAlignment w:val="auto"/>
              <w:rPr>
                <w:b/>
              </w:rPr>
            </w:pPr>
            <w:r w:rsidRPr="00D110C4">
              <w:rPr>
                <w:b/>
              </w:rPr>
              <w:t>DATE:</w:t>
            </w:r>
          </w:p>
        </w:tc>
        <w:tc>
          <w:tcPr>
            <w:tcW w:w="1771" w:type="dxa"/>
          </w:tcPr>
          <w:p w:rsidR="00D110C4" w:rsidRPr="00D110C4" w:rsidRDefault="00D110C4" w:rsidP="00D110C4">
            <w:pPr>
              <w:adjustRightInd/>
              <w:spacing w:line="240" w:lineRule="auto"/>
              <w:jc w:val="center"/>
              <w:textAlignment w:val="auto"/>
              <w:rPr>
                <w:u w:val="single"/>
              </w:rPr>
            </w:pPr>
            <w:r w:rsidRPr="00D110C4">
              <w:rPr>
                <w:u w:val="single"/>
              </w:rPr>
              <w:tab/>
            </w:r>
            <w:r w:rsidRPr="00D110C4">
              <w:rPr>
                <w:u w:val="single"/>
              </w:rPr>
              <w:tab/>
            </w:r>
          </w:p>
        </w:tc>
      </w:tr>
    </w:tbl>
    <w:p w:rsidR="00D110C4" w:rsidRPr="00D110C4" w:rsidRDefault="00D110C4" w:rsidP="00D110C4">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D110C4" w:rsidRPr="00D110C4" w:rsidTr="00D110C4">
        <w:trPr>
          <w:cantSplit/>
          <w:tblHeader/>
        </w:trPr>
        <w:tc>
          <w:tcPr>
            <w:tcW w:w="1239" w:type="dxa"/>
            <w:tcBorders>
              <w:top w:val="single" w:sz="12" w:space="0" w:color="auto"/>
              <w:left w:val="single" w:sz="12" w:space="0" w:color="auto"/>
              <w:bottom w:val="single" w:sz="12" w:space="0" w:color="auto"/>
              <w:right w:val="single" w:sz="6" w:space="0" w:color="auto"/>
            </w:tcBorders>
          </w:tcPr>
          <w:p w:rsidR="00D110C4" w:rsidRPr="00D110C4" w:rsidRDefault="00D110C4" w:rsidP="00D110C4">
            <w:pPr>
              <w:adjustRightInd/>
              <w:spacing w:line="240" w:lineRule="auto"/>
              <w:jc w:val="center"/>
              <w:textAlignment w:val="auto"/>
              <w:rPr>
                <w:b/>
              </w:rPr>
            </w:pPr>
            <w:r w:rsidRPr="00D110C4">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rsidR="00D110C4" w:rsidRPr="00D110C4" w:rsidRDefault="00D110C4" w:rsidP="00D110C4">
            <w:pPr>
              <w:adjustRightInd/>
              <w:spacing w:line="240" w:lineRule="auto"/>
              <w:jc w:val="left"/>
              <w:textAlignment w:val="auto"/>
            </w:pPr>
            <w:r w:rsidRPr="00D110C4">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rsidR="00D110C4" w:rsidRPr="00D110C4" w:rsidRDefault="00D110C4" w:rsidP="00D110C4">
            <w:pPr>
              <w:adjustRightInd/>
              <w:spacing w:line="240" w:lineRule="auto"/>
              <w:jc w:val="center"/>
              <w:textAlignment w:val="auto"/>
              <w:rPr>
                <w:b/>
              </w:rPr>
            </w:pPr>
            <w:r w:rsidRPr="00D110C4">
              <w:rPr>
                <w:b/>
              </w:rPr>
              <w:t>Response</w:t>
            </w:r>
          </w:p>
        </w:tc>
      </w:tr>
      <w:tr w:rsidR="00D110C4" w:rsidRPr="00D110C4" w:rsidTr="00D110C4">
        <w:trPr>
          <w:cantSplit/>
        </w:trPr>
        <w:tc>
          <w:tcPr>
            <w:tcW w:w="1239" w:type="dxa"/>
            <w:tcBorders>
              <w:top w:val="single" w:sz="12" w:space="0" w:color="auto"/>
              <w:left w:val="single" w:sz="12" w:space="0" w:color="auto"/>
              <w:bottom w:val="single" w:sz="6" w:space="0" w:color="auto"/>
              <w:right w:val="single" w:sz="6" w:space="0" w:color="auto"/>
            </w:tcBorders>
            <w:shd w:val="clear" w:color="auto" w:fill="C0C0C0"/>
          </w:tcPr>
          <w:p w:rsidR="00D110C4" w:rsidRPr="00D110C4" w:rsidRDefault="00D110C4" w:rsidP="00D110C4">
            <w:pPr>
              <w:adjustRightInd/>
              <w:spacing w:line="240" w:lineRule="auto"/>
              <w:jc w:val="center"/>
              <w:textAlignment w:val="auto"/>
              <w:rPr>
                <w:i/>
                <w:color w:val="FFFFFF"/>
              </w:rPr>
            </w:pPr>
            <w:r w:rsidRPr="00D110C4">
              <w:rPr>
                <w:i/>
                <w:color w:val="FFFFFF"/>
              </w:rPr>
              <w:t>B</w:t>
            </w:r>
          </w:p>
        </w:tc>
        <w:tc>
          <w:tcPr>
            <w:tcW w:w="9777" w:type="dxa"/>
            <w:gridSpan w:val="5"/>
            <w:tcBorders>
              <w:top w:val="single" w:sz="12" w:space="0" w:color="auto"/>
              <w:left w:val="single" w:sz="6" w:space="0" w:color="auto"/>
              <w:bottom w:val="single" w:sz="6" w:space="0" w:color="auto"/>
              <w:right w:val="single" w:sz="12" w:space="0" w:color="auto"/>
            </w:tcBorders>
            <w:shd w:val="clear" w:color="auto" w:fill="C0C0C0"/>
          </w:tcPr>
          <w:p w:rsidR="00D110C4" w:rsidRPr="00D110C4" w:rsidRDefault="00D110C4" w:rsidP="00D110C4">
            <w:pPr>
              <w:adjustRightInd/>
              <w:spacing w:line="240" w:lineRule="auto"/>
              <w:jc w:val="left"/>
              <w:textAlignment w:val="auto"/>
              <w:rPr>
                <w:i/>
                <w:color w:val="FFFFFF"/>
              </w:rPr>
            </w:pPr>
            <w:r w:rsidRPr="00D110C4">
              <w:rPr>
                <w:i/>
                <w:color w:val="FFFFFF"/>
              </w:rPr>
              <w:t>PHYSICAL CHECKS</w:t>
            </w:r>
          </w:p>
        </w:tc>
      </w:tr>
      <w:tr w:rsidR="00D110C4" w:rsidRPr="00D110C4" w:rsidTr="00D110C4">
        <w:trPr>
          <w:cantSplit/>
        </w:trPr>
        <w:tc>
          <w:tcPr>
            <w:tcW w:w="1239" w:type="dxa"/>
            <w:tcBorders>
              <w:top w:val="single" w:sz="6" w:space="0" w:color="auto"/>
              <w:left w:val="single" w:sz="12" w:space="0" w:color="auto"/>
              <w:bottom w:val="single" w:sz="6" w:space="0" w:color="auto"/>
              <w:right w:val="single" w:sz="6" w:space="0" w:color="auto"/>
            </w:tcBorders>
          </w:tcPr>
          <w:p w:rsidR="00D110C4" w:rsidRPr="00D110C4" w:rsidRDefault="00D110C4" w:rsidP="00D110C4">
            <w:pPr>
              <w:adjustRightInd/>
              <w:spacing w:line="240" w:lineRule="auto"/>
              <w:jc w:val="right"/>
              <w:textAlignment w:val="auto"/>
            </w:pPr>
            <w:r w:rsidRPr="00D110C4">
              <w:t>1</w:t>
            </w:r>
          </w:p>
        </w:tc>
        <w:tc>
          <w:tcPr>
            <w:tcW w:w="6293" w:type="dxa"/>
            <w:gridSpan w:val="3"/>
            <w:tcBorders>
              <w:top w:val="single" w:sz="6" w:space="0" w:color="auto"/>
              <w:left w:val="single" w:sz="6" w:space="0" w:color="auto"/>
              <w:bottom w:val="single" w:sz="6" w:space="0" w:color="auto"/>
              <w:right w:val="single" w:sz="6" w:space="0" w:color="auto"/>
            </w:tcBorders>
          </w:tcPr>
          <w:p w:rsidR="00D110C4" w:rsidRPr="00D110C4" w:rsidRDefault="00D110C4" w:rsidP="00D110C4">
            <w:pPr>
              <w:adjustRightInd/>
              <w:spacing w:line="240" w:lineRule="auto"/>
              <w:jc w:val="left"/>
              <w:textAlignment w:val="auto"/>
            </w:pPr>
            <w:r w:rsidRPr="00D110C4">
              <w:t>Unit is free from physical damage.</w:t>
            </w:r>
          </w:p>
        </w:tc>
        <w:tc>
          <w:tcPr>
            <w:tcW w:w="1713" w:type="dxa"/>
            <w:tcBorders>
              <w:top w:val="single" w:sz="6" w:space="0" w:color="auto"/>
              <w:left w:val="single" w:sz="6" w:space="0" w:color="auto"/>
              <w:bottom w:val="single" w:sz="6" w:space="0" w:color="auto"/>
              <w:right w:val="single" w:sz="6"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6" w:space="0" w:color="auto"/>
              <w:left w:val="single" w:sz="6" w:space="0" w:color="auto"/>
              <w:bottom w:val="single" w:sz="6"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6" w:space="0" w:color="auto"/>
              <w:left w:val="single" w:sz="12" w:space="0" w:color="auto"/>
              <w:bottom w:val="single" w:sz="6" w:space="0" w:color="auto"/>
              <w:right w:val="single" w:sz="6" w:space="0" w:color="auto"/>
            </w:tcBorders>
          </w:tcPr>
          <w:p w:rsidR="00D110C4" w:rsidRPr="00D110C4" w:rsidRDefault="00D110C4" w:rsidP="00D110C4">
            <w:pPr>
              <w:adjustRightInd/>
              <w:spacing w:line="240" w:lineRule="auto"/>
              <w:jc w:val="right"/>
              <w:textAlignment w:val="auto"/>
            </w:pPr>
            <w:r w:rsidRPr="00D110C4">
              <w:t>2</w:t>
            </w:r>
          </w:p>
        </w:tc>
        <w:tc>
          <w:tcPr>
            <w:tcW w:w="6293" w:type="dxa"/>
            <w:gridSpan w:val="3"/>
            <w:tcBorders>
              <w:top w:val="single" w:sz="6" w:space="0" w:color="auto"/>
              <w:left w:val="single" w:sz="6" w:space="0" w:color="auto"/>
              <w:bottom w:val="single" w:sz="6" w:space="0" w:color="auto"/>
              <w:right w:val="single" w:sz="6" w:space="0" w:color="auto"/>
            </w:tcBorders>
          </w:tcPr>
          <w:p w:rsidR="00D110C4" w:rsidRPr="00D110C4" w:rsidRDefault="00D110C4" w:rsidP="00D110C4">
            <w:pPr>
              <w:adjustRightInd/>
              <w:spacing w:line="240" w:lineRule="auto"/>
              <w:jc w:val="left"/>
              <w:textAlignment w:val="auto"/>
            </w:pPr>
            <w:r w:rsidRPr="00D110C4">
              <w:t>Openings are sealed with plastic.</w:t>
            </w:r>
          </w:p>
        </w:tc>
        <w:tc>
          <w:tcPr>
            <w:tcW w:w="1713" w:type="dxa"/>
            <w:tcBorders>
              <w:top w:val="single" w:sz="6" w:space="0" w:color="auto"/>
              <w:left w:val="single" w:sz="6" w:space="0" w:color="auto"/>
              <w:bottom w:val="single" w:sz="6" w:space="0" w:color="auto"/>
              <w:right w:val="single" w:sz="6"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6" w:space="0" w:color="auto"/>
              <w:left w:val="single" w:sz="6" w:space="0" w:color="auto"/>
              <w:bottom w:val="single" w:sz="6"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6" w:space="0" w:color="auto"/>
              <w:left w:val="single" w:sz="12" w:space="0" w:color="auto"/>
              <w:bottom w:val="single" w:sz="6" w:space="0" w:color="auto"/>
              <w:right w:val="single" w:sz="6" w:space="0" w:color="auto"/>
            </w:tcBorders>
          </w:tcPr>
          <w:p w:rsidR="00D110C4" w:rsidRPr="00D110C4" w:rsidRDefault="00D110C4" w:rsidP="00D110C4">
            <w:pPr>
              <w:adjustRightInd/>
              <w:spacing w:line="240" w:lineRule="auto"/>
              <w:jc w:val="right"/>
              <w:textAlignment w:val="auto"/>
            </w:pPr>
            <w:r w:rsidRPr="00D110C4">
              <w:t>3</w:t>
            </w:r>
          </w:p>
        </w:tc>
        <w:tc>
          <w:tcPr>
            <w:tcW w:w="6293" w:type="dxa"/>
            <w:gridSpan w:val="3"/>
            <w:tcBorders>
              <w:top w:val="single" w:sz="6" w:space="0" w:color="auto"/>
              <w:left w:val="single" w:sz="6" w:space="0" w:color="auto"/>
              <w:bottom w:val="single" w:sz="6" w:space="0" w:color="auto"/>
              <w:right w:val="single" w:sz="6" w:space="0" w:color="auto"/>
            </w:tcBorders>
          </w:tcPr>
          <w:p w:rsidR="00D110C4" w:rsidRPr="00D110C4" w:rsidRDefault="00D110C4" w:rsidP="00D110C4">
            <w:pPr>
              <w:adjustRightInd/>
              <w:spacing w:line="240" w:lineRule="auto"/>
              <w:jc w:val="left"/>
              <w:textAlignment w:val="auto"/>
            </w:pPr>
            <w:r w:rsidRPr="00D110C4">
              <w:t>All water service piping has factory applied insulation per specification requirements.</w:t>
            </w:r>
          </w:p>
        </w:tc>
        <w:tc>
          <w:tcPr>
            <w:tcW w:w="1713" w:type="dxa"/>
            <w:tcBorders>
              <w:top w:val="single" w:sz="6" w:space="0" w:color="auto"/>
              <w:left w:val="single" w:sz="6" w:space="0" w:color="auto"/>
              <w:bottom w:val="single" w:sz="6" w:space="0" w:color="auto"/>
              <w:right w:val="single" w:sz="6"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6" w:space="0" w:color="auto"/>
              <w:left w:val="single" w:sz="6" w:space="0" w:color="auto"/>
              <w:bottom w:val="single" w:sz="6"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6" w:space="0" w:color="auto"/>
              <w:left w:val="single" w:sz="12" w:space="0" w:color="auto"/>
              <w:bottom w:val="single" w:sz="6" w:space="0" w:color="auto"/>
              <w:right w:val="single" w:sz="6" w:space="0" w:color="auto"/>
            </w:tcBorders>
          </w:tcPr>
          <w:p w:rsidR="00D110C4" w:rsidRPr="00D110C4" w:rsidRDefault="00D110C4" w:rsidP="00D110C4">
            <w:pPr>
              <w:adjustRightInd/>
              <w:spacing w:line="240" w:lineRule="auto"/>
              <w:jc w:val="right"/>
              <w:textAlignment w:val="auto"/>
            </w:pPr>
            <w:r w:rsidRPr="00D110C4">
              <w:t>4</w:t>
            </w:r>
          </w:p>
        </w:tc>
        <w:tc>
          <w:tcPr>
            <w:tcW w:w="6293" w:type="dxa"/>
            <w:gridSpan w:val="3"/>
            <w:tcBorders>
              <w:top w:val="single" w:sz="6" w:space="0" w:color="auto"/>
              <w:left w:val="single" w:sz="6" w:space="0" w:color="auto"/>
              <w:bottom w:val="single" w:sz="6" w:space="0" w:color="auto"/>
              <w:right w:val="single" w:sz="6" w:space="0" w:color="auto"/>
            </w:tcBorders>
          </w:tcPr>
          <w:p w:rsidR="00D110C4" w:rsidRPr="00D110C4" w:rsidRDefault="00D110C4" w:rsidP="00D110C4">
            <w:pPr>
              <w:adjustRightInd/>
              <w:spacing w:line="240" w:lineRule="auto"/>
              <w:jc w:val="left"/>
              <w:textAlignment w:val="auto"/>
            </w:pPr>
            <w:r w:rsidRPr="00D110C4">
              <w:t>All components and accessories present.</w:t>
            </w:r>
          </w:p>
        </w:tc>
        <w:tc>
          <w:tcPr>
            <w:tcW w:w="1713" w:type="dxa"/>
            <w:tcBorders>
              <w:top w:val="single" w:sz="6" w:space="0" w:color="auto"/>
              <w:left w:val="single" w:sz="6" w:space="0" w:color="auto"/>
              <w:bottom w:val="single" w:sz="6" w:space="0" w:color="auto"/>
              <w:right w:val="single" w:sz="6"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6" w:space="0" w:color="auto"/>
              <w:left w:val="single" w:sz="6" w:space="0" w:color="auto"/>
              <w:bottom w:val="single" w:sz="6"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6" w:space="0" w:color="auto"/>
              <w:left w:val="single" w:sz="12" w:space="0" w:color="auto"/>
              <w:bottom w:val="single" w:sz="6" w:space="0" w:color="auto"/>
              <w:right w:val="single" w:sz="6" w:space="0" w:color="auto"/>
            </w:tcBorders>
          </w:tcPr>
          <w:p w:rsidR="00D110C4" w:rsidRPr="00D110C4" w:rsidRDefault="00D110C4" w:rsidP="00D110C4">
            <w:pPr>
              <w:adjustRightInd/>
              <w:spacing w:line="240" w:lineRule="auto"/>
              <w:jc w:val="right"/>
              <w:textAlignment w:val="auto"/>
            </w:pPr>
            <w:r w:rsidRPr="00D110C4">
              <w:t>5</w:t>
            </w:r>
          </w:p>
        </w:tc>
        <w:tc>
          <w:tcPr>
            <w:tcW w:w="6293" w:type="dxa"/>
            <w:gridSpan w:val="3"/>
            <w:tcBorders>
              <w:top w:val="single" w:sz="6" w:space="0" w:color="auto"/>
              <w:left w:val="single" w:sz="6" w:space="0" w:color="auto"/>
              <w:bottom w:val="single" w:sz="6" w:space="0" w:color="auto"/>
              <w:right w:val="single" w:sz="6" w:space="0" w:color="auto"/>
            </w:tcBorders>
          </w:tcPr>
          <w:p w:rsidR="00D110C4" w:rsidRPr="00D110C4" w:rsidRDefault="00D110C4" w:rsidP="00D110C4">
            <w:pPr>
              <w:adjustRightInd/>
              <w:spacing w:line="240" w:lineRule="auto"/>
              <w:jc w:val="left"/>
              <w:textAlignment w:val="auto"/>
            </w:pPr>
            <w:r w:rsidRPr="00D110C4">
              <w:t>Installation and startup manual provided.</w:t>
            </w:r>
          </w:p>
        </w:tc>
        <w:tc>
          <w:tcPr>
            <w:tcW w:w="1713" w:type="dxa"/>
            <w:tcBorders>
              <w:top w:val="single" w:sz="6" w:space="0" w:color="auto"/>
              <w:left w:val="single" w:sz="6" w:space="0" w:color="auto"/>
              <w:bottom w:val="single" w:sz="6" w:space="0" w:color="auto"/>
              <w:right w:val="single" w:sz="6"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6" w:space="0" w:color="auto"/>
              <w:left w:val="single" w:sz="6" w:space="0" w:color="auto"/>
              <w:bottom w:val="single" w:sz="6"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6" w:space="0" w:color="auto"/>
              <w:left w:val="single" w:sz="12" w:space="0" w:color="auto"/>
              <w:bottom w:val="single" w:sz="6" w:space="0" w:color="auto"/>
              <w:right w:val="single" w:sz="6" w:space="0" w:color="auto"/>
            </w:tcBorders>
          </w:tcPr>
          <w:p w:rsidR="00D110C4" w:rsidRPr="00D110C4" w:rsidRDefault="00D110C4" w:rsidP="00D110C4">
            <w:pPr>
              <w:adjustRightInd/>
              <w:spacing w:line="240" w:lineRule="auto"/>
              <w:jc w:val="right"/>
              <w:textAlignment w:val="auto"/>
            </w:pPr>
            <w:r w:rsidRPr="00D110C4">
              <w:t>6</w:t>
            </w:r>
          </w:p>
        </w:tc>
        <w:tc>
          <w:tcPr>
            <w:tcW w:w="6293" w:type="dxa"/>
            <w:gridSpan w:val="3"/>
            <w:tcBorders>
              <w:top w:val="single" w:sz="6" w:space="0" w:color="auto"/>
              <w:left w:val="single" w:sz="6" w:space="0" w:color="auto"/>
              <w:bottom w:val="single" w:sz="6" w:space="0" w:color="auto"/>
              <w:right w:val="single" w:sz="6" w:space="0" w:color="auto"/>
            </w:tcBorders>
          </w:tcPr>
          <w:p w:rsidR="00D110C4" w:rsidRPr="00D110C4" w:rsidRDefault="00D110C4" w:rsidP="00D110C4">
            <w:pPr>
              <w:adjustRightInd/>
              <w:spacing w:line="240" w:lineRule="auto"/>
              <w:jc w:val="left"/>
              <w:textAlignment w:val="auto"/>
            </w:pPr>
            <w:r w:rsidRPr="00D110C4">
              <w:t>Unit tags affixed.</w:t>
            </w:r>
          </w:p>
        </w:tc>
        <w:tc>
          <w:tcPr>
            <w:tcW w:w="1713" w:type="dxa"/>
            <w:tcBorders>
              <w:top w:val="single" w:sz="6" w:space="0" w:color="auto"/>
              <w:left w:val="single" w:sz="6" w:space="0" w:color="auto"/>
              <w:bottom w:val="single" w:sz="6" w:space="0" w:color="auto"/>
              <w:right w:val="single" w:sz="6"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6" w:space="0" w:color="auto"/>
              <w:left w:val="single" w:sz="6" w:space="0" w:color="auto"/>
              <w:bottom w:val="single" w:sz="6"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6" w:space="0" w:color="auto"/>
              <w:left w:val="single" w:sz="12" w:space="0" w:color="auto"/>
              <w:bottom w:val="single" w:sz="6" w:space="0" w:color="auto"/>
              <w:right w:val="single" w:sz="6" w:space="0" w:color="auto"/>
            </w:tcBorders>
          </w:tcPr>
          <w:p w:rsidR="00D110C4" w:rsidRPr="00D110C4" w:rsidRDefault="00D110C4" w:rsidP="00D110C4">
            <w:pPr>
              <w:adjustRightInd/>
              <w:spacing w:line="240" w:lineRule="auto"/>
              <w:jc w:val="right"/>
              <w:textAlignment w:val="auto"/>
            </w:pPr>
            <w:r w:rsidRPr="00D110C4">
              <w:t>7</w:t>
            </w:r>
          </w:p>
        </w:tc>
        <w:tc>
          <w:tcPr>
            <w:tcW w:w="6293" w:type="dxa"/>
            <w:gridSpan w:val="3"/>
            <w:tcBorders>
              <w:top w:val="single" w:sz="6" w:space="0" w:color="auto"/>
              <w:left w:val="single" w:sz="6" w:space="0" w:color="auto"/>
              <w:bottom w:val="single" w:sz="6" w:space="0" w:color="auto"/>
              <w:right w:val="single" w:sz="6" w:space="0" w:color="auto"/>
            </w:tcBorders>
          </w:tcPr>
          <w:p w:rsidR="00D110C4" w:rsidRPr="00D110C4" w:rsidRDefault="00D110C4" w:rsidP="00D110C4">
            <w:pPr>
              <w:adjustRightInd/>
              <w:spacing w:line="240" w:lineRule="auto"/>
              <w:jc w:val="left"/>
              <w:textAlignment w:val="auto"/>
            </w:pPr>
            <w:r w:rsidRPr="00D110C4">
              <w:t>Manufacturer’s ratings readable/accurate</w:t>
            </w:r>
          </w:p>
        </w:tc>
        <w:tc>
          <w:tcPr>
            <w:tcW w:w="1713" w:type="dxa"/>
            <w:tcBorders>
              <w:top w:val="single" w:sz="6" w:space="0" w:color="auto"/>
              <w:left w:val="single" w:sz="6" w:space="0" w:color="auto"/>
              <w:bottom w:val="single" w:sz="6" w:space="0" w:color="auto"/>
              <w:right w:val="single" w:sz="6"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6" w:space="0" w:color="auto"/>
              <w:left w:val="single" w:sz="6" w:space="0" w:color="auto"/>
              <w:bottom w:val="single" w:sz="6"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4066" w:type="dxa"/>
            <w:gridSpan w:val="2"/>
            <w:tcBorders>
              <w:top w:val="single" w:sz="6" w:space="0" w:color="auto"/>
              <w:left w:val="single" w:sz="12" w:space="0" w:color="auto"/>
              <w:bottom w:val="single" w:sz="12" w:space="0" w:color="auto"/>
              <w:right w:val="single" w:sz="6" w:space="0" w:color="auto"/>
            </w:tcBorders>
          </w:tcPr>
          <w:p w:rsidR="00D110C4" w:rsidRPr="00D110C4" w:rsidRDefault="00D110C4" w:rsidP="00D110C4">
            <w:pPr>
              <w:adjustRightInd/>
              <w:spacing w:line="240" w:lineRule="auto"/>
              <w:textAlignment w:val="auto"/>
              <w:rPr>
                <w:b/>
              </w:rPr>
            </w:pPr>
            <w:r w:rsidRPr="00D110C4">
              <w:rPr>
                <w:b/>
              </w:rPr>
              <w:sym w:font="Wingdings" w:char="F071"/>
            </w:r>
            <w:r w:rsidRPr="00D110C4">
              <w:rPr>
                <w:b/>
              </w:rPr>
              <w:t xml:space="preserve"> CHECKLIST GROUP COMPLETE</w:t>
            </w:r>
          </w:p>
        </w:tc>
        <w:tc>
          <w:tcPr>
            <w:tcW w:w="1757" w:type="dxa"/>
            <w:tcBorders>
              <w:top w:val="single" w:sz="6" w:space="0" w:color="auto"/>
              <w:left w:val="single" w:sz="6" w:space="0" w:color="auto"/>
              <w:bottom w:val="single" w:sz="12" w:space="0" w:color="auto"/>
              <w:right w:val="single" w:sz="6" w:space="0" w:color="auto"/>
            </w:tcBorders>
          </w:tcPr>
          <w:p w:rsidR="00D110C4" w:rsidRPr="00D110C4" w:rsidRDefault="00D110C4" w:rsidP="00D110C4">
            <w:pPr>
              <w:adjustRightInd/>
              <w:spacing w:line="240" w:lineRule="auto"/>
              <w:jc w:val="right"/>
              <w:textAlignment w:val="auto"/>
              <w:rPr>
                <w:b/>
              </w:rPr>
            </w:pPr>
            <w:r w:rsidRPr="00D110C4">
              <w:rPr>
                <w:b/>
              </w:rPr>
              <w:t>INITIALS:</w:t>
            </w:r>
          </w:p>
        </w:tc>
        <w:tc>
          <w:tcPr>
            <w:tcW w:w="1709" w:type="dxa"/>
            <w:tcBorders>
              <w:top w:val="single" w:sz="6" w:space="0" w:color="auto"/>
              <w:left w:val="single" w:sz="6" w:space="0" w:color="auto"/>
              <w:bottom w:val="single" w:sz="12" w:space="0" w:color="auto"/>
              <w:right w:val="single" w:sz="6" w:space="0" w:color="auto"/>
            </w:tcBorders>
          </w:tcPr>
          <w:p w:rsidR="00D110C4" w:rsidRPr="00D110C4" w:rsidRDefault="00D110C4" w:rsidP="00D110C4">
            <w:pPr>
              <w:adjustRightInd/>
              <w:spacing w:line="240" w:lineRule="auto"/>
              <w:jc w:val="left"/>
              <w:textAlignment w:val="auto"/>
              <w:rPr>
                <w:u w:val="single"/>
              </w:rPr>
            </w:pPr>
            <w:r w:rsidRPr="00D110C4">
              <w:rPr>
                <w:u w:val="single"/>
              </w:rPr>
              <w:tab/>
            </w:r>
            <w:r w:rsidRPr="00D110C4">
              <w:rPr>
                <w:u w:val="single"/>
              </w:rPr>
              <w:tab/>
            </w:r>
          </w:p>
        </w:tc>
        <w:tc>
          <w:tcPr>
            <w:tcW w:w="1713" w:type="dxa"/>
            <w:tcBorders>
              <w:top w:val="single" w:sz="6" w:space="0" w:color="auto"/>
              <w:left w:val="single" w:sz="6" w:space="0" w:color="auto"/>
              <w:bottom w:val="single" w:sz="12" w:space="0" w:color="auto"/>
              <w:right w:val="single" w:sz="6" w:space="0" w:color="auto"/>
            </w:tcBorders>
          </w:tcPr>
          <w:p w:rsidR="00D110C4" w:rsidRPr="00D110C4" w:rsidRDefault="00D110C4" w:rsidP="00D110C4">
            <w:pPr>
              <w:adjustRightInd/>
              <w:spacing w:line="240" w:lineRule="auto"/>
              <w:jc w:val="right"/>
              <w:textAlignment w:val="auto"/>
              <w:rPr>
                <w:b/>
              </w:rPr>
            </w:pPr>
            <w:r w:rsidRPr="00D110C4">
              <w:rPr>
                <w:b/>
              </w:rPr>
              <w:t>DATE:</w:t>
            </w:r>
          </w:p>
        </w:tc>
        <w:tc>
          <w:tcPr>
            <w:tcW w:w="1771" w:type="dxa"/>
            <w:tcBorders>
              <w:top w:val="single" w:sz="6" w:space="0" w:color="auto"/>
              <w:left w:val="single" w:sz="6" w:space="0" w:color="auto"/>
              <w:bottom w:val="single" w:sz="12" w:space="0" w:color="auto"/>
              <w:right w:val="single" w:sz="12" w:space="0" w:color="auto"/>
            </w:tcBorders>
          </w:tcPr>
          <w:p w:rsidR="00D110C4" w:rsidRPr="00D110C4" w:rsidRDefault="00D110C4" w:rsidP="00D110C4">
            <w:pPr>
              <w:adjustRightInd/>
              <w:spacing w:line="240" w:lineRule="auto"/>
              <w:jc w:val="center"/>
              <w:textAlignment w:val="auto"/>
              <w:rPr>
                <w:u w:val="single"/>
              </w:rPr>
            </w:pPr>
            <w:r w:rsidRPr="00D110C4">
              <w:rPr>
                <w:u w:val="single"/>
              </w:rPr>
              <w:tab/>
            </w:r>
            <w:r w:rsidRPr="00D110C4">
              <w:rPr>
                <w:u w:val="single"/>
              </w:rPr>
              <w:tab/>
            </w:r>
          </w:p>
        </w:tc>
      </w:tr>
      <w:tr w:rsidR="00D110C4" w:rsidRPr="00D110C4" w:rsidTr="00D110C4">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D110C4" w:rsidRPr="00D110C4" w:rsidRDefault="00D110C4" w:rsidP="00D110C4">
            <w:pPr>
              <w:adjustRightInd/>
              <w:spacing w:line="240" w:lineRule="auto"/>
              <w:jc w:val="center"/>
              <w:textAlignment w:val="auto"/>
              <w:rPr>
                <w:i/>
                <w:color w:val="FFFFFF"/>
              </w:rPr>
            </w:pPr>
            <w:r w:rsidRPr="00D110C4">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D110C4" w:rsidRPr="00D110C4" w:rsidRDefault="00D110C4" w:rsidP="00D110C4">
            <w:pPr>
              <w:adjustRightInd/>
              <w:spacing w:line="240" w:lineRule="auto"/>
              <w:jc w:val="left"/>
              <w:textAlignment w:val="auto"/>
              <w:rPr>
                <w:i/>
                <w:color w:val="FFFFFF"/>
              </w:rPr>
            </w:pPr>
            <w:r w:rsidRPr="00D110C4">
              <w:rPr>
                <w:i/>
                <w:color w:val="FFFFFF"/>
              </w:rPr>
              <w:t>INSTALLATION</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1</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Unit secured as required by manufacturer and specifications.</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2</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Unit is located per contract documents and with sufficient clearance from draft producing devices per manufacturer recommendations.</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3</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The unit and work surface is level.</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4</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Adequate clearance around unit for service.</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5</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All components accessible for maintenance.</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6</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Steel safety bar provided and positioned prior to bottom air foil per specification requirements.</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7</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Unit labeled and is easy to see.</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4066" w:type="dxa"/>
            <w:gridSpan w:val="2"/>
            <w:tcBorders>
              <w:top w:val="single" w:sz="4" w:space="0" w:color="auto"/>
              <w:left w:val="single" w:sz="12" w:space="0" w:color="auto"/>
              <w:bottom w:val="single" w:sz="12" w:space="0" w:color="auto"/>
              <w:right w:val="single" w:sz="4" w:space="0" w:color="auto"/>
            </w:tcBorders>
          </w:tcPr>
          <w:p w:rsidR="00D110C4" w:rsidRPr="00D110C4" w:rsidRDefault="00D110C4" w:rsidP="00D110C4">
            <w:pPr>
              <w:adjustRightInd/>
              <w:spacing w:line="240" w:lineRule="auto"/>
              <w:textAlignment w:val="auto"/>
              <w:rPr>
                <w:b/>
              </w:rPr>
            </w:pPr>
            <w:r w:rsidRPr="00D110C4">
              <w:rPr>
                <w:b/>
              </w:rPr>
              <w:sym w:font="Wingdings" w:char="F071"/>
            </w:r>
            <w:r w:rsidRPr="00D110C4">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INITIALS:</w:t>
            </w:r>
          </w:p>
        </w:tc>
        <w:tc>
          <w:tcPr>
            <w:tcW w:w="1709"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left"/>
              <w:textAlignment w:val="auto"/>
              <w:rPr>
                <w:u w:val="single"/>
              </w:rPr>
            </w:pPr>
            <w:r w:rsidRPr="00D110C4">
              <w:rPr>
                <w:u w:val="single"/>
              </w:rPr>
              <w:tab/>
            </w:r>
            <w:r w:rsidRPr="00D110C4">
              <w:rPr>
                <w:u w:val="single"/>
              </w:rPr>
              <w:tab/>
            </w:r>
          </w:p>
        </w:tc>
        <w:tc>
          <w:tcPr>
            <w:tcW w:w="1713"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DATE:</w:t>
            </w:r>
          </w:p>
        </w:tc>
        <w:tc>
          <w:tcPr>
            <w:tcW w:w="1771" w:type="dxa"/>
            <w:tcBorders>
              <w:top w:val="single" w:sz="4" w:space="0" w:color="auto"/>
              <w:left w:val="single" w:sz="4" w:space="0" w:color="auto"/>
              <w:bottom w:val="single" w:sz="12" w:space="0" w:color="auto"/>
              <w:right w:val="single" w:sz="12" w:space="0" w:color="auto"/>
            </w:tcBorders>
          </w:tcPr>
          <w:p w:rsidR="00D110C4" w:rsidRPr="00D110C4" w:rsidRDefault="00D110C4" w:rsidP="00D110C4">
            <w:pPr>
              <w:adjustRightInd/>
              <w:spacing w:line="240" w:lineRule="auto"/>
              <w:jc w:val="center"/>
              <w:textAlignment w:val="auto"/>
              <w:rPr>
                <w:u w:val="single"/>
              </w:rPr>
            </w:pPr>
            <w:r w:rsidRPr="00D110C4">
              <w:rPr>
                <w:u w:val="single"/>
              </w:rPr>
              <w:tab/>
            </w:r>
            <w:r w:rsidRPr="00D110C4">
              <w:rPr>
                <w:u w:val="single"/>
              </w:rPr>
              <w:tab/>
            </w:r>
          </w:p>
        </w:tc>
      </w:tr>
      <w:tr w:rsidR="00D110C4" w:rsidRPr="00D110C4" w:rsidTr="00D110C4">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D110C4" w:rsidRPr="00D110C4" w:rsidRDefault="00D110C4" w:rsidP="00D110C4">
            <w:pPr>
              <w:adjustRightInd/>
              <w:spacing w:line="240" w:lineRule="auto"/>
              <w:jc w:val="center"/>
              <w:textAlignment w:val="auto"/>
              <w:rPr>
                <w:i/>
                <w:color w:val="FFFFFF"/>
              </w:rPr>
            </w:pPr>
            <w:r w:rsidRPr="00D110C4">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D110C4" w:rsidRPr="00D110C4" w:rsidRDefault="00D110C4" w:rsidP="00D110C4">
            <w:pPr>
              <w:adjustRightInd/>
              <w:spacing w:line="240" w:lineRule="auto"/>
              <w:jc w:val="left"/>
              <w:textAlignment w:val="auto"/>
              <w:rPr>
                <w:i/>
                <w:color w:val="FFFFFF"/>
              </w:rPr>
            </w:pPr>
            <w:r w:rsidRPr="00D110C4">
              <w:rPr>
                <w:i/>
                <w:color w:val="FFFFFF"/>
              </w:rPr>
              <w:t>DUCTWORK</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1</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Ductwork is supported independently of unit.</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2</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Ductwork is sealed per specification requirements.</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3</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Ductwork is clean and free of debris.</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4066" w:type="dxa"/>
            <w:gridSpan w:val="2"/>
            <w:tcBorders>
              <w:top w:val="single" w:sz="4" w:space="0" w:color="auto"/>
              <w:left w:val="single" w:sz="12" w:space="0" w:color="auto"/>
              <w:bottom w:val="single" w:sz="12" w:space="0" w:color="auto"/>
              <w:right w:val="single" w:sz="4" w:space="0" w:color="auto"/>
            </w:tcBorders>
          </w:tcPr>
          <w:p w:rsidR="00D110C4" w:rsidRPr="00D110C4" w:rsidRDefault="00D110C4" w:rsidP="00D110C4">
            <w:pPr>
              <w:adjustRightInd/>
              <w:spacing w:line="240" w:lineRule="auto"/>
              <w:textAlignment w:val="auto"/>
              <w:rPr>
                <w:b/>
              </w:rPr>
            </w:pPr>
            <w:r w:rsidRPr="00D110C4">
              <w:rPr>
                <w:b/>
              </w:rPr>
              <w:sym w:font="Wingdings" w:char="F071"/>
            </w:r>
            <w:r w:rsidRPr="00D110C4">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INITIALS:</w:t>
            </w:r>
          </w:p>
        </w:tc>
        <w:tc>
          <w:tcPr>
            <w:tcW w:w="1709"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left"/>
              <w:textAlignment w:val="auto"/>
              <w:rPr>
                <w:u w:val="single"/>
              </w:rPr>
            </w:pPr>
            <w:r w:rsidRPr="00D110C4">
              <w:rPr>
                <w:u w:val="single"/>
              </w:rPr>
              <w:tab/>
            </w:r>
            <w:r w:rsidRPr="00D110C4">
              <w:rPr>
                <w:u w:val="single"/>
              </w:rPr>
              <w:tab/>
            </w:r>
          </w:p>
        </w:tc>
        <w:tc>
          <w:tcPr>
            <w:tcW w:w="1713"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DATE:</w:t>
            </w:r>
          </w:p>
        </w:tc>
        <w:tc>
          <w:tcPr>
            <w:tcW w:w="1771" w:type="dxa"/>
            <w:tcBorders>
              <w:top w:val="single" w:sz="4" w:space="0" w:color="auto"/>
              <w:left w:val="single" w:sz="4" w:space="0" w:color="auto"/>
              <w:bottom w:val="single" w:sz="12" w:space="0" w:color="auto"/>
              <w:right w:val="single" w:sz="12" w:space="0" w:color="auto"/>
            </w:tcBorders>
          </w:tcPr>
          <w:p w:rsidR="00D110C4" w:rsidRPr="00D110C4" w:rsidRDefault="00D110C4" w:rsidP="00D110C4">
            <w:pPr>
              <w:adjustRightInd/>
              <w:spacing w:line="240" w:lineRule="auto"/>
              <w:jc w:val="center"/>
              <w:textAlignment w:val="auto"/>
              <w:rPr>
                <w:u w:val="single"/>
              </w:rPr>
            </w:pPr>
            <w:r w:rsidRPr="00D110C4">
              <w:rPr>
                <w:u w:val="single"/>
              </w:rPr>
              <w:tab/>
            </w:r>
            <w:r w:rsidRPr="00D110C4">
              <w:rPr>
                <w:u w:val="single"/>
              </w:rPr>
              <w:tab/>
            </w:r>
          </w:p>
        </w:tc>
      </w:tr>
      <w:tr w:rsidR="00D110C4" w:rsidRPr="00D110C4" w:rsidTr="00D110C4">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D110C4" w:rsidRPr="00D110C4" w:rsidRDefault="00D110C4" w:rsidP="00D110C4">
            <w:pPr>
              <w:adjustRightInd/>
              <w:spacing w:line="240" w:lineRule="auto"/>
              <w:jc w:val="center"/>
              <w:textAlignment w:val="auto"/>
              <w:rPr>
                <w:i/>
                <w:color w:val="FFFFFF"/>
              </w:rPr>
            </w:pPr>
            <w:r w:rsidRPr="00D110C4">
              <w:rPr>
                <w:i/>
                <w:color w:val="FFFFFF"/>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D110C4" w:rsidRPr="00D110C4" w:rsidRDefault="00D110C4" w:rsidP="00D110C4">
            <w:pPr>
              <w:adjustRightInd/>
              <w:spacing w:line="240" w:lineRule="auto"/>
              <w:jc w:val="left"/>
              <w:textAlignment w:val="auto"/>
              <w:rPr>
                <w:i/>
                <w:color w:val="FFFFFF"/>
              </w:rPr>
            </w:pPr>
            <w:r w:rsidRPr="00D110C4">
              <w:rPr>
                <w:i/>
                <w:color w:val="FFFFFF"/>
              </w:rPr>
              <w:t>WATER PIPING (if applicable)</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1</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All piping components have been installed (in the correct order) as required by contract document or manufacturer.</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2</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Piping arranged for ease of unit removal.</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lastRenderedPageBreak/>
              <w:t>3</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Piping supported independent of unit and as required by specifications.</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4</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Piping is clean.</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5</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Dielectric fittings installed to isolate dis-similar pipe materials.</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6</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Piping and valves properly checked and free of leaks.</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7</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Vacuum breaker provided per specification requirements.</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8</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All valves and test ports are easily accessible.</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9</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Valve tags attached.</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4066" w:type="dxa"/>
            <w:gridSpan w:val="2"/>
            <w:tcBorders>
              <w:top w:val="single" w:sz="4" w:space="0" w:color="auto"/>
              <w:left w:val="single" w:sz="12" w:space="0" w:color="auto"/>
              <w:bottom w:val="single" w:sz="12" w:space="0" w:color="auto"/>
              <w:right w:val="single" w:sz="4" w:space="0" w:color="auto"/>
            </w:tcBorders>
          </w:tcPr>
          <w:p w:rsidR="00D110C4" w:rsidRPr="00D110C4" w:rsidRDefault="00D110C4" w:rsidP="00D110C4">
            <w:pPr>
              <w:adjustRightInd/>
              <w:spacing w:line="240" w:lineRule="auto"/>
              <w:textAlignment w:val="auto"/>
              <w:rPr>
                <w:b/>
              </w:rPr>
            </w:pPr>
            <w:r w:rsidRPr="00D110C4">
              <w:rPr>
                <w:b/>
              </w:rPr>
              <w:sym w:font="Wingdings" w:char="F071"/>
            </w:r>
            <w:r w:rsidRPr="00D110C4">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INITIALS:</w:t>
            </w:r>
          </w:p>
        </w:tc>
        <w:tc>
          <w:tcPr>
            <w:tcW w:w="1709"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left"/>
              <w:textAlignment w:val="auto"/>
              <w:rPr>
                <w:u w:val="single"/>
              </w:rPr>
            </w:pPr>
            <w:r w:rsidRPr="00D110C4">
              <w:rPr>
                <w:u w:val="single"/>
              </w:rPr>
              <w:tab/>
            </w:r>
            <w:r w:rsidRPr="00D110C4">
              <w:rPr>
                <w:u w:val="single"/>
              </w:rPr>
              <w:tab/>
            </w:r>
          </w:p>
        </w:tc>
        <w:tc>
          <w:tcPr>
            <w:tcW w:w="1713"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DATE:</w:t>
            </w:r>
          </w:p>
        </w:tc>
        <w:tc>
          <w:tcPr>
            <w:tcW w:w="1771" w:type="dxa"/>
            <w:tcBorders>
              <w:top w:val="single" w:sz="4" w:space="0" w:color="auto"/>
              <w:left w:val="single" w:sz="4" w:space="0" w:color="auto"/>
              <w:bottom w:val="single" w:sz="12" w:space="0" w:color="auto"/>
              <w:right w:val="single" w:sz="12" w:space="0" w:color="auto"/>
            </w:tcBorders>
          </w:tcPr>
          <w:p w:rsidR="00D110C4" w:rsidRPr="00D110C4" w:rsidRDefault="00D110C4" w:rsidP="00D110C4">
            <w:pPr>
              <w:adjustRightInd/>
              <w:spacing w:line="240" w:lineRule="auto"/>
              <w:jc w:val="center"/>
              <w:textAlignment w:val="auto"/>
              <w:rPr>
                <w:u w:val="single"/>
              </w:rPr>
            </w:pPr>
            <w:r w:rsidRPr="00D110C4">
              <w:rPr>
                <w:u w:val="single"/>
              </w:rPr>
              <w:tab/>
            </w:r>
            <w:r w:rsidRPr="00D110C4">
              <w:rPr>
                <w:u w:val="single"/>
              </w:rPr>
              <w:tab/>
            </w:r>
          </w:p>
        </w:tc>
      </w:tr>
      <w:tr w:rsidR="00D110C4" w:rsidRPr="00D110C4" w:rsidTr="00D110C4">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D110C4" w:rsidRPr="00D110C4" w:rsidRDefault="00D110C4" w:rsidP="00D110C4">
            <w:pPr>
              <w:adjustRightInd/>
              <w:spacing w:line="240" w:lineRule="auto"/>
              <w:jc w:val="center"/>
              <w:textAlignment w:val="auto"/>
              <w:rPr>
                <w:i/>
                <w:color w:val="FFFFFF"/>
              </w:rPr>
            </w:pPr>
            <w:r w:rsidRPr="00D110C4">
              <w:rPr>
                <w:i/>
                <w:color w:val="FFFFFF"/>
              </w:rPr>
              <w:t>F</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D110C4" w:rsidRPr="00D110C4" w:rsidRDefault="00D110C4" w:rsidP="00D110C4">
            <w:pPr>
              <w:adjustRightInd/>
              <w:spacing w:line="240" w:lineRule="auto"/>
              <w:jc w:val="left"/>
              <w:textAlignment w:val="auto"/>
              <w:rPr>
                <w:i/>
                <w:color w:val="FFFFFF"/>
              </w:rPr>
            </w:pPr>
            <w:r w:rsidRPr="00D110C4">
              <w:rPr>
                <w:i/>
                <w:color w:val="FFFFFF"/>
              </w:rPr>
              <w:t>GAS PIPING (if applicable)</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1</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Gas supply is the same type and pressure as listed on the unit data plate.</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2</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Service fixture rated for gas type.</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3</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Gas cock / valve and union provided on gas supply.</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4</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Drip / dirt leg and cap provided on gas supply.</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5</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Piping and valves properly checked and free of leaks.</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4066" w:type="dxa"/>
            <w:gridSpan w:val="2"/>
            <w:tcBorders>
              <w:top w:val="single" w:sz="4" w:space="0" w:color="auto"/>
              <w:left w:val="single" w:sz="12" w:space="0" w:color="auto"/>
              <w:bottom w:val="single" w:sz="12" w:space="0" w:color="auto"/>
              <w:right w:val="single" w:sz="4" w:space="0" w:color="auto"/>
            </w:tcBorders>
          </w:tcPr>
          <w:p w:rsidR="00D110C4" w:rsidRPr="00D110C4" w:rsidRDefault="00D110C4" w:rsidP="00D110C4">
            <w:pPr>
              <w:adjustRightInd/>
              <w:spacing w:line="240" w:lineRule="auto"/>
              <w:textAlignment w:val="auto"/>
              <w:rPr>
                <w:b/>
              </w:rPr>
            </w:pPr>
            <w:r w:rsidRPr="00D110C4">
              <w:rPr>
                <w:b/>
              </w:rPr>
              <w:sym w:font="Wingdings" w:char="F071"/>
            </w:r>
            <w:r w:rsidRPr="00D110C4">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INITIALS:</w:t>
            </w:r>
          </w:p>
        </w:tc>
        <w:tc>
          <w:tcPr>
            <w:tcW w:w="1709"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left"/>
              <w:textAlignment w:val="auto"/>
              <w:rPr>
                <w:u w:val="single"/>
              </w:rPr>
            </w:pPr>
            <w:r w:rsidRPr="00D110C4">
              <w:rPr>
                <w:u w:val="single"/>
              </w:rPr>
              <w:tab/>
            </w:r>
            <w:r w:rsidRPr="00D110C4">
              <w:rPr>
                <w:u w:val="single"/>
              </w:rPr>
              <w:tab/>
            </w:r>
          </w:p>
        </w:tc>
        <w:tc>
          <w:tcPr>
            <w:tcW w:w="1713"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DATE:</w:t>
            </w:r>
          </w:p>
        </w:tc>
        <w:tc>
          <w:tcPr>
            <w:tcW w:w="1771" w:type="dxa"/>
            <w:tcBorders>
              <w:top w:val="single" w:sz="4" w:space="0" w:color="auto"/>
              <w:left w:val="single" w:sz="4" w:space="0" w:color="auto"/>
              <w:bottom w:val="single" w:sz="12" w:space="0" w:color="auto"/>
              <w:right w:val="single" w:sz="12" w:space="0" w:color="auto"/>
            </w:tcBorders>
          </w:tcPr>
          <w:p w:rsidR="00D110C4" w:rsidRPr="00D110C4" w:rsidRDefault="00D110C4" w:rsidP="00D110C4">
            <w:pPr>
              <w:adjustRightInd/>
              <w:spacing w:line="240" w:lineRule="auto"/>
              <w:jc w:val="center"/>
              <w:textAlignment w:val="auto"/>
              <w:rPr>
                <w:u w:val="single"/>
              </w:rPr>
            </w:pPr>
            <w:r w:rsidRPr="00D110C4">
              <w:rPr>
                <w:u w:val="single"/>
              </w:rPr>
              <w:tab/>
            </w:r>
            <w:r w:rsidRPr="00D110C4">
              <w:rPr>
                <w:u w:val="single"/>
              </w:rPr>
              <w:tab/>
            </w:r>
          </w:p>
        </w:tc>
      </w:tr>
      <w:tr w:rsidR="00D110C4" w:rsidRPr="00D110C4" w:rsidTr="00D110C4">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D110C4" w:rsidRPr="00D110C4" w:rsidRDefault="00D110C4" w:rsidP="00D110C4">
            <w:pPr>
              <w:adjustRightInd/>
              <w:spacing w:line="240" w:lineRule="auto"/>
              <w:jc w:val="center"/>
              <w:textAlignment w:val="auto"/>
              <w:rPr>
                <w:i/>
                <w:color w:val="FFFFFF"/>
              </w:rPr>
            </w:pPr>
            <w:r w:rsidRPr="00D110C4">
              <w:rPr>
                <w:i/>
                <w:color w:val="FFFFFF"/>
              </w:rPr>
              <w:t>G</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D110C4" w:rsidRPr="00D110C4" w:rsidRDefault="00D110C4" w:rsidP="00D110C4">
            <w:pPr>
              <w:adjustRightInd/>
              <w:spacing w:line="240" w:lineRule="auto"/>
              <w:jc w:val="left"/>
              <w:textAlignment w:val="auto"/>
              <w:rPr>
                <w:i/>
                <w:color w:val="FFFFFF"/>
              </w:rPr>
            </w:pPr>
            <w:r w:rsidRPr="00D110C4">
              <w:rPr>
                <w:i/>
                <w:color w:val="FFFFFF"/>
              </w:rPr>
              <w:t>STEAM PIPING (if applicable)</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1</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All piping components have been installed (in the correct order) as required by contract document or manufacturer.</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2</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Strainer and isolation valve installed.</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3</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Proper condensate trap installed.</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4</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Piping pitched for proper condensate flow.</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5</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Piping arranged for ease of unit removal.</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6</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Piping supported as required by specifications.</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7</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Piping is clean.</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8</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Individual trap and sufficient vertical condensate head provided for unit.</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9</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Piping and valves properly checked and free of leaks.</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10</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Piping insulation is complete and installed as per specifications.</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11</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All valves and test ports are easily accessible.</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12</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Valve tags attached.</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4066" w:type="dxa"/>
            <w:gridSpan w:val="2"/>
            <w:tcBorders>
              <w:top w:val="single" w:sz="4" w:space="0" w:color="auto"/>
              <w:left w:val="single" w:sz="12" w:space="0" w:color="auto"/>
              <w:bottom w:val="single" w:sz="12" w:space="0" w:color="auto"/>
              <w:right w:val="single" w:sz="4" w:space="0" w:color="auto"/>
            </w:tcBorders>
          </w:tcPr>
          <w:p w:rsidR="00D110C4" w:rsidRPr="00D110C4" w:rsidRDefault="00D110C4" w:rsidP="00D110C4">
            <w:pPr>
              <w:adjustRightInd/>
              <w:spacing w:line="240" w:lineRule="auto"/>
              <w:textAlignment w:val="auto"/>
              <w:rPr>
                <w:b/>
              </w:rPr>
            </w:pPr>
            <w:r w:rsidRPr="00D110C4">
              <w:rPr>
                <w:b/>
              </w:rPr>
              <w:sym w:font="Wingdings" w:char="F071"/>
            </w:r>
            <w:r w:rsidRPr="00D110C4">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INITIALS:</w:t>
            </w:r>
          </w:p>
        </w:tc>
        <w:tc>
          <w:tcPr>
            <w:tcW w:w="1709"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left"/>
              <w:textAlignment w:val="auto"/>
              <w:rPr>
                <w:u w:val="single"/>
              </w:rPr>
            </w:pPr>
            <w:r w:rsidRPr="00D110C4">
              <w:rPr>
                <w:u w:val="single"/>
              </w:rPr>
              <w:tab/>
            </w:r>
            <w:r w:rsidRPr="00D110C4">
              <w:rPr>
                <w:u w:val="single"/>
              </w:rPr>
              <w:tab/>
            </w:r>
          </w:p>
        </w:tc>
        <w:tc>
          <w:tcPr>
            <w:tcW w:w="1713"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DATE:</w:t>
            </w:r>
          </w:p>
        </w:tc>
        <w:tc>
          <w:tcPr>
            <w:tcW w:w="1771" w:type="dxa"/>
            <w:tcBorders>
              <w:top w:val="single" w:sz="4" w:space="0" w:color="auto"/>
              <w:left w:val="single" w:sz="4" w:space="0" w:color="auto"/>
              <w:bottom w:val="single" w:sz="12" w:space="0" w:color="auto"/>
              <w:right w:val="single" w:sz="12" w:space="0" w:color="auto"/>
            </w:tcBorders>
          </w:tcPr>
          <w:p w:rsidR="00D110C4" w:rsidRPr="00D110C4" w:rsidRDefault="00D110C4" w:rsidP="00D110C4">
            <w:pPr>
              <w:adjustRightInd/>
              <w:spacing w:line="240" w:lineRule="auto"/>
              <w:jc w:val="center"/>
              <w:textAlignment w:val="auto"/>
              <w:rPr>
                <w:u w:val="single"/>
              </w:rPr>
            </w:pPr>
            <w:r w:rsidRPr="00D110C4">
              <w:rPr>
                <w:u w:val="single"/>
              </w:rPr>
              <w:tab/>
            </w:r>
            <w:r w:rsidRPr="00D110C4">
              <w:rPr>
                <w:u w:val="single"/>
              </w:rPr>
              <w:tab/>
            </w:r>
          </w:p>
        </w:tc>
      </w:tr>
      <w:tr w:rsidR="00D110C4" w:rsidRPr="00D110C4" w:rsidTr="00D110C4">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D110C4" w:rsidRPr="00D110C4" w:rsidRDefault="00D110C4" w:rsidP="00D110C4">
            <w:pPr>
              <w:adjustRightInd/>
              <w:spacing w:line="240" w:lineRule="auto"/>
              <w:jc w:val="center"/>
              <w:textAlignment w:val="auto"/>
              <w:rPr>
                <w:i/>
                <w:color w:val="FFFFFF"/>
              </w:rPr>
            </w:pPr>
            <w:r w:rsidRPr="00D110C4">
              <w:rPr>
                <w:i/>
                <w:color w:val="FFFFFF"/>
              </w:rPr>
              <w:t>H</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D110C4" w:rsidRPr="00D110C4" w:rsidRDefault="00D110C4" w:rsidP="00D110C4">
            <w:pPr>
              <w:adjustRightInd/>
              <w:spacing w:line="240" w:lineRule="auto"/>
              <w:jc w:val="left"/>
              <w:textAlignment w:val="auto"/>
              <w:rPr>
                <w:i/>
                <w:color w:val="FFFFFF"/>
              </w:rPr>
            </w:pPr>
            <w:r w:rsidRPr="00D110C4">
              <w:rPr>
                <w:i/>
                <w:color w:val="FFFFFF"/>
              </w:rPr>
              <w:t>ELECTRICAL</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1</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Local disconnect installed in accessible and visible location.</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2</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All electrical connections are tight.</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3</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exact"/>
              <w:jc w:val="left"/>
              <w:textAlignment w:val="auto"/>
            </w:pPr>
            <w:r w:rsidRPr="00D110C4">
              <w:t>All electrical components are grounded.</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4066" w:type="dxa"/>
            <w:gridSpan w:val="2"/>
            <w:tcBorders>
              <w:top w:val="single" w:sz="4" w:space="0" w:color="auto"/>
              <w:left w:val="single" w:sz="12" w:space="0" w:color="auto"/>
              <w:bottom w:val="single" w:sz="12" w:space="0" w:color="auto"/>
              <w:right w:val="single" w:sz="4" w:space="0" w:color="auto"/>
            </w:tcBorders>
          </w:tcPr>
          <w:p w:rsidR="00D110C4" w:rsidRPr="00D110C4" w:rsidRDefault="00D110C4" w:rsidP="00D110C4">
            <w:pPr>
              <w:adjustRightInd/>
              <w:spacing w:line="240" w:lineRule="auto"/>
              <w:textAlignment w:val="auto"/>
              <w:rPr>
                <w:b/>
              </w:rPr>
            </w:pPr>
            <w:r w:rsidRPr="00D110C4">
              <w:rPr>
                <w:b/>
              </w:rPr>
              <w:sym w:font="Wingdings" w:char="F071"/>
            </w:r>
            <w:r w:rsidRPr="00D110C4">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INITIALS:</w:t>
            </w:r>
          </w:p>
        </w:tc>
        <w:tc>
          <w:tcPr>
            <w:tcW w:w="1709"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left"/>
              <w:textAlignment w:val="auto"/>
              <w:rPr>
                <w:u w:val="single"/>
              </w:rPr>
            </w:pPr>
            <w:r w:rsidRPr="00D110C4">
              <w:rPr>
                <w:u w:val="single"/>
              </w:rPr>
              <w:tab/>
            </w:r>
            <w:r w:rsidRPr="00D110C4">
              <w:rPr>
                <w:u w:val="single"/>
              </w:rPr>
              <w:tab/>
            </w:r>
          </w:p>
        </w:tc>
        <w:tc>
          <w:tcPr>
            <w:tcW w:w="1713"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DATE:</w:t>
            </w:r>
          </w:p>
        </w:tc>
        <w:tc>
          <w:tcPr>
            <w:tcW w:w="1771" w:type="dxa"/>
            <w:tcBorders>
              <w:top w:val="single" w:sz="4" w:space="0" w:color="auto"/>
              <w:left w:val="single" w:sz="4" w:space="0" w:color="auto"/>
              <w:bottom w:val="single" w:sz="12" w:space="0" w:color="auto"/>
              <w:right w:val="single" w:sz="12" w:space="0" w:color="auto"/>
            </w:tcBorders>
          </w:tcPr>
          <w:p w:rsidR="00D110C4" w:rsidRPr="00D110C4" w:rsidRDefault="00D110C4" w:rsidP="00D110C4">
            <w:pPr>
              <w:adjustRightInd/>
              <w:spacing w:line="240" w:lineRule="auto"/>
              <w:jc w:val="center"/>
              <w:textAlignment w:val="auto"/>
              <w:rPr>
                <w:u w:val="single"/>
              </w:rPr>
            </w:pPr>
            <w:r w:rsidRPr="00D110C4">
              <w:rPr>
                <w:u w:val="single"/>
              </w:rPr>
              <w:tab/>
            </w:r>
            <w:r w:rsidRPr="00D110C4">
              <w:rPr>
                <w:u w:val="single"/>
              </w:rPr>
              <w:tab/>
            </w:r>
          </w:p>
        </w:tc>
      </w:tr>
      <w:tr w:rsidR="00D110C4" w:rsidRPr="00D110C4" w:rsidTr="00D110C4">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D110C4" w:rsidRPr="00D110C4" w:rsidRDefault="00D110C4" w:rsidP="00D110C4">
            <w:pPr>
              <w:adjustRightInd/>
              <w:spacing w:line="240" w:lineRule="auto"/>
              <w:jc w:val="center"/>
              <w:textAlignment w:val="auto"/>
              <w:rPr>
                <w:i/>
                <w:color w:val="FFFFFF"/>
              </w:rPr>
            </w:pPr>
            <w:r w:rsidRPr="00D110C4">
              <w:rPr>
                <w:i/>
                <w:color w:val="FFFFFF"/>
              </w:rPr>
              <w:t>I</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D110C4" w:rsidRPr="00D110C4" w:rsidRDefault="00D110C4" w:rsidP="00D110C4">
            <w:pPr>
              <w:adjustRightInd/>
              <w:spacing w:line="240" w:lineRule="auto"/>
              <w:jc w:val="left"/>
              <w:textAlignment w:val="auto"/>
              <w:rPr>
                <w:i/>
                <w:color w:val="FFFFFF"/>
              </w:rPr>
            </w:pPr>
            <w:r w:rsidRPr="00D110C4">
              <w:rPr>
                <w:i/>
                <w:color w:val="FFFFFF"/>
              </w:rPr>
              <w:t>CONTROLS INSTALLATION</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1</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left"/>
              <w:textAlignment w:val="auto"/>
            </w:pPr>
            <w:r w:rsidRPr="00D110C4">
              <w:t>Remote status wiring installed and communication verified.</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2</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left"/>
              <w:textAlignment w:val="auto"/>
            </w:pPr>
            <w:r w:rsidRPr="00D110C4">
              <w:t>Remote alarm wiring installed and communication verified.</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3</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left"/>
              <w:textAlignment w:val="auto"/>
            </w:pPr>
            <w:r w:rsidRPr="00D110C4">
              <w:t>Sash position switch wiring installed and communication verified.</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4</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left"/>
              <w:textAlignment w:val="auto"/>
            </w:pPr>
            <w:r w:rsidRPr="00D110C4">
              <w:t>Local alarm wiring installed and communication verified.</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4066" w:type="dxa"/>
            <w:gridSpan w:val="2"/>
            <w:tcBorders>
              <w:top w:val="single" w:sz="4" w:space="0" w:color="auto"/>
              <w:left w:val="single" w:sz="12" w:space="0" w:color="auto"/>
              <w:bottom w:val="single" w:sz="12" w:space="0" w:color="auto"/>
              <w:right w:val="single" w:sz="4" w:space="0" w:color="auto"/>
            </w:tcBorders>
          </w:tcPr>
          <w:p w:rsidR="00D110C4" w:rsidRPr="00D110C4" w:rsidRDefault="00D110C4" w:rsidP="00D110C4">
            <w:pPr>
              <w:adjustRightInd/>
              <w:spacing w:line="240" w:lineRule="auto"/>
              <w:textAlignment w:val="auto"/>
              <w:rPr>
                <w:b/>
              </w:rPr>
            </w:pPr>
            <w:r w:rsidRPr="00D110C4">
              <w:rPr>
                <w:b/>
              </w:rPr>
              <w:sym w:font="Wingdings" w:char="F071"/>
            </w:r>
            <w:r w:rsidRPr="00D110C4">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INITIALS:</w:t>
            </w:r>
          </w:p>
        </w:tc>
        <w:tc>
          <w:tcPr>
            <w:tcW w:w="1709"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left"/>
              <w:textAlignment w:val="auto"/>
              <w:rPr>
                <w:u w:val="single"/>
              </w:rPr>
            </w:pPr>
            <w:r w:rsidRPr="00D110C4">
              <w:rPr>
                <w:u w:val="single"/>
              </w:rPr>
              <w:tab/>
            </w:r>
            <w:r w:rsidRPr="00D110C4">
              <w:rPr>
                <w:u w:val="single"/>
              </w:rPr>
              <w:tab/>
            </w:r>
          </w:p>
        </w:tc>
        <w:tc>
          <w:tcPr>
            <w:tcW w:w="1713"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DATE:</w:t>
            </w:r>
          </w:p>
        </w:tc>
        <w:tc>
          <w:tcPr>
            <w:tcW w:w="1771" w:type="dxa"/>
            <w:tcBorders>
              <w:top w:val="single" w:sz="4" w:space="0" w:color="auto"/>
              <w:left w:val="single" w:sz="4" w:space="0" w:color="auto"/>
              <w:bottom w:val="single" w:sz="12" w:space="0" w:color="auto"/>
              <w:right w:val="single" w:sz="12" w:space="0" w:color="auto"/>
            </w:tcBorders>
          </w:tcPr>
          <w:p w:rsidR="00D110C4" w:rsidRPr="00D110C4" w:rsidRDefault="00D110C4" w:rsidP="00D110C4">
            <w:pPr>
              <w:adjustRightInd/>
              <w:spacing w:line="240" w:lineRule="auto"/>
              <w:jc w:val="center"/>
              <w:textAlignment w:val="auto"/>
              <w:rPr>
                <w:u w:val="single"/>
              </w:rPr>
            </w:pPr>
            <w:r w:rsidRPr="00D110C4">
              <w:rPr>
                <w:u w:val="single"/>
              </w:rPr>
              <w:tab/>
            </w:r>
            <w:r w:rsidRPr="00D110C4">
              <w:rPr>
                <w:u w:val="single"/>
              </w:rPr>
              <w:tab/>
            </w:r>
          </w:p>
        </w:tc>
      </w:tr>
      <w:tr w:rsidR="00D110C4" w:rsidRPr="00D110C4" w:rsidTr="00D110C4">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D110C4" w:rsidRPr="00D110C4" w:rsidRDefault="00D110C4" w:rsidP="00D110C4">
            <w:pPr>
              <w:adjustRightInd/>
              <w:spacing w:line="240" w:lineRule="auto"/>
              <w:jc w:val="center"/>
              <w:textAlignment w:val="auto"/>
              <w:rPr>
                <w:i/>
                <w:color w:val="FFFFFF"/>
              </w:rPr>
            </w:pPr>
            <w:r w:rsidRPr="00D110C4">
              <w:rPr>
                <w:i/>
                <w:color w:val="FFFFFF"/>
              </w:rPr>
              <w:t>J</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D110C4" w:rsidRPr="00D110C4" w:rsidRDefault="00D110C4" w:rsidP="00D110C4">
            <w:pPr>
              <w:adjustRightInd/>
              <w:spacing w:line="240" w:lineRule="auto"/>
              <w:jc w:val="left"/>
              <w:textAlignment w:val="auto"/>
              <w:rPr>
                <w:i/>
                <w:color w:val="FFFFFF"/>
              </w:rPr>
            </w:pPr>
            <w:r w:rsidRPr="00D110C4">
              <w:rPr>
                <w:i/>
                <w:color w:val="FFFFFF"/>
              </w:rPr>
              <w:t>MECHANICAL STARTUP</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1</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left"/>
              <w:textAlignment w:val="auto"/>
            </w:pPr>
            <w:r w:rsidRPr="00D110C4">
              <w:t>Unit is clean.</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2</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left"/>
              <w:textAlignment w:val="auto"/>
            </w:pPr>
            <w:r w:rsidRPr="00D110C4">
              <w:t>Sash pulleys lubricated and sash operation checked and acceptable.</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3</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left"/>
              <w:textAlignment w:val="auto"/>
            </w:pPr>
            <w:r w:rsidRPr="00D110C4">
              <w:t>All lamps installed and operational.</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4</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left"/>
              <w:textAlignment w:val="auto"/>
            </w:pPr>
            <w:r w:rsidRPr="00D110C4">
              <w:t>Manufacturer's startup checklist completed and attached.</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5</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left"/>
              <w:textAlignment w:val="auto"/>
            </w:pPr>
            <w:r w:rsidRPr="00D110C4">
              <w:t>Instructional signage provided on unit per specification requirements.</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4066" w:type="dxa"/>
            <w:gridSpan w:val="2"/>
            <w:tcBorders>
              <w:top w:val="single" w:sz="4" w:space="0" w:color="auto"/>
              <w:left w:val="single" w:sz="12" w:space="0" w:color="auto"/>
              <w:bottom w:val="single" w:sz="12" w:space="0" w:color="auto"/>
              <w:right w:val="single" w:sz="4" w:space="0" w:color="auto"/>
            </w:tcBorders>
          </w:tcPr>
          <w:p w:rsidR="00D110C4" w:rsidRPr="00D110C4" w:rsidRDefault="00D110C4" w:rsidP="00D110C4">
            <w:pPr>
              <w:adjustRightInd/>
              <w:spacing w:line="240" w:lineRule="auto"/>
              <w:textAlignment w:val="auto"/>
              <w:rPr>
                <w:b/>
              </w:rPr>
            </w:pPr>
            <w:r w:rsidRPr="00D110C4">
              <w:rPr>
                <w:b/>
              </w:rPr>
              <w:lastRenderedPageBreak/>
              <w:sym w:font="Wingdings" w:char="F071"/>
            </w:r>
            <w:r w:rsidRPr="00D110C4">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INITIALS:</w:t>
            </w:r>
          </w:p>
        </w:tc>
        <w:tc>
          <w:tcPr>
            <w:tcW w:w="1709"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left"/>
              <w:textAlignment w:val="auto"/>
              <w:rPr>
                <w:u w:val="single"/>
              </w:rPr>
            </w:pPr>
            <w:r w:rsidRPr="00D110C4">
              <w:rPr>
                <w:u w:val="single"/>
              </w:rPr>
              <w:tab/>
            </w:r>
            <w:r w:rsidRPr="00D110C4">
              <w:rPr>
                <w:u w:val="single"/>
              </w:rPr>
              <w:tab/>
            </w:r>
          </w:p>
        </w:tc>
        <w:tc>
          <w:tcPr>
            <w:tcW w:w="1713"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DATE:</w:t>
            </w:r>
          </w:p>
        </w:tc>
        <w:tc>
          <w:tcPr>
            <w:tcW w:w="1771" w:type="dxa"/>
            <w:tcBorders>
              <w:top w:val="single" w:sz="4" w:space="0" w:color="auto"/>
              <w:left w:val="single" w:sz="4" w:space="0" w:color="auto"/>
              <w:bottom w:val="single" w:sz="12" w:space="0" w:color="auto"/>
              <w:right w:val="single" w:sz="12" w:space="0" w:color="auto"/>
            </w:tcBorders>
          </w:tcPr>
          <w:p w:rsidR="00D110C4" w:rsidRPr="00D110C4" w:rsidRDefault="00D110C4" w:rsidP="00D110C4">
            <w:pPr>
              <w:adjustRightInd/>
              <w:spacing w:line="240" w:lineRule="auto"/>
              <w:jc w:val="center"/>
              <w:textAlignment w:val="auto"/>
              <w:rPr>
                <w:u w:val="single"/>
              </w:rPr>
            </w:pPr>
            <w:r w:rsidRPr="00D110C4">
              <w:rPr>
                <w:u w:val="single"/>
              </w:rPr>
              <w:tab/>
            </w:r>
            <w:r w:rsidRPr="00D110C4">
              <w:rPr>
                <w:u w:val="single"/>
              </w:rPr>
              <w:tab/>
            </w:r>
          </w:p>
        </w:tc>
      </w:tr>
      <w:tr w:rsidR="00D110C4" w:rsidRPr="00D110C4" w:rsidTr="00D110C4">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D110C4" w:rsidRPr="00D110C4" w:rsidRDefault="00D110C4" w:rsidP="00D110C4">
            <w:pPr>
              <w:adjustRightInd/>
              <w:spacing w:line="240" w:lineRule="auto"/>
              <w:jc w:val="center"/>
              <w:textAlignment w:val="auto"/>
              <w:rPr>
                <w:i/>
                <w:color w:val="FFFFFF"/>
              </w:rPr>
            </w:pPr>
            <w:r w:rsidRPr="00D110C4">
              <w:rPr>
                <w:i/>
                <w:color w:val="FFFFFF"/>
              </w:rPr>
              <w:t>K</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D110C4" w:rsidRPr="00D110C4" w:rsidRDefault="00D110C4" w:rsidP="00D110C4">
            <w:pPr>
              <w:adjustRightInd/>
              <w:spacing w:line="240" w:lineRule="auto"/>
              <w:jc w:val="left"/>
              <w:textAlignment w:val="auto"/>
              <w:rPr>
                <w:i/>
                <w:color w:val="FFFFFF"/>
              </w:rPr>
            </w:pPr>
            <w:r w:rsidRPr="00D110C4">
              <w:rPr>
                <w:i/>
                <w:color w:val="FFFFFF"/>
              </w:rPr>
              <w:t>CONTROLS STARTUP</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1</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left"/>
              <w:textAlignment w:val="auto"/>
            </w:pPr>
            <w:r w:rsidRPr="00D110C4">
              <w:t>Sash position alarms set at 1” and 18” above fully closed positions (combination sashes ONLY).</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2</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left"/>
              <w:textAlignment w:val="auto"/>
            </w:pPr>
            <w:r w:rsidRPr="00D110C4">
              <w:t>Sash position local alarms verified and acceptable (combination sashes ONLY).</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3</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left"/>
              <w:textAlignment w:val="auto"/>
            </w:pPr>
            <w:r w:rsidRPr="00D110C4">
              <w:t>Face velocity high and low alarms verified and acceptable.</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4066" w:type="dxa"/>
            <w:gridSpan w:val="2"/>
            <w:tcBorders>
              <w:top w:val="single" w:sz="4" w:space="0" w:color="auto"/>
              <w:left w:val="single" w:sz="12" w:space="0" w:color="auto"/>
              <w:bottom w:val="single" w:sz="12" w:space="0" w:color="auto"/>
              <w:right w:val="single" w:sz="4" w:space="0" w:color="auto"/>
            </w:tcBorders>
          </w:tcPr>
          <w:p w:rsidR="00D110C4" w:rsidRPr="00D110C4" w:rsidRDefault="00D110C4" w:rsidP="00D110C4">
            <w:pPr>
              <w:adjustRightInd/>
              <w:spacing w:line="240" w:lineRule="auto"/>
              <w:textAlignment w:val="auto"/>
              <w:rPr>
                <w:b/>
              </w:rPr>
            </w:pPr>
            <w:r w:rsidRPr="00D110C4">
              <w:rPr>
                <w:b/>
              </w:rPr>
              <w:sym w:font="Wingdings" w:char="F071"/>
            </w:r>
            <w:r w:rsidRPr="00D110C4">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INITIALS:</w:t>
            </w:r>
          </w:p>
        </w:tc>
        <w:tc>
          <w:tcPr>
            <w:tcW w:w="1709"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left"/>
              <w:textAlignment w:val="auto"/>
              <w:rPr>
                <w:u w:val="single"/>
              </w:rPr>
            </w:pPr>
            <w:r w:rsidRPr="00D110C4">
              <w:rPr>
                <w:u w:val="single"/>
              </w:rPr>
              <w:tab/>
            </w:r>
            <w:r w:rsidRPr="00D110C4">
              <w:rPr>
                <w:u w:val="single"/>
              </w:rPr>
              <w:tab/>
            </w:r>
          </w:p>
        </w:tc>
        <w:tc>
          <w:tcPr>
            <w:tcW w:w="1713"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DATE:</w:t>
            </w:r>
          </w:p>
        </w:tc>
        <w:tc>
          <w:tcPr>
            <w:tcW w:w="1771" w:type="dxa"/>
            <w:tcBorders>
              <w:top w:val="single" w:sz="4" w:space="0" w:color="auto"/>
              <w:left w:val="single" w:sz="4" w:space="0" w:color="auto"/>
              <w:bottom w:val="single" w:sz="12" w:space="0" w:color="auto"/>
              <w:right w:val="single" w:sz="12" w:space="0" w:color="auto"/>
            </w:tcBorders>
          </w:tcPr>
          <w:p w:rsidR="00D110C4" w:rsidRPr="00D110C4" w:rsidRDefault="00D110C4" w:rsidP="00D110C4">
            <w:pPr>
              <w:adjustRightInd/>
              <w:spacing w:line="240" w:lineRule="auto"/>
              <w:jc w:val="center"/>
              <w:textAlignment w:val="auto"/>
              <w:rPr>
                <w:u w:val="single"/>
              </w:rPr>
            </w:pPr>
            <w:r w:rsidRPr="00D110C4">
              <w:rPr>
                <w:u w:val="single"/>
              </w:rPr>
              <w:tab/>
            </w:r>
            <w:r w:rsidRPr="00D110C4">
              <w:rPr>
                <w:u w:val="single"/>
              </w:rPr>
              <w:tab/>
            </w:r>
          </w:p>
        </w:tc>
      </w:tr>
      <w:tr w:rsidR="00D110C4" w:rsidRPr="00D110C4" w:rsidTr="00D110C4">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D110C4" w:rsidRPr="00D110C4" w:rsidRDefault="00D110C4" w:rsidP="00D110C4">
            <w:pPr>
              <w:adjustRightInd/>
              <w:spacing w:line="240" w:lineRule="auto"/>
              <w:jc w:val="center"/>
              <w:textAlignment w:val="auto"/>
              <w:rPr>
                <w:i/>
                <w:color w:val="FFFFFF"/>
              </w:rPr>
            </w:pPr>
            <w:r w:rsidRPr="00D110C4">
              <w:rPr>
                <w:i/>
                <w:color w:val="FFFFFF"/>
              </w:rPr>
              <w:t>L</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D110C4" w:rsidRPr="00D110C4" w:rsidRDefault="00D110C4" w:rsidP="00D110C4">
            <w:pPr>
              <w:adjustRightInd/>
              <w:spacing w:line="240" w:lineRule="auto"/>
              <w:jc w:val="left"/>
              <w:textAlignment w:val="auto"/>
              <w:rPr>
                <w:i/>
                <w:color w:val="FFFFFF"/>
              </w:rPr>
            </w:pPr>
            <w:r w:rsidRPr="00D110C4">
              <w:rPr>
                <w:i/>
                <w:color w:val="FFFFFF"/>
              </w:rPr>
              <w:t>TAB</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1</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auto"/>
              <w:jc w:val="left"/>
              <w:textAlignment w:val="auto"/>
            </w:pPr>
            <w:r w:rsidRPr="00D110C4">
              <w:t xml:space="preserve">Final TAB values for unit complies with design values specified given the tolerances specified </w:t>
            </w:r>
            <w:proofErr w:type="gramStart"/>
            <w:r w:rsidRPr="00D110C4">
              <w:t>under</w:t>
            </w:r>
            <w:proofErr w:type="gramEnd"/>
            <w:r w:rsidRPr="00D110C4">
              <w:t xml:space="preserve"> 23 05 93.</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2</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left"/>
              <w:textAlignment w:val="auto"/>
            </w:pPr>
            <w:r w:rsidRPr="00D110C4">
              <w:t>All final settings and positions of TAB have been permanently labeled on unit.</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4066" w:type="dxa"/>
            <w:gridSpan w:val="2"/>
            <w:tcBorders>
              <w:top w:val="single" w:sz="4" w:space="0" w:color="auto"/>
              <w:left w:val="single" w:sz="12" w:space="0" w:color="auto"/>
              <w:bottom w:val="single" w:sz="12" w:space="0" w:color="auto"/>
              <w:right w:val="single" w:sz="4" w:space="0" w:color="auto"/>
            </w:tcBorders>
          </w:tcPr>
          <w:p w:rsidR="00D110C4" w:rsidRPr="00D110C4" w:rsidRDefault="00D110C4" w:rsidP="00D110C4">
            <w:pPr>
              <w:adjustRightInd/>
              <w:spacing w:line="240" w:lineRule="auto"/>
              <w:textAlignment w:val="auto"/>
              <w:rPr>
                <w:b/>
              </w:rPr>
            </w:pPr>
            <w:r w:rsidRPr="00D110C4">
              <w:rPr>
                <w:b/>
              </w:rPr>
              <w:sym w:font="Wingdings" w:char="F071"/>
            </w:r>
            <w:r w:rsidRPr="00D110C4">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INITIALS:</w:t>
            </w:r>
          </w:p>
        </w:tc>
        <w:tc>
          <w:tcPr>
            <w:tcW w:w="1709"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left"/>
              <w:textAlignment w:val="auto"/>
              <w:rPr>
                <w:u w:val="single"/>
              </w:rPr>
            </w:pPr>
            <w:r w:rsidRPr="00D110C4">
              <w:rPr>
                <w:u w:val="single"/>
              </w:rPr>
              <w:tab/>
            </w:r>
            <w:r w:rsidRPr="00D110C4">
              <w:rPr>
                <w:u w:val="single"/>
              </w:rPr>
              <w:tab/>
            </w:r>
          </w:p>
        </w:tc>
        <w:tc>
          <w:tcPr>
            <w:tcW w:w="1713"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DATE:</w:t>
            </w:r>
          </w:p>
        </w:tc>
        <w:tc>
          <w:tcPr>
            <w:tcW w:w="1771" w:type="dxa"/>
            <w:tcBorders>
              <w:top w:val="single" w:sz="4" w:space="0" w:color="auto"/>
              <w:left w:val="single" w:sz="4" w:space="0" w:color="auto"/>
              <w:bottom w:val="single" w:sz="12" w:space="0" w:color="auto"/>
              <w:right w:val="single" w:sz="12" w:space="0" w:color="auto"/>
            </w:tcBorders>
          </w:tcPr>
          <w:p w:rsidR="00D110C4" w:rsidRPr="00D110C4" w:rsidRDefault="00D110C4" w:rsidP="00D110C4">
            <w:pPr>
              <w:adjustRightInd/>
              <w:spacing w:line="240" w:lineRule="auto"/>
              <w:jc w:val="center"/>
              <w:textAlignment w:val="auto"/>
              <w:rPr>
                <w:u w:val="single"/>
              </w:rPr>
            </w:pPr>
            <w:r w:rsidRPr="00D110C4">
              <w:rPr>
                <w:u w:val="single"/>
              </w:rPr>
              <w:tab/>
            </w:r>
            <w:r w:rsidRPr="00D110C4">
              <w:rPr>
                <w:u w:val="single"/>
              </w:rPr>
              <w:tab/>
            </w:r>
          </w:p>
        </w:tc>
      </w:tr>
      <w:tr w:rsidR="00D110C4" w:rsidRPr="00D110C4" w:rsidTr="00D110C4">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D110C4" w:rsidRPr="00D110C4" w:rsidRDefault="00D110C4" w:rsidP="00D110C4">
            <w:pPr>
              <w:adjustRightInd/>
              <w:spacing w:line="240" w:lineRule="auto"/>
              <w:jc w:val="center"/>
              <w:textAlignment w:val="auto"/>
              <w:rPr>
                <w:i/>
                <w:color w:val="FFFFFF"/>
              </w:rPr>
            </w:pPr>
            <w:r w:rsidRPr="00D110C4">
              <w:rPr>
                <w:i/>
                <w:color w:val="FFFFFF"/>
              </w:rPr>
              <w:t>M</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D110C4" w:rsidRPr="00D110C4" w:rsidRDefault="00D110C4" w:rsidP="00D110C4">
            <w:pPr>
              <w:adjustRightInd/>
              <w:spacing w:line="240" w:lineRule="auto"/>
              <w:jc w:val="left"/>
              <w:textAlignment w:val="auto"/>
              <w:rPr>
                <w:i/>
                <w:color w:val="FFFFFF"/>
              </w:rPr>
            </w:pPr>
            <w:r w:rsidRPr="00D110C4">
              <w:rPr>
                <w:i/>
                <w:color w:val="FFFFFF"/>
              </w:rPr>
              <w:t>CALIBRATION/TESTING</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1</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widowControl/>
              <w:adjustRightInd/>
              <w:spacing w:line="240" w:lineRule="auto"/>
              <w:jc w:val="left"/>
              <w:textAlignment w:val="auto"/>
            </w:pPr>
            <w:r w:rsidRPr="00D110C4">
              <w:t>Face velocity monitor calibrated and high/low alarms set per specification requirements.</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1239" w:type="dxa"/>
            <w:tcBorders>
              <w:top w:val="single" w:sz="4" w:space="0" w:color="auto"/>
              <w:left w:val="single" w:sz="12" w:space="0" w:color="auto"/>
              <w:bottom w:val="single" w:sz="4" w:space="0" w:color="auto"/>
              <w:right w:val="single" w:sz="4" w:space="0" w:color="auto"/>
            </w:tcBorders>
          </w:tcPr>
          <w:p w:rsidR="00D110C4" w:rsidRPr="00D110C4" w:rsidRDefault="00D110C4" w:rsidP="00D110C4">
            <w:pPr>
              <w:adjustRightInd/>
              <w:spacing w:line="240" w:lineRule="auto"/>
              <w:jc w:val="right"/>
              <w:textAlignment w:val="auto"/>
            </w:pPr>
            <w:r w:rsidRPr="00D110C4">
              <w:t>2</w:t>
            </w:r>
          </w:p>
        </w:tc>
        <w:tc>
          <w:tcPr>
            <w:tcW w:w="6293" w:type="dxa"/>
            <w:gridSpan w:val="3"/>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left"/>
              <w:textAlignment w:val="auto"/>
            </w:pPr>
            <w:r w:rsidRPr="00D110C4">
              <w:t>Unit certified per specifications requirements and/or ASHRAE 110-1995.</w:t>
            </w:r>
          </w:p>
        </w:tc>
        <w:tc>
          <w:tcPr>
            <w:tcW w:w="1713" w:type="dxa"/>
            <w:tcBorders>
              <w:top w:val="single" w:sz="4" w:space="0" w:color="auto"/>
              <w:left w:val="single" w:sz="4" w:space="0" w:color="auto"/>
              <w:bottom w:val="single" w:sz="4" w:space="0" w:color="auto"/>
              <w:right w:val="single" w:sz="4" w:space="0" w:color="auto"/>
            </w:tcBorders>
          </w:tcPr>
          <w:p w:rsidR="00D110C4" w:rsidRPr="00D110C4" w:rsidRDefault="00D110C4" w:rsidP="00D110C4">
            <w:pPr>
              <w:adjustRightInd/>
              <w:spacing w:line="240" w:lineRule="auto"/>
              <w:jc w:val="center"/>
              <w:textAlignment w:val="auto"/>
            </w:pPr>
            <w:r w:rsidRPr="00D110C4">
              <w:t>YES</w:t>
            </w:r>
          </w:p>
        </w:tc>
        <w:tc>
          <w:tcPr>
            <w:tcW w:w="1771" w:type="dxa"/>
            <w:tcBorders>
              <w:top w:val="single" w:sz="4" w:space="0" w:color="auto"/>
              <w:left w:val="single" w:sz="4" w:space="0" w:color="auto"/>
              <w:bottom w:val="single" w:sz="4" w:space="0" w:color="auto"/>
              <w:right w:val="single" w:sz="12" w:space="0" w:color="auto"/>
            </w:tcBorders>
          </w:tcPr>
          <w:p w:rsidR="00D110C4" w:rsidRPr="00D110C4" w:rsidRDefault="00D110C4" w:rsidP="00D110C4">
            <w:pPr>
              <w:adjustRightInd/>
              <w:spacing w:line="240" w:lineRule="auto"/>
              <w:jc w:val="center"/>
              <w:textAlignment w:val="auto"/>
            </w:pPr>
            <w:r w:rsidRPr="00D110C4">
              <w:t>NO</w:t>
            </w:r>
          </w:p>
        </w:tc>
      </w:tr>
      <w:tr w:rsidR="00D110C4" w:rsidRPr="00D110C4" w:rsidTr="00D110C4">
        <w:trPr>
          <w:cantSplit/>
        </w:trPr>
        <w:tc>
          <w:tcPr>
            <w:tcW w:w="4066" w:type="dxa"/>
            <w:gridSpan w:val="2"/>
            <w:tcBorders>
              <w:top w:val="single" w:sz="4" w:space="0" w:color="auto"/>
              <w:left w:val="single" w:sz="12" w:space="0" w:color="auto"/>
              <w:bottom w:val="single" w:sz="12" w:space="0" w:color="auto"/>
              <w:right w:val="single" w:sz="4" w:space="0" w:color="auto"/>
            </w:tcBorders>
          </w:tcPr>
          <w:p w:rsidR="00D110C4" w:rsidRPr="00D110C4" w:rsidRDefault="00D110C4" w:rsidP="00D110C4">
            <w:pPr>
              <w:adjustRightInd/>
              <w:spacing w:line="240" w:lineRule="auto"/>
              <w:textAlignment w:val="auto"/>
              <w:rPr>
                <w:b/>
              </w:rPr>
            </w:pPr>
            <w:r w:rsidRPr="00D110C4">
              <w:rPr>
                <w:b/>
              </w:rPr>
              <w:sym w:font="Wingdings" w:char="F071"/>
            </w:r>
            <w:r w:rsidRPr="00D110C4">
              <w:rPr>
                <w:b/>
              </w:rPr>
              <w:t xml:space="preserve"> CHECKLIST GROUP COMPLETE</w:t>
            </w:r>
          </w:p>
        </w:tc>
        <w:tc>
          <w:tcPr>
            <w:tcW w:w="1757"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INITIALS:</w:t>
            </w:r>
          </w:p>
        </w:tc>
        <w:tc>
          <w:tcPr>
            <w:tcW w:w="1709"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left"/>
              <w:textAlignment w:val="auto"/>
              <w:rPr>
                <w:u w:val="single"/>
              </w:rPr>
            </w:pPr>
            <w:r w:rsidRPr="00D110C4">
              <w:rPr>
                <w:u w:val="single"/>
              </w:rPr>
              <w:tab/>
            </w:r>
            <w:r w:rsidRPr="00D110C4">
              <w:rPr>
                <w:u w:val="single"/>
              </w:rPr>
              <w:tab/>
            </w:r>
          </w:p>
        </w:tc>
        <w:tc>
          <w:tcPr>
            <w:tcW w:w="1713" w:type="dxa"/>
            <w:tcBorders>
              <w:top w:val="single" w:sz="4" w:space="0" w:color="auto"/>
              <w:left w:val="single" w:sz="4" w:space="0" w:color="auto"/>
              <w:bottom w:val="single" w:sz="12" w:space="0" w:color="auto"/>
              <w:right w:val="single" w:sz="4" w:space="0" w:color="auto"/>
            </w:tcBorders>
          </w:tcPr>
          <w:p w:rsidR="00D110C4" w:rsidRPr="00D110C4" w:rsidRDefault="00D110C4" w:rsidP="00D110C4">
            <w:pPr>
              <w:adjustRightInd/>
              <w:spacing w:line="240" w:lineRule="auto"/>
              <w:jc w:val="right"/>
              <w:textAlignment w:val="auto"/>
              <w:rPr>
                <w:b/>
              </w:rPr>
            </w:pPr>
            <w:r w:rsidRPr="00D110C4">
              <w:rPr>
                <w:b/>
              </w:rPr>
              <w:t>DATE:</w:t>
            </w:r>
          </w:p>
        </w:tc>
        <w:tc>
          <w:tcPr>
            <w:tcW w:w="1771" w:type="dxa"/>
            <w:tcBorders>
              <w:top w:val="single" w:sz="4" w:space="0" w:color="auto"/>
              <w:left w:val="single" w:sz="4" w:space="0" w:color="auto"/>
              <w:bottom w:val="single" w:sz="12" w:space="0" w:color="auto"/>
              <w:right w:val="single" w:sz="12" w:space="0" w:color="auto"/>
            </w:tcBorders>
          </w:tcPr>
          <w:p w:rsidR="00D110C4" w:rsidRPr="00D110C4" w:rsidRDefault="00D110C4" w:rsidP="00D110C4">
            <w:pPr>
              <w:adjustRightInd/>
              <w:spacing w:line="240" w:lineRule="auto"/>
              <w:jc w:val="center"/>
              <w:textAlignment w:val="auto"/>
              <w:rPr>
                <w:u w:val="single"/>
              </w:rPr>
            </w:pPr>
            <w:r w:rsidRPr="00D110C4">
              <w:rPr>
                <w:u w:val="single"/>
              </w:rPr>
              <w:tab/>
            </w:r>
            <w:r w:rsidRPr="00D110C4">
              <w:rPr>
                <w:u w:val="single"/>
              </w:rPr>
              <w:tab/>
            </w:r>
          </w:p>
        </w:tc>
      </w:tr>
    </w:tbl>
    <w:p w:rsidR="00D110C4" w:rsidRPr="00D110C4" w:rsidRDefault="00D110C4" w:rsidP="00D110C4">
      <w:pPr>
        <w:keepNext/>
        <w:widowControl/>
        <w:adjustRightInd/>
        <w:spacing w:before="240" w:after="60" w:line="240" w:lineRule="auto"/>
        <w:jc w:val="left"/>
        <w:textAlignment w:val="auto"/>
        <w:outlineLvl w:val="2"/>
        <w:rPr>
          <w:rFonts w:ascii="Arial" w:hAnsi="Arial" w:cs="Arial"/>
          <w:b/>
          <w:bCs/>
          <w:sz w:val="26"/>
          <w:szCs w:val="26"/>
        </w:rPr>
      </w:pPr>
      <w:r w:rsidRPr="00D110C4">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D110C4" w:rsidRPr="00D110C4" w:rsidTr="00D110C4">
        <w:trPr>
          <w:cantSplit/>
          <w:tblHeader/>
        </w:trPr>
        <w:tc>
          <w:tcPr>
            <w:tcW w:w="947" w:type="dxa"/>
            <w:vAlign w:val="bottom"/>
          </w:tcPr>
          <w:p w:rsidR="00D110C4" w:rsidRPr="00D110C4" w:rsidRDefault="00D110C4" w:rsidP="00D110C4">
            <w:pPr>
              <w:keepNext/>
              <w:widowControl/>
              <w:adjustRightInd/>
              <w:spacing w:line="240" w:lineRule="auto"/>
              <w:jc w:val="center"/>
              <w:textAlignment w:val="auto"/>
              <w:rPr>
                <w:b/>
              </w:rPr>
            </w:pPr>
            <w:r w:rsidRPr="00D110C4">
              <w:rPr>
                <w:b/>
              </w:rPr>
              <w:t>Group/</w:t>
            </w:r>
          </w:p>
          <w:p w:rsidR="00D110C4" w:rsidRPr="00D110C4" w:rsidRDefault="00D110C4" w:rsidP="00D110C4">
            <w:pPr>
              <w:keepNext/>
              <w:widowControl/>
              <w:adjustRightInd/>
              <w:spacing w:line="240" w:lineRule="auto"/>
              <w:jc w:val="center"/>
              <w:textAlignment w:val="auto"/>
              <w:rPr>
                <w:b/>
              </w:rPr>
            </w:pPr>
            <w:r w:rsidRPr="00D110C4">
              <w:rPr>
                <w:b/>
              </w:rPr>
              <w:t>Item</w:t>
            </w:r>
          </w:p>
        </w:tc>
        <w:tc>
          <w:tcPr>
            <w:tcW w:w="872" w:type="dxa"/>
            <w:vAlign w:val="bottom"/>
          </w:tcPr>
          <w:p w:rsidR="00D110C4" w:rsidRPr="00D110C4" w:rsidRDefault="00D110C4" w:rsidP="00D110C4">
            <w:pPr>
              <w:keepNext/>
              <w:widowControl/>
              <w:adjustRightInd/>
              <w:spacing w:line="240" w:lineRule="auto"/>
              <w:jc w:val="center"/>
              <w:textAlignment w:val="auto"/>
              <w:rPr>
                <w:b/>
              </w:rPr>
            </w:pPr>
            <w:r w:rsidRPr="00D110C4">
              <w:rPr>
                <w:b/>
              </w:rPr>
              <w:t>Date</w:t>
            </w:r>
          </w:p>
          <w:p w:rsidR="00D110C4" w:rsidRPr="00D110C4" w:rsidRDefault="00D110C4" w:rsidP="00D110C4">
            <w:pPr>
              <w:keepNext/>
              <w:widowControl/>
              <w:adjustRightInd/>
              <w:spacing w:line="240" w:lineRule="auto"/>
              <w:jc w:val="center"/>
              <w:textAlignment w:val="auto"/>
              <w:rPr>
                <w:b/>
              </w:rPr>
            </w:pPr>
            <w:r w:rsidRPr="00D110C4">
              <w:rPr>
                <w:b/>
              </w:rPr>
              <w:t>Found</w:t>
            </w:r>
          </w:p>
        </w:tc>
        <w:tc>
          <w:tcPr>
            <w:tcW w:w="772" w:type="dxa"/>
            <w:vAlign w:val="bottom"/>
          </w:tcPr>
          <w:p w:rsidR="00D110C4" w:rsidRPr="00D110C4" w:rsidRDefault="00D110C4" w:rsidP="00D110C4">
            <w:pPr>
              <w:keepNext/>
              <w:widowControl/>
              <w:adjustRightInd/>
              <w:spacing w:line="240" w:lineRule="auto"/>
              <w:ind w:left="-108"/>
              <w:jc w:val="center"/>
              <w:textAlignment w:val="auto"/>
              <w:rPr>
                <w:b/>
              </w:rPr>
            </w:pPr>
            <w:r w:rsidRPr="00D110C4">
              <w:rPr>
                <w:b/>
              </w:rPr>
              <w:t>Found</w:t>
            </w:r>
          </w:p>
          <w:p w:rsidR="00D110C4" w:rsidRPr="00D110C4" w:rsidRDefault="00D110C4" w:rsidP="00D110C4">
            <w:pPr>
              <w:keepNext/>
              <w:widowControl/>
              <w:adjustRightInd/>
              <w:spacing w:line="240" w:lineRule="auto"/>
              <w:ind w:left="-108"/>
              <w:jc w:val="center"/>
              <w:textAlignment w:val="auto"/>
              <w:rPr>
                <w:b/>
              </w:rPr>
            </w:pPr>
            <w:r w:rsidRPr="00D110C4">
              <w:rPr>
                <w:b/>
              </w:rPr>
              <w:t>By</w:t>
            </w:r>
          </w:p>
        </w:tc>
        <w:tc>
          <w:tcPr>
            <w:tcW w:w="2888" w:type="dxa"/>
            <w:vAlign w:val="bottom"/>
          </w:tcPr>
          <w:p w:rsidR="00D110C4" w:rsidRPr="00D110C4" w:rsidRDefault="00D110C4" w:rsidP="00D110C4">
            <w:pPr>
              <w:keepNext/>
              <w:widowControl/>
              <w:adjustRightInd/>
              <w:spacing w:line="240" w:lineRule="auto"/>
              <w:jc w:val="center"/>
              <w:textAlignment w:val="auto"/>
              <w:rPr>
                <w:b/>
              </w:rPr>
            </w:pPr>
            <w:r w:rsidRPr="00D110C4">
              <w:rPr>
                <w:b/>
              </w:rPr>
              <w:t>Reason for Negative Response</w:t>
            </w:r>
          </w:p>
        </w:tc>
        <w:tc>
          <w:tcPr>
            <w:tcW w:w="1161" w:type="dxa"/>
            <w:vAlign w:val="bottom"/>
          </w:tcPr>
          <w:p w:rsidR="00D110C4" w:rsidRPr="00D110C4" w:rsidRDefault="00D110C4" w:rsidP="00D110C4">
            <w:pPr>
              <w:keepNext/>
              <w:widowControl/>
              <w:adjustRightInd/>
              <w:spacing w:line="240" w:lineRule="auto"/>
              <w:jc w:val="center"/>
              <w:textAlignment w:val="auto"/>
              <w:rPr>
                <w:b/>
              </w:rPr>
            </w:pPr>
            <w:r w:rsidRPr="00D110C4">
              <w:rPr>
                <w:b/>
              </w:rPr>
              <w:t>Resolved</w:t>
            </w:r>
          </w:p>
        </w:tc>
        <w:tc>
          <w:tcPr>
            <w:tcW w:w="1083" w:type="dxa"/>
            <w:vAlign w:val="bottom"/>
          </w:tcPr>
          <w:p w:rsidR="00D110C4" w:rsidRPr="00D110C4" w:rsidRDefault="00D110C4" w:rsidP="00D110C4">
            <w:pPr>
              <w:keepNext/>
              <w:widowControl/>
              <w:adjustRightInd/>
              <w:spacing w:line="240" w:lineRule="auto"/>
              <w:jc w:val="center"/>
              <w:textAlignment w:val="auto"/>
              <w:rPr>
                <w:b/>
              </w:rPr>
            </w:pPr>
            <w:r w:rsidRPr="00D110C4">
              <w:rPr>
                <w:b/>
              </w:rPr>
              <w:t>Date</w:t>
            </w:r>
          </w:p>
          <w:p w:rsidR="00D110C4" w:rsidRPr="00D110C4" w:rsidRDefault="00D110C4" w:rsidP="00D110C4">
            <w:pPr>
              <w:keepNext/>
              <w:widowControl/>
              <w:adjustRightInd/>
              <w:spacing w:line="240" w:lineRule="auto"/>
              <w:jc w:val="center"/>
              <w:textAlignment w:val="auto"/>
              <w:rPr>
                <w:b/>
              </w:rPr>
            </w:pPr>
            <w:r w:rsidRPr="00D110C4">
              <w:rPr>
                <w:b/>
              </w:rPr>
              <w:t>Resolved</w:t>
            </w:r>
          </w:p>
        </w:tc>
        <w:tc>
          <w:tcPr>
            <w:tcW w:w="3185" w:type="dxa"/>
            <w:vAlign w:val="bottom"/>
          </w:tcPr>
          <w:p w:rsidR="00D110C4" w:rsidRPr="00D110C4" w:rsidRDefault="00D110C4" w:rsidP="00D110C4">
            <w:pPr>
              <w:keepNext/>
              <w:widowControl/>
              <w:adjustRightInd/>
              <w:spacing w:line="240" w:lineRule="auto"/>
              <w:jc w:val="center"/>
              <w:textAlignment w:val="auto"/>
              <w:rPr>
                <w:b/>
              </w:rPr>
            </w:pPr>
            <w:r w:rsidRPr="00D110C4">
              <w:rPr>
                <w:b/>
              </w:rPr>
              <w:t>Resolution</w:t>
            </w:r>
          </w:p>
        </w:tc>
      </w:tr>
      <w:tr w:rsidR="00D110C4" w:rsidRPr="00D110C4" w:rsidTr="00D110C4">
        <w:trPr>
          <w:cantSplit/>
          <w:tblHeader/>
        </w:trPr>
        <w:tc>
          <w:tcPr>
            <w:tcW w:w="947" w:type="dxa"/>
            <w:vAlign w:val="bottom"/>
          </w:tcPr>
          <w:p w:rsidR="00D110C4" w:rsidRPr="00D110C4" w:rsidRDefault="00D110C4" w:rsidP="00D110C4">
            <w:pPr>
              <w:keepNext/>
              <w:widowControl/>
              <w:adjustRightInd/>
              <w:spacing w:line="240" w:lineRule="auto"/>
              <w:jc w:val="center"/>
              <w:textAlignment w:val="auto"/>
            </w:pPr>
          </w:p>
        </w:tc>
        <w:tc>
          <w:tcPr>
            <w:tcW w:w="872" w:type="dxa"/>
            <w:vAlign w:val="bottom"/>
          </w:tcPr>
          <w:p w:rsidR="00D110C4" w:rsidRPr="00D110C4" w:rsidRDefault="00D110C4" w:rsidP="00D110C4">
            <w:pPr>
              <w:keepNext/>
              <w:widowControl/>
              <w:adjustRightInd/>
              <w:spacing w:line="240" w:lineRule="auto"/>
              <w:jc w:val="center"/>
              <w:textAlignment w:val="auto"/>
            </w:pPr>
          </w:p>
        </w:tc>
        <w:tc>
          <w:tcPr>
            <w:tcW w:w="772" w:type="dxa"/>
            <w:vAlign w:val="bottom"/>
          </w:tcPr>
          <w:p w:rsidR="00D110C4" w:rsidRPr="00D110C4" w:rsidRDefault="00D110C4" w:rsidP="00D110C4">
            <w:pPr>
              <w:keepNext/>
              <w:widowControl/>
              <w:adjustRightInd/>
              <w:spacing w:line="240" w:lineRule="auto"/>
              <w:ind w:left="-108"/>
              <w:jc w:val="center"/>
              <w:textAlignment w:val="auto"/>
            </w:pPr>
          </w:p>
        </w:tc>
        <w:tc>
          <w:tcPr>
            <w:tcW w:w="2888" w:type="dxa"/>
            <w:vAlign w:val="bottom"/>
          </w:tcPr>
          <w:p w:rsidR="00D110C4" w:rsidRPr="00D110C4" w:rsidRDefault="00D110C4" w:rsidP="00D110C4">
            <w:pPr>
              <w:keepNext/>
              <w:widowControl/>
              <w:adjustRightInd/>
              <w:spacing w:line="240" w:lineRule="auto"/>
              <w:jc w:val="left"/>
              <w:textAlignment w:val="auto"/>
            </w:pPr>
          </w:p>
        </w:tc>
        <w:tc>
          <w:tcPr>
            <w:tcW w:w="1161" w:type="dxa"/>
            <w:vAlign w:val="bottom"/>
          </w:tcPr>
          <w:p w:rsidR="00D110C4" w:rsidRPr="00D110C4" w:rsidRDefault="00D110C4" w:rsidP="00D110C4">
            <w:pPr>
              <w:keepNext/>
              <w:widowControl/>
              <w:adjustRightInd/>
              <w:spacing w:line="240" w:lineRule="auto"/>
              <w:jc w:val="center"/>
              <w:textAlignment w:val="auto"/>
              <w:rPr>
                <w:b/>
              </w:rPr>
            </w:pPr>
            <w:r w:rsidRPr="00D110C4">
              <w:rPr>
                <w:b/>
              </w:rPr>
              <w:t>YES / NO</w:t>
            </w:r>
          </w:p>
        </w:tc>
        <w:tc>
          <w:tcPr>
            <w:tcW w:w="1083" w:type="dxa"/>
            <w:vAlign w:val="bottom"/>
          </w:tcPr>
          <w:p w:rsidR="00D110C4" w:rsidRPr="00D110C4" w:rsidRDefault="00D110C4" w:rsidP="00D110C4">
            <w:pPr>
              <w:keepNext/>
              <w:widowControl/>
              <w:adjustRightInd/>
              <w:spacing w:line="240" w:lineRule="auto"/>
              <w:jc w:val="center"/>
              <w:textAlignment w:val="auto"/>
            </w:pPr>
          </w:p>
        </w:tc>
        <w:tc>
          <w:tcPr>
            <w:tcW w:w="3185" w:type="dxa"/>
            <w:vAlign w:val="bottom"/>
          </w:tcPr>
          <w:p w:rsidR="00D110C4" w:rsidRPr="00D110C4" w:rsidRDefault="00D110C4" w:rsidP="00D110C4">
            <w:pPr>
              <w:keepNext/>
              <w:widowControl/>
              <w:adjustRightInd/>
              <w:spacing w:line="240" w:lineRule="auto"/>
              <w:jc w:val="left"/>
              <w:textAlignment w:val="auto"/>
            </w:pPr>
          </w:p>
        </w:tc>
      </w:tr>
      <w:tr w:rsidR="00D110C4" w:rsidRPr="00D110C4" w:rsidTr="00D110C4">
        <w:trPr>
          <w:cantSplit/>
          <w:tblHeader/>
        </w:trPr>
        <w:tc>
          <w:tcPr>
            <w:tcW w:w="947" w:type="dxa"/>
            <w:vAlign w:val="bottom"/>
          </w:tcPr>
          <w:p w:rsidR="00D110C4" w:rsidRPr="00D110C4" w:rsidRDefault="00D110C4" w:rsidP="00D110C4">
            <w:pPr>
              <w:keepNext/>
              <w:widowControl/>
              <w:adjustRightInd/>
              <w:spacing w:line="240" w:lineRule="auto"/>
              <w:jc w:val="center"/>
              <w:textAlignment w:val="auto"/>
            </w:pPr>
          </w:p>
        </w:tc>
        <w:tc>
          <w:tcPr>
            <w:tcW w:w="872" w:type="dxa"/>
            <w:vAlign w:val="bottom"/>
          </w:tcPr>
          <w:p w:rsidR="00D110C4" w:rsidRPr="00D110C4" w:rsidRDefault="00D110C4" w:rsidP="00D110C4">
            <w:pPr>
              <w:keepNext/>
              <w:widowControl/>
              <w:adjustRightInd/>
              <w:spacing w:line="240" w:lineRule="auto"/>
              <w:jc w:val="center"/>
              <w:textAlignment w:val="auto"/>
            </w:pPr>
          </w:p>
        </w:tc>
        <w:tc>
          <w:tcPr>
            <w:tcW w:w="772" w:type="dxa"/>
            <w:vAlign w:val="bottom"/>
          </w:tcPr>
          <w:p w:rsidR="00D110C4" w:rsidRPr="00D110C4" w:rsidRDefault="00D110C4" w:rsidP="00D110C4">
            <w:pPr>
              <w:keepNext/>
              <w:widowControl/>
              <w:adjustRightInd/>
              <w:spacing w:line="240" w:lineRule="auto"/>
              <w:ind w:left="-108"/>
              <w:jc w:val="center"/>
              <w:textAlignment w:val="auto"/>
            </w:pPr>
          </w:p>
        </w:tc>
        <w:tc>
          <w:tcPr>
            <w:tcW w:w="2888" w:type="dxa"/>
            <w:vAlign w:val="bottom"/>
          </w:tcPr>
          <w:p w:rsidR="00D110C4" w:rsidRPr="00D110C4" w:rsidRDefault="00D110C4" w:rsidP="00D110C4">
            <w:pPr>
              <w:keepNext/>
              <w:widowControl/>
              <w:adjustRightInd/>
              <w:spacing w:line="240" w:lineRule="auto"/>
              <w:jc w:val="left"/>
              <w:textAlignment w:val="auto"/>
            </w:pPr>
          </w:p>
        </w:tc>
        <w:tc>
          <w:tcPr>
            <w:tcW w:w="1161" w:type="dxa"/>
            <w:vAlign w:val="bottom"/>
          </w:tcPr>
          <w:p w:rsidR="00D110C4" w:rsidRPr="00D110C4" w:rsidRDefault="00D110C4" w:rsidP="00D110C4">
            <w:pPr>
              <w:keepNext/>
              <w:widowControl/>
              <w:adjustRightInd/>
              <w:spacing w:line="240" w:lineRule="auto"/>
              <w:jc w:val="center"/>
              <w:textAlignment w:val="auto"/>
              <w:rPr>
                <w:b/>
              </w:rPr>
            </w:pPr>
            <w:r w:rsidRPr="00D110C4">
              <w:rPr>
                <w:b/>
              </w:rPr>
              <w:t>YES / NO</w:t>
            </w:r>
          </w:p>
        </w:tc>
        <w:tc>
          <w:tcPr>
            <w:tcW w:w="1083" w:type="dxa"/>
            <w:vAlign w:val="bottom"/>
          </w:tcPr>
          <w:p w:rsidR="00D110C4" w:rsidRPr="00D110C4" w:rsidRDefault="00D110C4" w:rsidP="00D110C4">
            <w:pPr>
              <w:keepNext/>
              <w:widowControl/>
              <w:adjustRightInd/>
              <w:spacing w:line="240" w:lineRule="auto"/>
              <w:jc w:val="center"/>
              <w:textAlignment w:val="auto"/>
            </w:pPr>
          </w:p>
        </w:tc>
        <w:tc>
          <w:tcPr>
            <w:tcW w:w="3185" w:type="dxa"/>
            <w:vAlign w:val="bottom"/>
          </w:tcPr>
          <w:p w:rsidR="00D110C4" w:rsidRPr="00D110C4" w:rsidRDefault="00D110C4" w:rsidP="00D110C4">
            <w:pPr>
              <w:keepNext/>
              <w:widowControl/>
              <w:adjustRightInd/>
              <w:spacing w:line="240" w:lineRule="auto"/>
              <w:jc w:val="left"/>
              <w:textAlignment w:val="auto"/>
            </w:pPr>
          </w:p>
        </w:tc>
      </w:tr>
      <w:tr w:rsidR="00D110C4" w:rsidRPr="00D110C4" w:rsidTr="00D110C4">
        <w:trPr>
          <w:cantSplit/>
          <w:tblHeader/>
        </w:trPr>
        <w:tc>
          <w:tcPr>
            <w:tcW w:w="947" w:type="dxa"/>
            <w:vAlign w:val="bottom"/>
          </w:tcPr>
          <w:p w:rsidR="00D110C4" w:rsidRPr="00D110C4" w:rsidRDefault="00D110C4" w:rsidP="00D110C4">
            <w:pPr>
              <w:keepNext/>
              <w:widowControl/>
              <w:adjustRightInd/>
              <w:spacing w:line="240" w:lineRule="auto"/>
              <w:jc w:val="center"/>
              <w:textAlignment w:val="auto"/>
            </w:pPr>
          </w:p>
        </w:tc>
        <w:tc>
          <w:tcPr>
            <w:tcW w:w="872" w:type="dxa"/>
            <w:vAlign w:val="bottom"/>
          </w:tcPr>
          <w:p w:rsidR="00D110C4" w:rsidRPr="00D110C4" w:rsidRDefault="00D110C4" w:rsidP="00D110C4">
            <w:pPr>
              <w:keepNext/>
              <w:widowControl/>
              <w:adjustRightInd/>
              <w:spacing w:line="240" w:lineRule="auto"/>
              <w:jc w:val="center"/>
              <w:textAlignment w:val="auto"/>
            </w:pPr>
          </w:p>
        </w:tc>
        <w:tc>
          <w:tcPr>
            <w:tcW w:w="772" w:type="dxa"/>
            <w:vAlign w:val="bottom"/>
          </w:tcPr>
          <w:p w:rsidR="00D110C4" w:rsidRPr="00D110C4" w:rsidRDefault="00D110C4" w:rsidP="00D110C4">
            <w:pPr>
              <w:keepNext/>
              <w:widowControl/>
              <w:adjustRightInd/>
              <w:spacing w:line="240" w:lineRule="auto"/>
              <w:ind w:left="-108"/>
              <w:jc w:val="center"/>
              <w:textAlignment w:val="auto"/>
            </w:pPr>
          </w:p>
        </w:tc>
        <w:tc>
          <w:tcPr>
            <w:tcW w:w="2888" w:type="dxa"/>
            <w:vAlign w:val="bottom"/>
          </w:tcPr>
          <w:p w:rsidR="00D110C4" w:rsidRPr="00D110C4" w:rsidRDefault="00D110C4" w:rsidP="00D110C4">
            <w:pPr>
              <w:keepNext/>
              <w:widowControl/>
              <w:adjustRightInd/>
              <w:spacing w:line="240" w:lineRule="auto"/>
              <w:jc w:val="left"/>
              <w:textAlignment w:val="auto"/>
            </w:pPr>
          </w:p>
        </w:tc>
        <w:tc>
          <w:tcPr>
            <w:tcW w:w="1161" w:type="dxa"/>
            <w:vAlign w:val="bottom"/>
          </w:tcPr>
          <w:p w:rsidR="00D110C4" w:rsidRPr="00D110C4" w:rsidRDefault="00D110C4" w:rsidP="00D110C4">
            <w:pPr>
              <w:keepNext/>
              <w:widowControl/>
              <w:adjustRightInd/>
              <w:spacing w:line="240" w:lineRule="auto"/>
              <w:jc w:val="center"/>
              <w:textAlignment w:val="auto"/>
              <w:rPr>
                <w:b/>
              </w:rPr>
            </w:pPr>
            <w:r w:rsidRPr="00D110C4">
              <w:rPr>
                <w:b/>
              </w:rPr>
              <w:t>YES / NO</w:t>
            </w:r>
          </w:p>
        </w:tc>
        <w:tc>
          <w:tcPr>
            <w:tcW w:w="1083" w:type="dxa"/>
            <w:vAlign w:val="bottom"/>
          </w:tcPr>
          <w:p w:rsidR="00D110C4" w:rsidRPr="00D110C4" w:rsidRDefault="00D110C4" w:rsidP="00D110C4">
            <w:pPr>
              <w:keepNext/>
              <w:widowControl/>
              <w:adjustRightInd/>
              <w:spacing w:line="240" w:lineRule="auto"/>
              <w:jc w:val="center"/>
              <w:textAlignment w:val="auto"/>
            </w:pPr>
          </w:p>
        </w:tc>
        <w:tc>
          <w:tcPr>
            <w:tcW w:w="3185" w:type="dxa"/>
            <w:vAlign w:val="bottom"/>
          </w:tcPr>
          <w:p w:rsidR="00D110C4" w:rsidRPr="00D110C4" w:rsidRDefault="00D110C4" w:rsidP="00D110C4">
            <w:pPr>
              <w:keepNext/>
              <w:widowControl/>
              <w:adjustRightInd/>
              <w:spacing w:line="240" w:lineRule="auto"/>
              <w:jc w:val="left"/>
              <w:textAlignment w:val="auto"/>
            </w:pPr>
          </w:p>
        </w:tc>
      </w:tr>
      <w:tr w:rsidR="00D110C4" w:rsidRPr="00D110C4" w:rsidTr="00D110C4">
        <w:trPr>
          <w:cantSplit/>
          <w:tblHeader/>
        </w:trPr>
        <w:tc>
          <w:tcPr>
            <w:tcW w:w="947" w:type="dxa"/>
            <w:vAlign w:val="bottom"/>
          </w:tcPr>
          <w:p w:rsidR="00D110C4" w:rsidRPr="00D110C4" w:rsidRDefault="00D110C4" w:rsidP="00D110C4">
            <w:pPr>
              <w:keepNext/>
              <w:widowControl/>
              <w:adjustRightInd/>
              <w:spacing w:line="240" w:lineRule="auto"/>
              <w:jc w:val="center"/>
              <w:textAlignment w:val="auto"/>
            </w:pPr>
          </w:p>
        </w:tc>
        <w:tc>
          <w:tcPr>
            <w:tcW w:w="872" w:type="dxa"/>
            <w:vAlign w:val="bottom"/>
          </w:tcPr>
          <w:p w:rsidR="00D110C4" w:rsidRPr="00D110C4" w:rsidRDefault="00D110C4" w:rsidP="00D110C4">
            <w:pPr>
              <w:keepNext/>
              <w:widowControl/>
              <w:adjustRightInd/>
              <w:spacing w:line="240" w:lineRule="auto"/>
              <w:jc w:val="center"/>
              <w:textAlignment w:val="auto"/>
            </w:pPr>
          </w:p>
        </w:tc>
        <w:tc>
          <w:tcPr>
            <w:tcW w:w="772" w:type="dxa"/>
            <w:vAlign w:val="bottom"/>
          </w:tcPr>
          <w:p w:rsidR="00D110C4" w:rsidRPr="00D110C4" w:rsidRDefault="00D110C4" w:rsidP="00D110C4">
            <w:pPr>
              <w:keepNext/>
              <w:widowControl/>
              <w:adjustRightInd/>
              <w:spacing w:line="240" w:lineRule="auto"/>
              <w:ind w:left="-108"/>
              <w:jc w:val="center"/>
              <w:textAlignment w:val="auto"/>
            </w:pPr>
          </w:p>
        </w:tc>
        <w:tc>
          <w:tcPr>
            <w:tcW w:w="2888" w:type="dxa"/>
            <w:vAlign w:val="bottom"/>
          </w:tcPr>
          <w:p w:rsidR="00D110C4" w:rsidRPr="00D110C4" w:rsidRDefault="00D110C4" w:rsidP="00D110C4">
            <w:pPr>
              <w:keepNext/>
              <w:widowControl/>
              <w:adjustRightInd/>
              <w:spacing w:line="240" w:lineRule="auto"/>
              <w:jc w:val="left"/>
              <w:textAlignment w:val="auto"/>
            </w:pPr>
          </w:p>
        </w:tc>
        <w:tc>
          <w:tcPr>
            <w:tcW w:w="1161" w:type="dxa"/>
            <w:vAlign w:val="bottom"/>
          </w:tcPr>
          <w:p w:rsidR="00D110C4" w:rsidRPr="00D110C4" w:rsidRDefault="00D110C4" w:rsidP="00D110C4">
            <w:pPr>
              <w:keepNext/>
              <w:widowControl/>
              <w:adjustRightInd/>
              <w:spacing w:line="240" w:lineRule="auto"/>
              <w:jc w:val="center"/>
              <w:textAlignment w:val="auto"/>
              <w:rPr>
                <w:b/>
              </w:rPr>
            </w:pPr>
            <w:r w:rsidRPr="00D110C4">
              <w:rPr>
                <w:b/>
              </w:rPr>
              <w:t>YES / NO</w:t>
            </w:r>
          </w:p>
        </w:tc>
        <w:tc>
          <w:tcPr>
            <w:tcW w:w="1083" w:type="dxa"/>
            <w:vAlign w:val="bottom"/>
          </w:tcPr>
          <w:p w:rsidR="00D110C4" w:rsidRPr="00D110C4" w:rsidRDefault="00D110C4" w:rsidP="00D110C4">
            <w:pPr>
              <w:keepNext/>
              <w:widowControl/>
              <w:adjustRightInd/>
              <w:spacing w:line="240" w:lineRule="auto"/>
              <w:jc w:val="center"/>
              <w:textAlignment w:val="auto"/>
            </w:pPr>
          </w:p>
        </w:tc>
        <w:tc>
          <w:tcPr>
            <w:tcW w:w="3185" w:type="dxa"/>
            <w:vAlign w:val="bottom"/>
          </w:tcPr>
          <w:p w:rsidR="00D110C4" w:rsidRPr="00D110C4" w:rsidRDefault="00D110C4" w:rsidP="00D110C4">
            <w:pPr>
              <w:keepNext/>
              <w:widowControl/>
              <w:adjustRightInd/>
              <w:spacing w:line="240" w:lineRule="auto"/>
              <w:jc w:val="left"/>
              <w:textAlignment w:val="auto"/>
            </w:pPr>
          </w:p>
        </w:tc>
      </w:tr>
      <w:tr w:rsidR="00D110C4" w:rsidRPr="00D110C4" w:rsidTr="00D110C4">
        <w:trPr>
          <w:cantSplit/>
          <w:tblHeader/>
        </w:trPr>
        <w:tc>
          <w:tcPr>
            <w:tcW w:w="947" w:type="dxa"/>
            <w:vAlign w:val="bottom"/>
          </w:tcPr>
          <w:p w:rsidR="00D110C4" w:rsidRPr="00D110C4" w:rsidRDefault="00D110C4" w:rsidP="00D110C4">
            <w:pPr>
              <w:keepNext/>
              <w:widowControl/>
              <w:adjustRightInd/>
              <w:spacing w:line="240" w:lineRule="auto"/>
              <w:jc w:val="center"/>
              <w:textAlignment w:val="auto"/>
            </w:pPr>
          </w:p>
        </w:tc>
        <w:tc>
          <w:tcPr>
            <w:tcW w:w="872" w:type="dxa"/>
            <w:vAlign w:val="bottom"/>
          </w:tcPr>
          <w:p w:rsidR="00D110C4" w:rsidRPr="00D110C4" w:rsidRDefault="00D110C4" w:rsidP="00D110C4">
            <w:pPr>
              <w:keepNext/>
              <w:widowControl/>
              <w:adjustRightInd/>
              <w:spacing w:line="240" w:lineRule="auto"/>
              <w:jc w:val="center"/>
              <w:textAlignment w:val="auto"/>
            </w:pPr>
          </w:p>
        </w:tc>
        <w:tc>
          <w:tcPr>
            <w:tcW w:w="772" w:type="dxa"/>
            <w:vAlign w:val="bottom"/>
          </w:tcPr>
          <w:p w:rsidR="00D110C4" w:rsidRPr="00D110C4" w:rsidRDefault="00D110C4" w:rsidP="00D110C4">
            <w:pPr>
              <w:keepNext/>
              <w:widowControl/>
              <w:adjustRightInd/>
              <w:spacing w:line="240" w:lineRule="auto"/>
              <w:ind w:left="-108"/>
              <w:jc w:val="center"/>
              <w:textAlignment w:val="auto"/>
            </w:pPr>
          </w:p>
        </w:tc>
        <w:tc>
          <w:tcPr>
            <w:tcW w:w="2888" w:type="dxa"/>
            <w:vAlign w:val="bottom"/>
          </w:tcPr>
          <w:p w:rsidR="00D110C4" w:rsidRPr="00D110C4" w:rsidRDefault="00D110C4" w:rsidP="00D110C4">
            <w:pPr>
              <w:keepNext/>
              <w:widowControl/>
              <w:adjustRightInd/>
              <w:spacing w:line="240" w:lineRule="auto"/>
              <w:jc w:val="left"/>
              <w:textAlignment w:val="auto"/>
            </w:pPr>
          </w:p>
        </w:tc>
        <w:tc>
          <w:tcPr>
            <w:tcW w:w="1161" w:type="dxa"/>
            <w:vAlign w:val="bottom"/>
          </w:tcPr>
          <w:p w:rsidR="00D110C4" w:rsidRPr="00D110C4" w:rsidRDefault="00D110C4" w:rsidP="00D110C4">
            <w:pPr>
              <w:keepNext/>
              <w:widowControl/>
              <w:adjustRightInd/>
              <w:spacing w:line="240" w:lineRule="auto"/>
              <w:jc w:val="center"/>
              <w:textAlignment w:val="auto"/>
              <w:rPr>
                <w:b/>
              </w:rPr>
            </w:pPr>
            <w:r w:rsidRPr="00D110C4">
              <w:rPr>
                <w:b/>
              </w:rPr>
              <w:t>YES / NO</w:t>
            </w:r>
          </w:p>
        </w:tc>
        <w:tc>
          <w:tcPr>
            <w:tcW w:w="1083" w:type="dxa"/>
            <w:vAlign w:val="bottom"/>
          </w:tcPr>
          <w:p w:rsidR="00D110C4" w:rsidRPr="00D110C4" w:rsidRDefault="00D110C4" w:rsidP="00D110C4">
            <w:pPr>
              <w:keepNext/>
              <w:widowControl/>
              <w:adjustRightInd/>
              <w:spacing w:line="240" w:lineRule="auto"/>
              <w:jc w:val="center"/>
              <w:textAlignment w:val="auto"/>
            </w:pPr>
          </w:p>
        </w:tc>
        <w:tc>
          <w:tcPr>
            <w:tcW w:w="3185" w:type="dxa"/>
            <w:vAlign w:val="bottom"/>
          </w:tcPr>
          <w:p w:rsidR="00D110C4" w:rsidRPr="00D110C4" w:rsidRDefault="00D110C4" w:rsidP="00D110C4">
            <w:pPr>
              <w:keepNext/>
              <w:widowControl/>
              <w:adjustRightInd/>
              <w:spacing w:line="240" w:lineRule="auto"/>
              <w:jc w:val="left"/>
              <w:textAlignment w:val="auto"/>
            </w:pPr>
          </w:p>
        </w:tc>
      </w:tr>
    </w:tbl>
    <w:p w:rsidR="00DE2907" w:rsidRDefault="00DE2907" w:rsidP="00D110C4">
      <w:pPr>
        <w:adjustRightInd/>
        <w:spacing w:line="240" w:lineRule="auto"/>
        <w:jc w:val="left"/>
        <w:textAlignment w:val="auto"/>
        <w:sectPr w:rsidR="00DE2907" w:rsidSect="00A86D9E">
          <w:headerReference w:type="default" r:id="rId11"/>
          <w:endnotePr>
            <w:numFmt w:val="decimal"/>
          </w:endnotePr>
          <w:pgSz w:w="12240" w:h="15840" w:code="1"/>
          <w:pgMar w:top="26" w:right="720" w:bottom="1440" w:left="720" w:header="720" w:footer="720" w:gutter="0"/>
          <w:cols w:space="720"/>
          <w:noEndnote/>
          <w:docGrid w:linePitch="272"/>
        </w:sectPr>
      </w:pPr>
    </w:p>
    <w:p w:rsidR="00DA3567" w:rsidRDefault="00DA3567" w:rsidP="00E67E23">
      <w:pPr>
        <w:widowControl/>
        <w:spacing w:line="240" w:lineRule="auto"/>
        <w:rPr>
          <w:b/>
          <w:i/>
          <w:snapToGrid/>
          <w:color w:val="FF0000"/>
        </w:rPr>
      </w:pPr>
      <w:r>
        <w:rPr>
          <w:b/>
          <w:i/>
          <w:snapToGrid/>
          <w:color w:val="FF0000"/>
        </w:rPr>
        <w:lastRenderedPageBreak/>
        <w:t>Edit the individual functional performance test forms and provide additional test forms as needed to reflect the functional performance test requirements of assemblies, components, equipment and systems to be commissioned on this project. Include test forms with final review documents; no submission is required at preliminary review.</w:t>
      </w:r>
    </w:p>
    <w:p w:rsidR="00DA3567" w:rsidRDefault="00DA3567" w:rsidP="00E67E23">
      <w:pPr>
        <w:widowControl/>
        <w:spacing w:line="240" w:lineRule="auto"/>
        <w:rPr>
          <w:b/>
          <w:i/>
          <w:snapToGrid/>
          <w:color w:val="FF0000"/>
        </w:rPr>
      </w:pPr>
    </w:p>
    <w:p w:rsidR="00F75E91" w:rsidRDefault="00DA3567" w:rsidP="00DA3567">
      <w:pPr>
        <w:widowControl/>
        <w:spacing w:line="240" w:lineRule="auto"/>
        <w:rPr>
          <w:b/>
          <w:i/>
          <w:snapToGrid/>
          <w:color w:val="FF0000"/>
        </w:rPr>
      </w:pPr>
      <w:r>
        <w:rPr>
          <w:b/>
          <w:i/>
          <w:snapToGrid/>
          <w:color w:val="FF0000"/>
        </w:rPr>
        <w:t>Edit to provide test forms unique to the specific test requirements of the project and remove the “SAMPLE” watermark. Edited or unedited test forms may be used in the bidding documents. Unedited test forms must be edited by the A/E at the time of shop drawing submittal and accompany the submittals when retu</w:t>
      </w:r>
      <w:r w:rsidR="00607AEB">
        <w:rPr>
          <w:b/>
          <w:i/>
          <w:snapToGrid/>
          <w:color w:val="FF0000"/>
        </w:rPr>
        <w:t>r</w:t>
      </w:r>
      <w:r>
        <w:rPr>
          <w:b/>
          <w:i/>
          <w:snapToGrid/>
          <w:color w:val="FF0000"/>
        </w:rPr>
        <w:t>ned to the contractor prior to functional performance testing. Incorporate changes to the contract documents into the test forms prior to testing. This option is preferred for medium and large projects where there are many functional performance test</w:t>
      </w:r>
      <w:r w:rsidR="00607AEB">
        <w:rPr>
          <w:b/>
          <w:i/>
          <w:snapToGrid/>
          <w:color w:val="FF0000"/>
        </w:rPr>
        <w:t>s</w:t>
      </w:r>
      <w:r>
        <w:rPr>
          <w:b/>
          <w:i/>
          <w:snapToGrid/>
          <w:color w:val="FF0000"/>
        </w:rPr>
        <w:t xml:space="preserve"> to be done.</w:t>
      </w:r>
    </w:p>
    <w:p w:rsidR="00180FD0" w:rsidRPr="00180FD0" w:rsidRDefault="00180FD0" w:rsidP="00DA3567">
      <w:pPr>
        <w:widowControl/>
        <w:spacing w:line="240" w:lineRule="auto"/>
        <w:rPr>
          <w:rStyle w:val="LineNumber"/>
          <w:b/>
          <w:i/>
          <w:snapToGrid/>
          <w:color w:val="FF0000"/>
        </w:rPr>
        <w:sectPr w:rsidR="00180FD0" w:rsidRPr="00180FD0" w:rsidSect="00887A45">
          <w:headerReference w:type="default" r:id="rId12"/>
          <w:endnotePr>
            <w:numFmt w:val="decimal"/>
          </w:endnotePr>
          <w:pgSz w:w="12240" w:h="15840" w:code="1"/>
          <w:pgMar w:top="1440" w:right="1440" w:bottom="1440" w:left="1440" w:header="720" w:footer="720" w:gutter="0"/>
          <w:cols w:space="720"/>
          <w:noEndnote/>
          <w:docGrid w:linePitch="272"/>
        </w:sectPr>
      </w:pPr>
    </w:p>
    <w:p w:rsidR="00C82548" w:rsidRDefault="00C82548" w:rsidP="00C82548">
      <w:pPr>
        <w:keepNext/>
        <w:widowControl/>
        <w:adjustRightInd/>
        <w:spacing w:line="240" w:lineRule="auto"/>
        <w:jc w:val="center"/>
        <w:textAlignment w:val="auto"/>
        <w:outlineLvl w:val="0"/>
        <w:rPr>
          <w:rFonts w:ascii="Arial" w:hAnsi="Arial"/>
          <w:i/>
          <w:snapToGrid/>
          <w:sz w:val="24"/>
        </w:rPr>
      </w:pPr>
    </w:p>
    <w:p w:rsidR="00C82548" w:rsidRDefault="00C82548" w:rsidP="00C82548">
      <w:pPr>
        <w:keepNext/>
        <w:widowControl/>
        <w:adjustRightInd/>
        <w:spacing w:line="240" w:lineRule="auto"/>
        <w:jc w:val="center"/>
        <w:textAlignment w:val="auto"/>
        <w:outlineLvl w:val="0"/>
        <w:rPr>
          <w:b/>
          <w:snapToGrid/>
          <w:sz w:val="32"/>
          <w:szCs w:val="32"/>
        </w:rPr>
      </w:pPr>
    </w:p>
    <w:p w:rsidR="00C82548" w:rsidRPr="002F0847" w:rsidRDefault="00C82548" w:rsidP="00C82548">
      <w:pPr>
        <w:keepNext/>
        <w:widowControl/>
        <w:adjustRightInd/>
        <w:spacing w:line="240" w:lineRule="auto"/>
        <w:jc w:val="center"/>
        <w:textAlignment w:val="auto"/>
        <w:outlineLvl w:val="0"/>
        <w:rPr>
          <w:snapToGrid/>
          <w:sz w:val="32"/>
          <w:szCs w:val="32"/>
        </w:rPr>
      </w:pPr>
      <w:r w:rsidRPr="002F0847">
        <w:rPr>
          <w:b/>
          <w:snapToGrid/>
          <w:sz w:val="32"/>
          <w:szCs w:val="32"/>
        </w:rPr>
        <w:t>FPT-</w:t>
      </w:r>
      <w:r>
        <w:rPr>
          <w:b/>
          <w:snapToGrid/>
          <w:sz w:val="32"/>
          <w:szCs w:val="32"/>
        </w:rPr>
        <w:t>11 53 13 – High Performance Laboratory Fume Hood</w:t>
      </w:r>
    </w:p>
    <w:p w:rsidR="00C82548" w:rsidRPr="003C6692" w:rsidRDefault="00C82548" w:rsidP="00C82548">
      <w:pPr>
        <w:adjustRightInd/>
        <w:spacing w:line="240" w:lineRule="auto"/>
        <w:jc w:val="left"/>
        <w:textAlignment w:val="auto"/>
        <w:rPr>
          <w:b/>
          <w:sz w:val="24"/>
          <w:szCs w:val="24"/>
        </w:rPr>
      </w:pPr>
      <w:r w:rsidRPr="003C6692">
        <w:rPr>
          <w:b/>
          <w:sz w:val="24"/>
          <w:szCs w:val="24"/>
        </w:rPr>
        <w:t>Equipment Identification/Tag: _______</w:t>
      </w:r>
    </w:p>
    <w:p w:rsidR="00C82548" w:rsidRDefault="00C82548" w:rsidP="00C82548">
      <w:pPr>
        <w:adjustRightInd/>
        <w:spacing w:line="240" w:lineRule="auto"/>
        <w:jc w:val="left"/>
        <w:textAlignment w:val="auto"/>
        <w:rPr>
          <w:b/>
          <w:sz w:val="24"/>
          <w:szCs w:val="24"/>
        </w:rPr>
      </w:pPr>
      <w:r w:rsidRPr="003C6692">
        <w:rPr>
          <w:b/>
          <w:sz w:val="24"/>
          <w:szCs w:val="24"/>
        </w:rPr>
        <w:t>Location: _________________________</w:t>
      </w:r>
    </w:p>
    <w:p w:rsidR="00C82548" w:rsidRPr="003C6692" w:rsidRDefault="00C82548" w:rsidP="00C82548">
      <w:pPr>
        <w:adjustRightInd/>
        <w:spacing w:line="240" w:lineRule="auto"/>
        <w:jc w:val="left"/>
        <w:textAlignment w:val="auto"/>
        <w:rPr>
          <w:b/>
          <w:sz w:val="24"/>
          <w:szCs w:val="24"/>
        </w:rPr>
      </w:pPr>
    </w:p>
    <w:p w:rsidR="0098097D" w:rsidRPr="0098097D" w:rsidRDefault="0098097D" w:rsidP="00C82548">
      <w:pPr>
        <w:keepNext/>
        <w:widowControl/>
        <w:adjustRightInd/>
        <w:spacing w:line="240" w:lineRule="auto"/>
        <w:jc w:val="left"/>
        <w:textAlignment w:val="auto"/>
        <w:outlineLvl w:val="0"/>
        <w:rPr>
          <w:b/>
          <w:snapToGrid/>
        </w:rPr>
      </w:pPr>
      <w:r w:rsidRPr="0098097D">
        <w:rPr>
          <w:b/>
          <w:snapToGrid/>
        </w:rPr>
        <w:t>Test Duration</w:t>
      </w:r>
    </w:p>
    <w:tbl>
      <w:tblPr>
        <w:tblW w:w="0" w:type="auto"/>
        <w:tblLayout w:type="fixed"/>
        <w:tblLook w:val="01E0" w:firstRow="1" w:lastRow="1" w:firstColumn="1" w:lastColumn="1" w:noHBand="0" w:noVBand="0"/>
      </w:tblPr>
      <w:tblGrid>
        <w:gridCol w:w="750"/>
        <w:gridCol w:w="1440"/>
        <w:gridCol w:w="1596"/>
        <w:gridCol w:w="1596"/>
        <w:gridCol w:w="1596"/>
        <w:gridCol w:w="1596"/>
      </w:tblGrid>
      <w:tr w:rsidR="0098097D" w:rsidRPr="0098097D" w:rsidTr="00E75394">
        <w:tc>
          <w:tcPr>
            <w:tcW w:w="750" w:type="dxa"/>
          </w:tcPr>
          <w:p w:rsidR="0098097D" w:rsidRPr="0098097D" w:rsidRDefault="0098097D" w:rsidP="0098097D">
            <w:pPr>
              <w:widowControl/>
              <w:adjustRightInd/>
              <w:spacing w:line="240" w:lineRule="auto"/>
              <w:jc w:val="left"/>
              <w:textAlignment w:val="auto"/>
              <w:rPr>
                <w:snapToGrid/>
              </w:rPr>
            </w:pPr>
            <w:r w:rsidRPr="0098097D">
              <w:rPr>
                <w:snapToGrid/>
              </w:rPr>
              <w:t>Date:</w:t>
            </w:r>
          </w:p>
        </w:tc>
        <w:tc>
          <w:tcPr>
            <w:tcW w:w="1440" w:type="dxa"/>
            <w:tcBorders>
              <w:bottom w:val="single" w:sz="4" w:space="0" w:color="auto"/>
            </w:tcBorders>
          </w:tcPr>
          <w:p w:rsidR="0098097D" w:rsidRPr="0098097D" w:rsidRDefault="0098097D" w:rsidP="0098097D">
            <w:pPr>
              <w:widowControl/>
              <w:adjustRightInd/>
              <w:spacing w:line="240" w:lineRule="auto"/>
              <w:jc w:val="center"/>
              <w:textAlignment w:val="auto"/>
              <w:rPr>
                <w:snapToGrid/>
              </w:rPr>
            </w:pPr>
          </w:p>
        </w:tc>
        <w:tc>
          <w:tcPr>
            <w:tcW w:w="1596" w:type="dxa"/>
          </w:tcPr>
          <w:p w:rsidR="0098097D" w:rsidRPr="0098097D" w:rsidRDefault="0098097D" w:rsidP="0098097D">
            <w:pPr>
              <w:widowControl/>
              <w:adjustRightInd/>
              <w:spacing w:line="240" w:lineRule="auto"/>
              <w:jc w:val="right"/>
              <w:textAlignment w:val="auto"/>
              <w:rPr>
                <w:snapToGrid/>
              </w:rPr>
            </w:pPr>
            <w:r w:rsidRPr="0098097D">
              <w:rPr>
                <w:snapToGrid/>
              </w:rPr>
              <w:t>Start Time:</w:t>
            </w:r>
          </w:p>
        </w:tc>
        <w:tc>
          <w:tcPr>
            <w:tcW w:w="1596" w:type="dxa"/>
            <w:tcBorders>
              <w:bottom w:val="single" w:sz="4" w:space="0" w:color="auto"/>
            </w:tcBorders>
          </w:tcPr>
          <w:p w:rsidR="0098097D" w:rsidRPr="0098097D" w:rsidRDefault="0098097D" w:rsidP="0098097D">
            <w:pPr>
              <w:widowControl/>
              <w:adjustRightInd/>
              <w:spacing w:line="240" w:lineRule="auto"/>
              <w:jc w:val="center"/>
              <w:textAlignment w:val="auto"/>
              <w:rPr>
                <w:snapToGrid/>
              </w:rPr>
            </w:pPr>
          </w:p>
        </w:tc>
        <w:tc>
          <w:tcPr>
            <w:tcW w:w="1596" w:type="dxa"/>
          </w:tcPr>
          <w:p w:rsidR="0098097D" w:rsidRPr="0098097D" w:rsidRDefault="0098097D" w:rsidP="0098097D">
            <w:pPr>
              <w:widowControl/>
              <w:adjustRightInd/>
              <w:spacing w:line="240" w:lineRule="auto"/>
              <w:jc w:val="right"/>
              <w:textAlignment w:val="auto"/>
              <w:rPr>
                <w:snapToGrid/>
              </w:rPr>
            </w:pPr>
            <w:r w:rsidRPr="0098097D">
              <w:rPr>
                <w:snapToGrid/>
              </w:rPr>
              <w:t>End Time</w:t>
            </w:r>
          </w:p>
        </w:tc>
        <w:tc>
          <w:tcPr>
            <w:tcW w:w="1596" w:type="dxa"/>
            <w:tcBorders>
              <w:bottom w:val="single" w:sz="4" w:space="0" w:color="auto"/>
            </w:tcBorders>
          </w:tcPr>
          <w:p w:rsidR="0098097D" w:rsidRPr="0098097D" w:rsidRDefault="0098097D" w:rsidP="0098097D">
            <w:pPr>
              <w:widowControl/>
              <w:adjustRightInd/>
              <w:spacing w:line="240" w:lineRule="auto"/>
              <w:jc w:val="center"/>
              <w:textAlignment w:val="auto"/>
              <w:rPr>
                <w:snapToGrid/>
              </w:rPr>
            </w:pPr>
          </w:p>
        </w:tc>
      </w:tr>
      <w:tr w:rsidR="0098097D" w:rsidRPr="0098097D" w:rsidTr="00E75394">
        <w:tc>
          <w:tcPr>
            <w:tcW w:w="750" w:type="dxa"/>
          </w:tcPr>
          <w:p w:rsidR="0098097D" w:rsidRPr="0098097D" w:rsidRDefault="0098097D" w:rsidP="0098097D">
            <w:pPr>
              <w:widowControl/>
              <w:adjustRightInd/>
              <w:spacing w:line="240" w:lineRule="auto"/>
              <w:jc w:val="left"/>
              <w:textAlignment w:val="auto"/>
              <w:rPr>
                <w:snapToGrid/>
              </w:rPr>
            </w:pPr>
          </w:p>
        </w:tc>
        <w:tc>
          <w:tcPr>
            <w:tcW w:w="1440" w:type="dxa"/>
            <w:tcBorders>
              <w:top w:val="single" w:sz="4" w:space="0" w:color="auto"/>
            </w:tcBorders>
          </w:tcPr>
          <w:p w:rsidR="0098097D" w:rsidRPr="0098097D" w:rsidRDefault="0098097D" w:rsidP="0098097D">
            <w:pPr>
              <w:widowControl/>
              <w:adjustRightInd/>
              <w:spacing w:line="240" w:lineRule="auto"/>
              <w:jc w:val="center"/>
              <w:textAlignment w:val="auto"/>
              <w:rPr>
                <w:snapToGrid/>
              </w:rPr>
            </w:pPr>
          </w:p>
        </w:tc>
        <w:tc>
          <w:tcPr>
            <w:tcW w:w="1596" w:type="dxa"/>
          </w:tcPr>
          <w:p w:rsidR="0098097D" w:rsidRPr="0098097D" w:rsidRDefault="0098097D" w:rsidP="0098097D">
            <w:pPr>
              <w:widowControl/>
              <w:adjustRightInd/>
              <w:spacing w:line="240" w:lineRule="auto"/>
              <w:jc w:val="right"/>
              <w:textAlignment w:val="auto"/>
              <w:rPr>
                <w:snapToGrid/>
              </w:rPr>
            </w:pPr>
          </w:p>
        </w:tc>
        <w:tc>
          <w:tcPr>
            <w:tcW w:w="1596" w:type="dxa"/>
            <w:tcBorders>
              <w:top w:val="single" w:sz="4" w:space="0" w:color="auto"/>
            </w:tcBorders>
          </w:tcPr>
          <w:p w:rsidR="0098097D" w:rsidRPr="0098097D" w:rsidRDefault="0098097D" w:rsidP="0098097D">
            <w:pPr>
              <w:widowControl/>
              <w:adjustRightInd/>
              <w:spacing w:line="240" w:lineRule="auto"/>
              <w:jc w:val="center"/>
              <w:textAlignment w:val="auto"/>
              <w:rPr>
                <w:snapToGrid/>
              </w:rPr>
            </w:pPr>
          </w:p>
        </w:tc>
        <w:tc>
          <w:tcPr>
            <w:tcW w:w="1596" w:type="dxa"/>
          </w:tcPr>
          <w:p w:rsidR="0098097D" w:rsidRPr="0098097D" w:rsidRDefault="0098097D" w:rsidP="0098097D">
            <w:pPr>
              <w:widowControl/>
              <w:adjustRightInd/>
              <w:spacing w:line="240" w:lineRule="auto"/>
              <w:jc w:val="right"/>
              <w:textAlignment w:val="auto"/>
              <w:rPr>
                <w:snapToGrid/>
              </w:rPr>
            </w:pPr>
          </w:p>
        </w:tc>
        <w:tc>
          <w:tcPr>
            <w:tcW w:w="1596" w:type="dxa"/>
            <w:tcBorders>
              <w:top w:val="single" w:sz="4" w:space="0" w:color="auto"/>
            </w:tcBorders>
          </w:tcPr>
          <w:p w:rsidR="0098097D" w:rsidRPr="0098097D" w:rsidRDefault="0098097D" w:rsidP="0098097D">
            <w:pPr>
              <w:widowControl/>
              <w:adjustRightInd/>
              <w:spacing w:line="240" w:lineRule="auto"/>
              <w:jc w:val="center"/>
              <w:textAlignment w:val="auto"/>
              <w:rPr>
                <w:snapToGrid/>
              </w:rPr>
            </w:pPr>
          </w:p>
        </w:tc>
      </w:tr>
      <w:tr w:rsidR="0098097D" w:rsidRPr="0098097D" w:rsidTr="00E75394">
        <w:trPr>
          <w:trHeight w:val="205"/>
        </w:trPr>
        <w:tc>
          <w:tcPr>
            <w:tcW w:w="2190" w:type="dxa"/>
            <w:gridSpan w:val="2"/>
          </w:tcPr>
          <w:p w:rsidR="0098097D" w:rsidRPr="0098097D" w:rsidRDefault="0098097D" w:rsidP="0098097D">
            <w:pPr>
              <w:widowControl/>
              <w:adjustRightInd/>
              <w:spacing w:line="240" w:lineRule="auto"/>
              <w:jc w:val="left"/>
              <w:textAlignment w:val="auto"/>
              <w:rPr>
                <w:snapToGrid/>
              </w:rPr>
            </w:pPr>
            <w:r w:rsidRPr="0098097D">
              <w:rPr>
                <w:snapToGrid/>
              </w:rPr>
              <w:t>Estimated Duration:</w:t>
            </w:r>
          </w:p>
        </w:tc>
        <w:tc>
          <w:tcPr>
            <w:tcW w:w="1596" w:type="dxa"/>
            <w:tcBorders>
              <w:bottom w:val="single" w:sz="4" w:space="0" w:color="auto"/>
            </w:tcBorders>
          </w:tcPr>
          <w:p w:rsidR="0098097D" w:rsidRPr="0098097D" w:rsidRDefault="0098097D" w:rsidP="0098097D">
            <w:pPr>
              <w:widowControl/>
              <w:adjustRightInd/>
              <w:spacing w:line="240" w:lineRule="auto"/>
              <w:jc w:val="center"/>
              <w:textAlignment w:val="auto"/>
              <w:rPr>
                <w:snapToGrid/>
              </w:rPr>
            </w:pPr>
          </w:p>
        </w:tc>
        <w:tc>
          <w:tcPr>
            <w:tcW w:w="1596" w:type="dxa"/>
          </w:tcPr>
          <w:p w:rsidR="0098097D" w:rsidRPr="0098097D" w:rsidRDefault="0098097D" w:rsidP="0098097D">
            <w:pPr>
              <w:widowControl/>
              <w:adjustRightInd/>
              <w:spacing w:line="240" w:lineRule="auto"/>
              <w:jc w:val="center"/>
              <w:textAlignment w:val="auto"/>
              <w:rPr>
                <w:snapToGrid/>
              </w:rPr>
            </w:pPr>
          </w:p>
        </w:tc>
        <w:tc>
          <w:tcPr>
            <w:tcW w:w="1596" w:type="dxa"/>
          </w:tcPr>
          <w:p w:rsidR="0098097D" w:rsidRPr="0098097D" w:rsidRDefault="0098097D" w:rsidP="0098097D">
            <w:pPr>
              <w:widowControl/>
              <w:adjustRightInd/>
              <w:spacing w:line="240" w:lineRule="auto"/>
              <w:jc w:val="right"/>
              <w:textAlignment w:val="auto"/>
              <w:rPr>
                <w:snapToGrid/>
              </w:rPr>
            </w:pPr>
          </w:p>
        </w:tc>
        <w:tc>
          <w:tcPr>
            <w:tcW w:w="1596" w:type="dxa"/>
          </w:tcPr>
          <w:p w:rsidR="0098097D" w:rsidRPr="0098097D" w:rsidRDefault="0098097D" w:rsidP="0098097D">
            <w:pPr>
              <w:widowControl/>
              <w:adjustRightInd/>
              <w:spacing w:line="240" w:lineRule="auto"/>
              <w:jc w:val="center"/>
              <w:textAlignment w:val="auto"/>
              <w:rPr>
                <w:snapToGrid/>
              </w:rPr>
            </w:pPr>
          </w:p>
        </w:tc>
      </w:tr>
      <w:tr w:rsidR="0098097D" w:rsidRPr="0098097D" w:rsidTr="00E75394">
        <w:trPr>
          <w:trHeight w:val="205"/>
        </w:trPr>
        <w:tc>
          <w:tcPr>
            <w:tcW w:w="2190" w:type="dxa"/>
            <w:gridSpan w:val="2"/>
          </w:tcPr>
          <w:p w:rsidR="0098097D" w:rsidRPr="0098097D" w:rsidRDefault="0098097D" w:rsidP="0098097D">
            <w:pPr>
              <w:widowControl/>
              <w:adjustRightInd/>
              <w:spacing w:line="240" w:lineRule="auto"/>
              <w:jc w:val="left"/>
              <w:textAlignment w:val="auto"/>
              <w:rPr>
                <w:snapToGrid/>
              </w:rPr>
            </w:pPr>
            <w:proofErr w:type="spellStart"/>
            <w:r w:rsidRPr="0098097D">
              <w:rPr>
                <w:snapToGrid/>
              </w:rPr>
              <w:t>Cx</w:t>
            </w:r>
            <w:proofErr w:type="spellEnd"/>
            <w:r w:rsidRPr="0098097D">
              <w:rPr>
                <w:snapToGrid/>
              </w:rPr>
              <w:t xml:space="preserve"> Provider(s):</w:t>
            </w:r>
          </w:p>
        </w:tc>
        <w:tc>
          <w:tcPr>
            <w:tcW w:w="3192" w:type="dxa"/>
            <w:gridSpan w:val="2"/>
            <w:tcBorders>
              <w:bottom w:val="single" w:sz="4" w:space="0" w:color="auto"/>
            </w:tcBorders>
          </w:tcPr>
          <w:p w:rsidR="0098097D" w:rsidRPr="0098097D" w:rsidRDefault="0098097D" w:rsidP="0098097D">
            <w:pPr>
              <w:widowControl/>
              <w:adjustRightInd/>
              <w:spacing w:line="240" w:lineRule="auto"/>
              <w:jc w:val="center"/>
              <w:textAlignment w:val="auto"/>
              <w:rPr>
                <w:snapToGrid/>
              </w:rPr>
            </w:pPr>
          </w:p>
        </w:tc>
        <w:tc>
          <w:tcPr>
            <w:tcW w:w="1596" w:type="dxa"/>
          </w:tcPr>
          <w:p w:rsidR="0098097D" w:rsidRPr="0098097D" w:rsidRDefault="0098097D" w:rsidP="0098097D">
            <w:pPr>
              <w:widowControl/>
              <w:adjustRightInd/>
              <w:spacing w:line="240" w:lineRule="auto"/>
              <w:jc w:val="right"/>
              <w:textAlignment w:val="auto"/>
              <w:rPr>
                <w:snapToGrid/>
              </w:rPr>
            </w:pPr>
          </w:p>
        </w:tc>
        <w:tc>
          <w:tcPr>
            <w:tcW w:w="1596" w:type="dxa"/>
          </w:tcPr>
          <w:p w:rsidR="0098097D" w:rsidRPr="0098097D" w:rsidRDefault="0098097D" w:rsidP="0098097D">
            <w:pPr>
              <w:widowControl/>
              <w:adjustRightInd/>
              <w:spacing w:line="240" w:lineRule="auto"/>
              <w:jc w:val="center"/>
              <w:textAlignment w:val="auto"/>
              <w:rPr>
                <w:snapToGrid/>
              </w:rPr>
            </w:pPr>
          </w:p>
        </w:tc>
      </w:tr>
      <w:tr w:rsidR="0098097D" w:rsidRPr="0098097D" w:rsidTr="00E75394">
        <w:trPr>
          <w:trHeight w:val="205"/>
        </w:trPr>
        <w:tc>
          <w:tcPr>
            <w:tcW w:w="2190" w:type="dxa"/>
            <w:gridSpan w:val="2"/>
          </w:tcPr>
          <w:p w:rsidR="0098097D" w:rsidRPr="0098097D" w:rsidRDefault="0098097D" w:rsidP="0098097D">
            <w:pPr>
              <w:widowControl/>
              <w:adjustRightInd/>
              <w:spacing w:line="240" w:lineRule="auto"/>
              <w:jc w:val="left"/>
              <w:textAlignment w:val="auto"/>
              <w:rPr>
                <w:snapToGrid/>
              </w:rPr>
            </w:pPr>
          </w:p>
        </w:tc>
        <w:tc>
          <w:tcPr>
            <w:tcW w:w="3192" w:type="dxa"/>
            <w:gridSpan w:val="2"/>
            <w:tcBorders>
              <w:top w:val="single" w:sz="4" w:space="0" w:color="auto"/>
              <w:bottom w:val="single" w:sz="4" w:space="0" w:color="auto"/>
            </w:tcBorders>
          </w:tcPr>
          <w:p w:rsidR="0098097D" w:rsidRPr="0098097D" w:rsidRDefault="0098097D" w:rsidP="0098097D">
            <w:pPr>
              <w:widowControl/>
              <w:adjustRightInd/>
              <w:spacing w:line="240" w:lineRule="auto"/>
              <w:jc w:val="center"/>
              <w:textAlignment w:val="auto"/>
              <w:rPr>
                <w:snapToGrid/>
              </w:rPr>
            </w:pPr>
          </w:p>
        </w:tc>
        <w:tc>
          <w:tcPr>
            <w:tcW w:w="1596" w:type="dxa"/>
          </w:tcPr>
          <w:p w:rsidR="0098097D" w:rsidRPr="0098097D" w:rsidRDefault="0098097D" w:rsidP="0098097D">
            <w:pPr>
              <w:widowControl/>
              <w:adjustRightInd/>
              <w:spacing w:line="240" w:lineRule="auto"/>
              <w:jc w:val="right"/>
              <w:textAlignment w:val="auto"/>
              <w:rPr>
                <w:snapToGrid/>
              </w:rPr>
            </w:pPr>
          </w:p>
        </w:tc>
        <w:tc>
          <w:tcPr>
            <w:tcW w:w="1596" w:type="dxa"/>
          </w:tcPr>
          <w:p w:rsidR="0098097D" w:rsidRPr="0098097D" w:rsidRDefault="0098097D" w:rsidP="0098097D">
            <w:pPr>
              <w:widowControl/>
              <w:adjustRightInd/>
              <w:spacing w:line="240" w:lineRule="auto"/>
              <w:jc w:val="center"/>
              <w:textAlignment w:val="auto"/>
              <w:rPr>
                <w:snapToGrid/>
              </w:rPr>
            </w:pPr>
          </w:p>
        </w:tc>
      </w:tr>
      <w:tr w:rsidR="0098097D" w:rsidRPr="0098097D" w:rsidTr="00E75394">
        <w:trPr>
          <w:trHeight w:val="205"/>
        </w:trPr>
        <w:tc>
          <w:tcPr>
            <w:tcW w:w="2190" w:type="dxa"/>
            <w:gridSpan w:val="2"/>
          </w:tcPr>
          <w:p w:rsidR="0098097D" w:rsidRPr="0098097D" w:rsidRDefault="0098097D" w:rsidP="0098097D">
            <w:pPr>
              <w:widowControl/>
              <w:adjustRightInd/>
              <w:spacing w:line="240" w:lineRule="auto"/>
              <w:jc w:val="left"/>
              <w:textAlignment w:val="auto"/>
              <w:rPr>
                <w:snapToGrid/>
              </w:rPr>
            </w:pPr>
          </w:p>
        </w:tc>
        <w:tc>
          <w:tcPr>
            <w:tcW w:w="3192" w:type="dxa"/>
            <w:gridSpan w:val="2"/>
            <w:tcBorders>
              <w:top w:val="single" w:sz="4" w:space="0" w:color="auto"/>
              <w:bottom w:val="single" w:sz="4" w:space="0" w:color="auto"/>
            </w:tcBorders>
          </w:tcPr>
          <w:p w:rsidR="0098097D" w:rsidRPr="0098097D" w:rsidRDefault="0098097D" w:rsidP="0098097D">
            <w:pPr>
              <w:widowControl/>
              <w:adjustRightInd/>
              <w:spacing w:line="240" w:lineRule="auto"/>
              <w:jc w:val="center"/>
              <w:textAlignment w:val="auto"/>
              <w:rPr>
                <w:snapToGrid/>
              </w:rPr>
            </w:pPr>
          </w:p>
        </w:tc>
        <w:tc>
          <w:tcPr>
            <w:tcW w:w="1596" w:type="dxa"/>
          </w:tcPr>
          <w:p w:rsidR="0098097D" w:rsidRPr="0098097D" w:rsidRDefault="0098097D" w:rsidP="0098097D">
            <w:pPr>
              <w:widowControl/>
              <w:adjustRightInd/>
              <w:spacing w:line="240" w:lineRule="auto"/>
              <w:jc w:val="right"/>
              <w:textAlignment w:val="auto"/>
              <w:rPr>
                <w:snapToGrid/>
              </w:rPr>
            </w:pPr>
          </w:p>
        </w:tc>
        <w:tc>
          <w:tcPr>
            <w:tcW w:w="1596" w:type="dxa"/>
          </w:tcPr>
          <w:p w:rsidR="0098097D" w:rsidRPr="0098097D" w:rsidRDefault="0098097D" w:rsidP="0098097D">
            <w:pPr>
              <w:widowControl/>
              <w:adjustRightInd/>
              <w:spacing w:line="240" w:lineRule="auto"/>
              <w:jc w:val="center"/>
              <w:textAlignment w:val="auto"/>
              <w:rPr>
                <w:snapToGrid/>
              </w:rPr>
            </w:pPr>
          </w:p>
        </w:tc>
      </w:tr>
      <w:tr w:rsidR="0098097D" w:rsidRPr="0098097D" w:rsidTr="00E75394">
        <w:trPr>
          <w:trHeight w:val="205"/>
        </w:trPr>
        <w:tc>
          <w:tcPr>
            <w:tcW w:w="2190" w:type="dxa"/>
            <w:gridSpan w:val="2"/>
          </w:tcPr>
          <w:p w:rsidR="0098097D" w:rsidRPr="0098097D" w:rsidRDefault="0098097D" w:rsidP="0098097D">
            <w:pPr>
              <w:widowControl/>
              <w:adjustRightInd/>
              <w:spacing w:line="240" w:lineRule="auto"/>
              <w:jc w:val="left"/>
              <w:textAlignment w:val="auto"/>
              <w:rPr>
                <w:snapToGrid/>
              </w:rPr>
            </w:pPr>
          </w:p>
        </w:tc>
        <w:tc>
          <w:tcPr>
            <w:tcW w:w="3192" w:type="dxa"/>
            <w:gridSpan w:val="2"/>
            <w:tcBorders>
              <w:top w:val="single" w:sz="4" w:space="0" w:color="auto"/>
              <w:bottom w:val="single" w:sz="4" w:space="0" w:color="auto"/>
            </w:tcBorders>
          </w:tcPr>
          <w:p w:rsidR="0098097D" w:rsidRPr="0098097D" w:rsidRDefault="0098097D" w:rsidP="0098097D">
            <w:pPr>
              <w:widowControl/>
              <w:adjustRightInd/>
              <w:spacing w:line="240" w:lineRule="auto"/>
              <w:jc w:val="center"/>
              <w:textAlignment w:val="auto"/>
              <w:rPr>
                <w:snapToGrid/>
              </w:rPr>
            </w:pPr>
          </w:p>
        </w:tc>
        <w:tc>
          <w:tcPr>
            <w:tcW w:w="1596" w:type="dxa"/>
          </w:tcPr>
          <w:p w:rsidR="0098097D" w:rsidRPr="0098097D" w:rsidRDefault="0098097D" w:rsidP="0098097D">
            <w:pPr>
              <w:widowControl/>
              <w:adjustRightInd/>
              <w:spacing w:line="240" w:lineRule="auto"/>
              <w:jc w:val="right"/>
              <w:textAlignment w:val="auto"/>
              <w:rPr>
                <w:snapToGrid/>
              </w:rPr>
            </w:pPr>
          </w:p>
        </w:tc>
        <w:tc>
          <w:tcPr>
            <w:tcW w:w="1596" w:type="dxa"/>
          </w:tcPr>
          <w:p w:rsidR="0098097D" w:rsidRPr="0098097D" w:rsidRDefault="0098097D" w:rsidP="0098097D">
            <w:pPr>
              <w:widowControl/>
              <w:adjustRightInd/>
              <w:spacing w:line="240" w:lineRule="auto"/>
              <w:jc w:val="center"/>
              <w:textAlignment w:val="auto"/>
              <w:rPr>
                <w:snapToGrid/>
              </w:rPr>
            </w:pPr>
          </w:p>
        </w:tc>
      </w:tr>
      <w:tr w:rsidR="0098097D" w:rsidRPr="0098097D" w:rsidTr="00E75394">
        <w:trPr>
          <w:trHeight w:val="205"/>
        </w:trPr>
        <w:tc>
          <w:tcPr>
            <w:tcW w:w="2190" w:type="dxa"/>
            <w:gridSpan w:val="2"/>
          </w:tcPr>
          <w:p w:rsidR="0098097D" w:rsidRPr="0098097D" w:rsidRDefault="0098097D" w:rsidP="0098097D">
            <w:pPr>
              <w:widowControl/>
              <w:adjustRightInd/>
              <w:spacing w:line="240" w:lineRule="auto"/>
              <w:jc w:val="left"/>
              <w:textAlignment w:val="auto"/>
              <w:rPr>
                <w:snapToGrid/>
              </w:rPr>
            </w:pPr>
            <w:r w:rsidRPr="0098097D">
              <w:rPr>
                <w:snapToGrid/>
              </w:rPr>
              <w:t>Applicable Equipment:</w:t>
            </w:r>
          </w:p>
        </w:tc>
        <w:tc>
          <w:tcPr>
            <w:tcW w:w="6384" w:type="dxa"/>
            <w:gridSpan w:val="4"/>
            <w:tcBorders>
              <w:bottom w:val="single" w:sz="4" w:space="0" w:color="auto"/>
            </w:tcBorders>
          </w:tcPr>
          <w:p w:rsidR="0098097D" w:rsidRPr="0098097D" w:rsidRDefault="0098097D" w:rsidP="0098097D">
            <w:pPr>
              <w:widowControl/>
              <w:adjustRightInd/>
              <w:spacing w:line="240" w:lineRule="auto"/>
              <w:jc w:val="center"/>
              <w:textAlignment w:val="auto"/>
              <w:rPr>
                <w:snapToGrid/>
              </w:rPr>
            </w:pPr>
          </w:p>
        </w:tc>
      </w:tr>
      <w:tr w:rsidR="0098097D" w:rsidRPr="0098097D" w:rsidTr="00E75394">
        <w:trPr>
          <w:trHeight w:val="205"/>
        </w:trPr>
        <w:tc>
          <w:tcPr>
            <w:tcW w:w="2190" w:type="dxa"/>
            <w:gridSpan w:val="2"/>
          </w:tcPr>
          <w:p w:rsidR="0098097D" w:rsidRPr="0098097D" w:rsidRDefault="0098097D" w:rsidP="0098097D">
            <w:pPr>
              <w:widowControl/>
              <w:adjustRightInd/>
              <w:spacing w:line="240" w:lineRule="auto"/>
              <w:jc w:val="left"/>
              <w:textAlignment w:val="auto"/>
              <w:rPr>
                <w:snapToGrid/>
              </w:rPr>
            </w:pPr>
          </w:p>
        </w:tc>
        <w:tc>
          <w:tcPr>
            <w:tcW w:w="6384" w:type="dxa"/>
            <w:gridSpan w:val="4"/>
            <w:tcBorders>
              <w:top w:val="single" w:sz="4" w:space="0" w:color="auto"/>
              <w:bottom w:val="single" w:sz="4" w:space="0" w:color="auto"/>
            </w:tcBorders>
          </w:tcPr>
          <w:p w:rsidR="0098097D" w:rsidRPr="0098097D" w:rsidRDefault="0098097D" w:rsidP="0098097D">
            <w:pPr>
              <w:widowControl/>
              <w:adjustRightInd/>
              <w:spacing w:line="240" w:lineRule="auto"/>
              <w:jc w:val="center"/>
              <w:textAlignment w:val="auto"/>
              <w:rPr>
                <w:snapToGrid/>
              </w:rPr>
            </w:pPr>
          </w:p>
        </w:tc>
      </w:tr>
    </w:tbl>
    <w:p w:rsidR="0098097D" w:rsidRPr="0098097D" w:rsidRDefault="0098097D" w:rsidP="0098097D">
      <w:pPr>
        <w:keepNext/>
        <w:widowControl/>
        <w:adjustRightInd/>
        <w:spacing w:before="120" w:after="60" w:line="240" w:lineRule="auto"/>
        <w:jc w:val="left"/>
        <w:textAlignment w:val="auto"/>
        <w:outlineLvl w:val="1"/>
        <w:rPr>
          <w:b/>
          <w:snapToGrid/>
        </w:rPr>
      </w:pPr>
      <w:r w:rsidRPr="0098097D">
        <w:rPr>
          <w:b/>
          <w:snapToGrid/>
        </w:rPr>
        <w:t>Objectives</w:t>
      </w:r>
    </w:p>
    <w:p w:rsidR="0098097D" w:rsidRPr="0098097D" w:rsidRDefault="0098097D" w:rsidP="0098097D">
      <w:pPr>
        <w:widowControl/>
        <w:adjustRightInd/>
        <w:spacing w:line="240" w:lineRule="auto"/>
        <w:jc w:val="left"/>
        <w:textAlignment w:val="auto"/>
        <w:rPr>
          <w:snapToGrid/>
        </w:rPr>
      </w:pPr>
      <w:r w:rsidRPr="0098097D">
        <w:rPr>
          <w:snapToGrid/>
        </w:rPr>
        <w:t>This test is performed to investigate the alarm functions associated with the laboratory fume hood.</w:t>
      </w:r>
    </w:p>
    <w:p w:rsidR="0098097D" w:rsidRPr="0098097D" w:rsidRDefault="0098097D" w:rsidP="0098097D">
      <w:pPr>
        <w:keepNext/>
        <w:widowControl/>
        <w:adjustRightInd/>
        <w:spacing w:before="120" w:after="60" w:line="240" w:lineRule="auto"/>
        <w:jc w:val="left"/>
        <w:textAlignment w:val="auto"/>
        <w:outlineLvl w:val="1"/>
        <w:rPr>
          <w:b/>
          <w:snapToGrid/>
        </w:rPr>
      </w:pPr>
      <w:r w:rsidRPr="0098097D">
        <w:rPr>
          <w:b/>
          <w:snapToGrid/>
        </w:rPr>
        <w:t>Instrumentation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2574"/>
        <w:gridCol w:w="2250"/>
      </w:tblGrid>
      <w:tr w:rsidR="0098097D" w:rsidRPr="0098097D" w:rsidTr="00E75394">
        <w:trPr>
          <w:jc w:val="center"/>
        </w:trPr>
        <w:tc>
          <w:tcPr>
            <w:tcW w:w="2574" w:type="dxa"/>
          </w:tcPr>
          <w:p w:rsidR="0098097D" w:rsidRPr="0098097D" w:rsidRDefault="0098097D" w:rsidP="0098097D">
            <w:pPr>
              <w:widowControl/>
              <w:adjustRightInd/>
              <w:spacing w:line="240" w:lineRule="auto"/>
              <w:jc w:val="center"/>
              <w:textAlignment w:val="auto"/>
              <w:rPr>
                <w:b/>
                <w:snapToGrid/>
              </w:rPr>
            </w:pPr>
            <w:r w:rsidRPr="0098097D">
              <w:rPr>
                <w:b/>
                <w:snapToGrid/>
              </w:rPr>
              <w:t>Instrument</w:t>
            </w:r>
          </w:p>
        </w:tc>
        <w:tc>
          <w:tcPr>
            <w:tcW w:w="2574" w:type="dxa"/>
          </w:tcPr>
          <w:p w:rsidR="0098097D" w:rsidRPr="0098097D" w:rsidRDefault="0098097D" w:rsidP="0098097D">
            <w:pPr>
              <w:widowControl/>
              <w:adjustRightInd/>
              <w:spacing w:line="240" w:lineRule="auto"/>
              <w:jc w:val="center"/>
              <w:textAlignment w:val="auto"/>
              <w:rPr>
                <w:b/>
                <w:snapToGrid/>
              </w:rPr>
            </w:pPr>
            <w:r w:rsidRPr="0098097D">
              <w:rPr>
                <w:b/>
                <w:snapToGrid/>
              </w:rPr>
              <w:t>Accuracy</w:t>
            </w:r>
          </w:p>
        </w:tc>
        <w:tc>
          <w:tcPr>
            <w:tcW w:w="2250" w:type="dxa"/>
          </w:tcPr>
          <w:p w:rsidR="0098097D" w:rsidRPr="0098097D" w:rsidRDefault="0098097D" w:rsidP="0098097D">
            <w:pPr>
              <w:widowControl/>
              <w:adjustRightInd/>
              <w:spacing w:line="240" w:lineRule="auto"/>
              <w:jc w:val="center"/>
              <w:textAlignment w:val="auto"/>
              <w:rPr>
                <w:b/>
                <w:snapToGrid/>
              </w:rPr>
            </w:pPr>
            <w:r w:rsidRPr="0098097D">
              <w:rPr>
                <w:b/>
                <w:snapToGrid/>
              </w:rPr>
              <w:t>Measurement</w:t>
            </w:r>
          </w:p>
        </w:tc>
      </w:tr>
      <w:tr w:rsidR="0098097D" w:rsidRPr="0098097D" w:rsidTr="00E75394">
        <w:trPr>
          <w:jc w:val="center"/>
        </w:trPr>
        <w:tc>
          <w:tcPr>
            <w:tcW w:w="2574" w:type="dxa"/>
          </w:tcPr>
          <w:p w:rsidR="0098097D" w:rsidRPr="0098097D" w:rsidRDefault="0098097D" w:rsidP="0098097D">
            <w:pPr>
              <w:widowControl/>
              <w:adjustRightInd/>
              <w:spacing w:line="240" w:lineRule="auto"/>
              <w:jc w:val="center"/>
              <w:textAlignment w:val="auto"/>
              <w:rPr>
                <w:snapToGrid/>
              </w:rPr>
            </w:pPr>
            <w:r w:rsidRPr="0098097D">
              <w:rPr>
                <w:snapToGrid/>
              </w:rPr>
              <w:t>N/A</w:t>
            </w:r>
          </w:p>
        </w:tc>
        <w:tc>
          <w:tcPr>
            <w:tcW w:w="2574" w:type="dxa"/>
          </w:tcPr>
          <w:p w:rsidR="0098097D" w:rsidRPr="0098097D" w:rsidRDefault="0098097D" w:rsidP="0098097D">
            <w:pPr>
              <w:widowControl/>
              <w:adjustRightInd/>
              <w:spacing w:line="240" w:lineRule="auto"/>
              <w:jc w:val="center"/>
              <w:textAlignment w:val="auto"/>
              <w:rPr>
                <w:snapToGrid/>
              </w:rPr>
            </w:pPr>
            <w:r w:rsidRPr="0098097D">
              <w:rPr>
                <w:snapToGrid/>
              </w:rPr>
              <w:t>N/A</w:t>
            </w:r>
          </w:p>
        </w:tc>
        <w:tc>
          <w:tcPr>
            <w:tcW w:w="2250" w:type="dxa"/>
          </w:tcPr>
          <w:p w:rsidR="0098097D" w:rsidRPr="0098097D" w:rsidRDefault="0098097D" w:rsidP="0098097D">
            <w:pPr>
              <w:widowControl/>
              <w:adjustRightInd/>
              <w:spacing w:line="240" w:lineRule="auto"/>
              <w:jc w:val="center"/>
              <w:textAlignment w:val="auto"/>
              <w:rPr>
                <w:snapToGrid/>
              </w:rPr>
            </w:pPr>
            <w:r w:rsidRPr="0098097D">
              <w:rPr>
                <w:snapToGrid/>
              </w:rPr>
              <w:t>N/A</w:t>
            </w:r>
          </w:p>
        </w:tc>
      </w:tr>
    </w:tbl>
    <w:p w:rsidR="0098097D" w:rsidRPr="0098097D" w:rsidRDefault="0098097D" w:rsidP="0098097D">
      <w:pPr>
        <w:keepNext/>
        <w:widowControl/>
        <w:adjustRightInd/>
        <w:spacing w:before="120" w:after="60" w:line="240" w:lineRule="auto"/>
        <w:jc w:val="left"/>
        <w:textAlignment w:val="auto"/>
        <w:outlineLvl w:val="1"/>
        <w:rPr>
          <w:b/>
          <w:snapToGrid/>
        </w:rPr>
      </w:pPr>
      <w:r w:rsidRPr="0098097D">
        <w:rPr>
          <w:b/>
          <w:snapToGrid/>
        </w:rPr>
        <w:t>Stated Sequence</w:t>
      </w:r>
    </w:p>
    <w:p w:rsidR="0098097D" w:rsidRPr="0098097D" w:rsidRDefault="0098097D" w:rsidP="0098097D">
      <w:pPr>
        <w:widowControl/>
        <w:adjustRightInd/>
        <w:spacing w:line="240" w:lineRule="auto"/>
        <w:jc w:val="left"/>
        <w:textAlignment w:val="auto"/>
        <w:rPr>
          <w:i/>
          <w:snapToGrid/>
        </w:rPr>
      </w:pPr>
      <w:r w:rsidRPr="0098097D">
        <w:rPr>
          <w:i/>
          <w:snapToGrid/>
        </w:rPr>
        <w:t>To be defined by A/E and commissioning provider at completion of construction documents.</w:t>
      </w:r>
    </w:p>
    <w:p w:rsidR="0098097D" w:rsidRPr="0098097D" w:rsidRDefault="0098097D" w:rsidP="0098097D">
      <w:pPr>
        <w:keepNext/>
        <w:widowControl/>
        <w:adjustRightInd/>
        <w:spacing w:before="120" w:after="60" w:line="240" w:lineRule="auto"/>
        <w:jc w:val="left"/>
        <w:textAlignment w:val="auto"/>
        <w:outlineLvl w:val="1"/>
        <w:rPr>
          <w:b/>
          <w:snapToGrid/>
        </w:rPr>
      </w:pPr>
      <w:r w:rsidRPr="0098097D">
        <w:rPr>
          <w:b/>
          <w:snapToGrid/>
        </w:rPr>
        <w:t>Sampling Set</w:t>
      </w:r>
    </w:p>
    <w:p w:rsidR="0098097D" w:rsidRPr="0098097D" w:rsidRDefault="0098097D" w:rsidP="0098097D">
      <w:pPr>
        <w:widowControl/>
        <w:adjustRightInd/>
        <w:spacing w:line="240" w:lineRule="auto"/>
        <w:jc w:val="left"/>
        <w:textAlignment w:val="auto"/>
        <w:rPr>
          <w:snapToGrid/>
        </w:rPr>
      </w:pPr>
      <w:proofErr w:type="gramStart"/>
      <w:r w:rsidRPr="0098097D">
        <w:rPr>
          <w:snapToGrid/>
        </w:rPr>
        <w:t>All units and all sequences.</w:t>
      </w:r>
      <w:proofErr w:type="gramEnd"/>
    </w:p>
    <w:p w:rsidR="0098097D" w:rsidRPr="0098097D" w:rsidRDefault="0098097D" w:rsidP="0098097D">
      <w:pPr>
        <w:keepNext/>
        <w:widowControl/>
        <w:adjustRightInd/>
        <w:spacing w:before="120" w:after="60" w:line="240" w:lineRule="auto"/>
        <w:jc w:val="left"/>
        <w:textAlignment w:val="auto"/>
        <w:outlineLvl w:val="1"/>
        <w:rPr>
          <w:b/>
          <w:snapToGrid/>
        </w:rPr>
      </w:pPr>
      <w:r w:rsidRPr="0098097D">
        <w:rPr>
          <w:b/>
          <w:snapToGrid/>
        </w:rPr>
        <w:t>Procedure</w:t>
      </w:r>
    </w:p>
    <w:p w:rsidR="0098097D" w:rsidRPr="0098097D" w:rsidRDefault="0098097D" w:rsidP="0098097D">
      <w:pPr>
        <w:widowControl/>
        <w:numPr>
          <w:ilvl w:val="0"/>
          <w:numId w:val="10"/>
        </w:numPr>
        <w:adjustRightInd/>
        <w:spacing w:line="240" w:lineRule="auto"/>
        <w:jc w:val="left"/>
        <w:textAlignment w:val="auto"/>
        <w:rPr>
          <w:snapToGrid/>
        </w:rPr>
      </w:pPr>
      <w:r w:rsidRPr="0098097D">
        <w:rPr>
          <w:snapToGrid/>
        </w:rPr>
        <w:t>Sash Position Alarms (combination sashes ONLY)</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Verify sash is at full closed position.  If not close sash fully.</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Verify unit and associated exhaust system are energized.  If not override unit and/or exhaust system to be energized.</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Slowly raise sash position until visual alarm is noted on unit.</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Record height above work surface alarm is generated.</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Slowly raise sash position until audible alarm is generated at unit.</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Record height above work surface alarm is generated.</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Close sash fully and return systems to normal operation.</w:t>
      </w:r>
    </w:p>
    <w:p w:rsidR="0098097D" w:rsidRPr="0098097D" w:rsidRDefault="0098097D" w:rsidP="0098097D">
      <w:pPr>
        <w:widowControl/>
        <w:numPr>
          <w:ilvl w:val="0"/>
          <w:numId w:val="10"/>
        </w:numPr>
        <w:adjustRightInd/>
        <w:spacing w:line="240" w:lineRule="auto"/>
        <w:jc w:val="left"/>
        <w:textAlignment w:val="auto"/>
        <w:rPr>
          <w:snapToGrid/>
        </w:rPr>
      </w:pPr>
      <w:r w:rsidRPr="0098097D">
        <w:rPr>
          <w:snapToGrid/>
        </w:rPr>
        <w:t>Face Velocity Alarms</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Verify sash is at full closed position.  If not close sash fully.</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Verify unit and associated exhaust system are energized.  If not override unit and/or exhaust system to be energized.</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Record tag of associated air valve.</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Record low velocity alarm setpoint.</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Record high velocity alarm setpoint.</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Override air valve to fully open damper position.</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Verify alarm is generated at unit and at BAS head end for high velocity.</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Record air velocity when alarm is generated.</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Return system to normal operation.</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Override air valve to minimum damper position and lock damper at this position.</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Open sash fully.</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Verify alarm is generated at unit and at BAS head end for low velocity.</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t>Record air velocity when alarm is generated.</w:t>
      </w:r>
    </w:p>
    <w:p w:rsidR="0098097D" w:rsidRPr="0098097D" w:rsidRDefault="0098097D" w:rsidP="0098097D">
      <w:pPr>
        <w:widowControl/>
        <w:numPr>
          <w:ilvl w:val="1"/>
          <w:numId w:val="10"/>
        </w:numPr>
        <w:adjustRightInd/>
        <w:spacing w:line="240" w:lineRule="auto"/>
        <w:jc w:val="left"/>
        <w:textAlignment w:val="auto"/>
        <w:rPr>
          <w:snapToGrid/>
        </w:rPr>
      </w:pPr>
      <w:r w:rsidRPr="0098097D">
        <w:rPr>
          <w:snapToGrid/>
        </w:rPr>
        <w:lastRenderedPageBreak/>
        <w:t>Close sash fully and return system to normal operation.</w:t>
      </w:r>
    </w:p>
    <w:p w:rsidR="0098097D" w:rsidRPr="0098097D" w:rsidRDefault="0098097D" w:rsidP="0098097D">
      <w:pPr>
        <w:keepNext/>
        <w:widowControl/>
        <w:adjustRightInd/>
        <w:spacing w:before="120" w:after="60" w:line="240" w:lineRule="auto"/>
        <w:jc w:val="left"/>
        <w:textAlignment w:val="auto"/>
        <w:outlineLvl w:val="1"/>
        <w:rPr>
          <w:b/>
          <w:snapToGrid/>
        </w:rPr>
      </w:pPr>
      <w:r w:rsidRPr="0098097D">
        <w:rPr>
          <w:b/>
          <w:snapToGrid/>
        </w:rPr>
        <w:t>Results</w:t>
      </w:r>
    </w:p>
    <w:p w:rsidR="0098097D" w:rsidRPr="0098097D" w:rsidRDefault="0098097D" w:rsidP="0098097D">
      <w:pPr>
        <w:widowControl/>
        <w:adjustRightInd/>
        <w:spacing w:line="240" w:lineRule="auto"/>
        <w:jc w:val="left"/>
        <w:textAlignment w:val="auto"/>
        <w:rPr>
          <w:b/>
          <w:snapToGrid/>
        </w:rPr>
      </w:pPr>
      <w:r w:rsidRPr="0098097D">
        <w:rPr>
          <w:b/>
          <w:snapToGrid/>
        </w:rPr>
        <w:t>Sash Position Alarms (combination sashes ONLY):</w:t>
      </w:r>
    </w:p>
    <w:tbl>
      <w:tblPr>
        <w:tblW w:w="8322" w:type="dxa"/>
        <w:tblInd w:w="108" w:type="dxa"/>
        <w:tblLook w:val="01E0" w:firstRow="1" w:lastRow="1" w:firstColumn="1" w:lastColumn="1" w:noHBand="0" w:noVBand="0"/>
      </w:tblPr>
      <w:tblGrid>
        <w:gridCol w:w="6342"/>
        <w:gridCol w:w="1980"/>
      </w:tblGrid>
      <w:tr w:rsidR="0098097D" w:rsidRPr="0098097D" w:rsidTr="00E75394">
        <w:tc>
          <w:tcPr>
            <w:tcW w:w="6342" w:type="dxa"/>
          </w:tcPr>
          <w:p w:rsidR="0098097D" w:rsidRPr="0098097D" w:rsidRDefault="0098097D" w:rsidP="0098097D">
            <w:pPr>
              <w:widowControl/>
              <w:adjustRightInd/>
              <w:spacing w:line="240" w:lineRule="auto"/>
              <w:jc w:val="left"/>
              <w:textAlignment w:val="auto"/>
              <w:rPr>
                <w:snapToGrid/>
              </w:rPr>
            </w:pPr>
            <w:r w:rsidRPr="0098097D">
              <w:rPr>
                <w:snapToGrid/>
              </w:rPr>
              <w:t>First Alarm Position (in.):</w:t>
            </w:r>
          </w:p>
        </w:tc>
        <w:tc>
          <w:tcPr>
            <w:tcW w:w="1980" w:type="dxa"/>
            <w:tcBorders>
              <w:bottom w:val="single" w:sz="4" w:space="0" w:color="auto"/>
            </w:tcBorders>
          </w:tcPr>
          <w:p w:rsidR="0098097D" w:rsidRPr="0098097D" w:rsidRDefault="0098097D" w:rsidP="0098097D">
            <w:pPr>
              <w:widowControl/>
              <w:adjustRightInd/>
              <w:spacing w:line="240" w:lineRule="auto"/>
              <w:jc w:val="center"/>
              <w:textAlignment w:val="auto"/>
              <w:rPr>
                <w:snapToGrid/>
              </w:rPr>
            </w:pPr>
          </w:p>
        </w:tc>
      </w:tr>
      <w:tr w:rsidR="0098097D" w:rsidRPr="0098097D" w:rsidTr="00E75394">
        <w:tc>
          <w:tcPr>
            <w:tcW w:w="6342" w:type="dxa"/>
          </w:tcPr>
          <w:p w:rsidR="0098097D" w:rsidRPr="0098097D" w:rsidRDefault="0098097D" w:rsidP="0098097D">
            <w:pPr>
              <w:widowControl/>
              <w:adjustRightInd/>
              <w:spacing w:line="240" w:lineRule="auto"/>
              <w:jc w:val="left"/>
              <w:textAlignment w:val="auto"/>
              <w:rPr>
                <w:snapToGrid/>
              </w:rPr>
            </w:pPr>
            <w:r w:rsidRPr="0098097D">
              <w:rPr>
                <w:snapToGrid/>
              </w:rPr>
              <w:t>Second Alarm Position (in.):</w:t>
            </w:r>
          </w:p>
        </w:tc>
        <w:tc>
          <w:tcPr>
            <w:tcW w:w="1980" w:type="dxa"/>
            <w:tcBorders>
              <w:top w:val="single" w:sz="4" w:space="0" w:color="auto"/>
              <w:bottom w:val="single" w:sz="4" w:space="0" w:color="auto"/>
            </w:tcBorders>
            <w:vAlign w:val="bottom"/>
          </w:tcPr>
          <w:p w:rsidR="0098097D" w:rsidRPr="0098097D" w:rsidRDefault="0098097D" w:rsidP="0098097D">
            <w:pPr>
              <w:widowControl/>
              <w:adjustRightInd/>
              <w:spacing w:line="240" w:lineRule="auto"/>
              <w:jc w:val="center"/>
              <w:textAlignment w:val="auto"/>
              <w:rPr>
                <w:b/>
                <w:snapToGrid/>
              </w:rPr>
            </w:pPr>
          </w:p>
        </w:tc>
      </w:tr>
      <w:tr w:rsidR="0098097D" w:rsidRPr="0098097D" w:rsidTr="00E75394">
        <w:tc>
          <w:tcPr>
            <w:tcW w:w="6342" w:type="dxa"/>
          </w:tcPr>
          <w:p w:rsidR="0098097D" w:rsidRPr="0098097D" w:rsidRDefault="0098097D" w:rsidP="0098097D">
            <w:pPr>
              <w:widowControl/>
              <w:adjustRightInd/>
              <w:spacing w:line="240" w:lineRule="auto"/>
              <w:jc w:val="left"/>
              <w:textAlignment w:val="auto"/>
              <w:rPr>
                <w:snapToGrid/>
              </w:rPr>
            </w:pPr>
            <w:r w:rsidRPr="0098097D">
              <w:rPr>
                <w:snapToGrid/>
              </w:rPr>
              <w:t>First alarm position is equal to 1” above work surface?</w:t>
            </w:r>
          </w:p>
        </w:tc>
        <w:tc>
          <w:tcPr>
            <w:tcW w:w="1980" w:type="dxa"/>
            <w:tcBorders>
              <w:top w:val="single" w:sz="4" w:space="0" w:color="auto"/>
              <w:bottom w:val="single" w:sz="4" w:space="0" w:color="auto"/>
            </w:tcBorders>
          </w:tcPr>
          <w:p w:rsidR="0098097D" w:rsidRPr="0098097D" w:rsidRDefault="0098097D" w:rsidP="0098097D">
            <w:pPr>
              <w:widowControl/>
              <w:adjustRightInd/>
              <w:spacing w:line="240" w:lineRule="auto"/>
              <w:jc w:val="center"/>
              <w:textAlignment w:val="auto"/>
              <w:rPr>
                <w:snapToGrid/>
              </w:rPr>
            </w:pPr>
            <w:r w:rsidRPr="0098097D">
              <w:rPr>
                <w:b/>
                <w:snapToGrid/>
              </w:rPr>
              <w:t>Y / N</w:t>
            </w:r>
          </w:p>
        </w:tc>
      </w:tr>
      <w:tr w:rsidR="0098097D" w:rsidRPr="0098097D" w:rsidTr="00E75394">
        <w:tc>
          <w:tcPr>
            <w:tcW w:w="6342" w:type="dxa"/>
          </w:tcPr>
          <w:p w:rsidR="0098097D" w:rsidRPr="0098097D" w:rsidRDefault="0098097D" w:rsidP="0098097D">
            <w:pPr>
              <w:widowControl/>
              <w:adjustRightInd/>
              <w:spacing w:line="240" w:lineRule="auto"/>
              <w:jc w:val="left"/>
              <w:textAlignment w:val="auto"/>
              <w:rPr>
                <w:snapToGrid/>
              </w:rPr>
            </w:pPr>
            <w:r w:rsidRPr="0098097D">
              <w:rPr>
                <w:snapToGrid/>
              </w:rPr>
              <w:t>Visual alarm is generated at unit when first alarm position is exceeded?</w:t>
            </w:r>
          </w:p>
        </w:tc>
        <w:tc>
          <w:tcPr>
            <w:tcW w:w="1980" w:type="dxa"/>
            <w:tcBorders>
              <w:top w:val="single" w:sz="4" w:space="0" w:color="auto"/>
              <w:bottom w:val="single" w:sz="4" w:space="0" w:color="auto"/>
            </w:tcBorders>
            <w:vAlign w:val="bottom"/>
          </w:tcPr>
          <w:p w:rsidR="0098097D" w:rsidRPr="0098097D" w:rsidRDefault="0098097D" w:rsidP="0098097D">
            <w:pPr>
              <w:widowControl/>
              <w:adjustRightInd/>
              <w:spacing w:line="240" w:lineRule="auto"/>
              <w:jc w:val="center"/>
              <w:textAlignment w:val="auto"/>
              <w:rPr>
                <w:b/>
                <w:snapToGrid/>
              </w:rPr>
            </w:pPr>
            <w:r w:rsidRPr="0098097D">
              <w:rPr>
                <w:b/>
                <w:snapToGrid/>
              </w:rPr>
              <w:t>Y / N</w:t>
            </w:r>
          </w:p>
        </w:tc>
      </w:tr>
      <w:tr w:rsidR="0098097D" w:rsidRPr="0098097D" w:rsidTr="00E75394">
        <w:tc>
          <w:tcPr>
            <w:tcW w:w="6342" w:type="dxa"/>
          </w:tcPr>
          <w:p w:rsidR="0098097D" w:rsidRPr="0098097D" w:rsidRDefault="0098097D" w:rsidP="0098097D">
            <w:pPr>
              <w:widowControl/>
              <w:adjustRightInd/>
              <w:spacing w:line="240" w:lineRule="auto"/>
              <w:jc w:val="left"/>
              <w:textAlignment w:val="auto"/>
              <w:rPr>
                <w:snapToGrid/>
              </w:rPr>
            </w:pPr>
            <w:r w:rsidRPr="0098097D">
              <w:rPr>
                <w:snapToGrid/>
              </w:rPr>
              <w:t>Second alarm position is 18” above work surface?</w:t>
            </w:r>
          </w:p>
        </w:tc>
        <w:tc>
          <w:tcPr>
            <w:tcW w:w="1980" w:type="dxa"/>
            <w:tcBorders>
              <w:top w:val="single" w:sz="4" w:space="0" w:color="auto"/>
              <w:bottom w:val="single" w:sz="4" w:space="0" w:color="auto"/>
            </w:tcBorders>
            <w:vAlign w:val="bottom"/>
          </w:tcPr>
          <w:p w:rsidR="0098097D" w:rsidRPr="0098097D" w:rsidRDefault="0098097D" w:rsidP="0098097D">
            <w:pPr>
              <w:widowControl/>
              <w:adjustRightInd/>
              <w:spacing w:line="240" w:lineRule="auto"/>
              <w:jc w:val="center"/>
              <w:textAlignment w:val="auto"/>
              <w:rPr>
                <w:b/>
                <w:snapToGrid/>
              </w:rPr>
            </w:pPr>
            <w:r w:rsidRPr="0098097D">
              <w:rPr>
                <w:b/>
                <w:snapToGrid/>
              </w:rPr>
              <w:t>Y / N</w:t>
            </w:r>
          </w:p>
        </w:tc>
      </w:tr>
      <w:tr w:rsidR="0098097D" w:rsidRPr="0098097D" w:rsidTr="00E75394">
        <w:tc>
          <w:tcPr>
            <w:tcW w:w="6342" w:type="dxa"/>
          </w:tcPr>
          <w:p w:rsidR="0098097D" w:rsidRPr="0098097D" w:rsidRDefault="0098097D" w:rsidP="0098097D">
            <w:pPr>
              <w:widowControl/>
              <w:adjustRightInd/>
              <w:spacing w:line="240" w:lineRule="auto"/>
              <w:jc w:val="left"/>
              <w:textAlignment w:val="auto"/>
              <w:rPr>
                <w:snapToGrid/>
              </w:rPr>
            </w:pPr>
            <w:r w:rsidRPr="0098097D">
              <w:rPr>
                <w:snapToGrid/>
              </w:rPr>
              <w:t>Audible alarm is generated at unit when second alarm position is exceeded?</w:t>
            </w:r>
          </w:p>
        </w:tc>
        <w:tc>
          <w:tcPr>
            <w:tcW w:w="1980" w:type="dxa"/>
            <w:tcBorders>
              <w:top w:val="single" w:sz="4" w:space="0" w:color="auto"/>
              <w:bottom w:val="single" w:sz="4" w:space="0" w:color="auto"/>
            </w:tcBorders>
            <w:vAlign w:val="bottom"/>
          </w:tcPr>
          <w:p w:rsidR="0098097D" w:rsidRPr="0098097D" w:rsidRDefault="0098097D" w:rsidP="0098097D">
            <w:pPr>
              <w:widowControl/>
              <w:adjustRightInd/>
              <w:spacing w:line="240" w:lineRule="auto"/>
              <w:jc w:val="center"/>
              <w:textAlignment w:val="auto"/>
              <w:rPr>
                <w:b/>
                <w:snapToGrid/>
              </w:rPr>
            </w:pPr>
            <w:r w:rsidRPr="0098097D">
              <w:rPr>
                <w:b/>
                <w:snapToGrid/>
              </w:rPr>
              <w:t>Y / N</w:t>
            </w:r>
          </w:p>
        </w:tc>
      </w:tr>
    </w:tbl>
    <w:p w:rsidR="0098097D" w:rsidRPr="0098097D" w:rsidRDefault="0098097D" w:rsidP="0098097D">
      <w:pPr>
        <w:widowControl/>
        <w:adjustRightInd/>
        <w:spacing w:line="240" w:lineRule="auto"/>
        <w:jc w:val="left"/>
        <w:textAlignment w:val="auto"/>
        <w:rPr>
          <w:snapToGrid/>
        </w:rPr>
      </w:pPr>
    </w:p>
    <w:p w:rsidR="0098097D" w:rsidRPr="0098097D" w:rsidRDefault="0098097D" w:rsidP="0098097D">
      <w:pPr>
        <w:widowControl/>
        <w:adjustRightInd/>
        <w:spacing w:line="240" w:lineRule="auto"/>
        <w:jc w:val="left"/>
        <w:textAlignment w:val="auto"/>
        <w:rPr>
          <w:b/>
          <w:snapToGrid/>
        </w:rPr>
      </w:pPr>
      <w:r w:rsidRPr="0098097D">
        <w:rPr>
          <w:b/>
          <w:snapToGrid/>
        </w:rPr>
        <w:t>Face Velocity Alarms:</w:t>
      </w:r>
    </w:p>
    <w:tbl>
      <w:tblPr>
        <w:tblW w:w="8322" w:type="dxa"/>
        <w:tblInd w:w="108" w:type="dxa"/>
        <w:tblLook w:val="01E0" w:firstRow="1" w:lastRow="1" w:firstColumn="1" w:lastColumn="1" w:noHBand="0" w:noVBand="0"/>
      </w:tblPr>
      <w:tblGrid>
        <w:gridCol w:w="6342"/>
        <w:gridCol w:w="1980"/>
      </w:tblGrid>
      <w:tr w:rsidR="0098097D" w:rsidRPr="0098097D" w:rsidTr="00E75394">
        <w:tc>
          <w:tcPr>
            <w:tcW w:w="6342" w:type="dxa"/>
          </w:tcPr>
          <w:p w:rsidR="0098097D" w:rsidRPr="0098097D" w:rsidRDefault="0098097D" w:rsidP="0098097D">
            <w:pPr>
              <w:widowControl/>
              <w:adjustRightInd/>
              <w:spacing w:line="240" w:lineRule="auto"/>
              <w:jc w:val="left"/>
              <w:textAlignment w:val="auto"/>
              <w:rPr>
                <w:snapToGrid/>
              </w:rPr>
            </w:pPr>
            <w:r w:rsidRPr="0098097D">
              <w:rPr>
                <w:snapToGrid/>
              </w:rPr>
              <w:t>Associated Air Valve:</w:t>
            </w:r>
          </w:p>
        </w:tc>
        <w:tc>
          <w:tcPr>
            <w:tcW w:w="1980" w:type="dxa"/>
            <w:tcBorders>
              <w:bottom w:val="single" w:sz="4" w:space="0" w:color="auto"/>
            </w:tcBorders>
          </w:tcPr>
          <w:p w:rsidR="0098097D" w:rsidRPr="0098097D" w:rsidRDefault="0098097D" w:rsidP="0098097D">
            <w:pPr>
              <w:widowControl/>
              <w:adjustRightInd/>
              <w:spacing w:line="240" w:lineRule="auto"/>
              <w:jc w:val="center"/>
              <w:textAlignment w:val="auto"/>
              <w:rPr>
                <w:snapToGrid/>
              </w:rPr>
            </w:pPr>
          </w:p>
        </w:tc>
      </w:tr>
      <w:tr w:rsidR="0098097D" w:rsidRPr="0098097D" w:rsidTr="00E75394">
        <w:tc>
          <w:tcPr>
            <w:tcW w:w="6342" w:type="dxa"/>
          </w:tcPr>
          <w:p w:rsidR="0098097D" w:rsidRPr="0098097D" w:rsidRDefault="0098097D" w:rsidP="0098097D">
            <w:pPr>
              <w:widowControl/>
              <w:adjustRightInd/>
              <w:spacing w:line="240" w:lineRule="auto"/>
              <w:jc w:val="left"/>
              <w:textAlignment w:val="auto"/>
              <w:rPr>
                <w:snapToGrid/>
              </w:rPr>
            </w:pPr>
            <w:r w:rsidRPr="0098097D">
              <w:rPr>
                <w:snapToGrid/>
              </w:rPr>
              <w:t>High Velocity Setpoint:</w:t>
            </w:r>
          </w:p>
        </w:tc>
        <w:tc>
          <w:tcPr>
            <w:tcW w:w="1980" w:type="dxa"/>
            <w:tcBorders>
              <w:top w:val="single" w:sz="4" w:space="0" w:color="auto"/>
              <w:bottom w:val="single" w:sz="4" w:space="0" w:color="auto"/>
            </w:tcBorders>
            <w:vAlign w:val="bottom"/>
          </w:tcPr>
          <w:p w:rsidR="0098097D" w:rsidRPr="0098097D" w:rsidRDefault="0098097D" w:rsidP="0098097D">
            <w:pPr>
              <w:widowControl/>
              <w:adjustRightInd/>
              <w:spacing w:line="240" w:lineRule="auto"/>
              <w:jc w:val="center"/>
              <w:textAlignment w:val="auto"/>
              <w:rPr>
                <w:b/>
                <w:snapToGrid/>
              </w:rPr>
            </w:pPr>
          </w:p>
        </w:tc>
      </w:tr>
      <w:tr w:rsidR="0098097D" w:rsidRPr="0098097D" w:rsidTr="00E75394">
        <w:tc>
          <w:tcPr>
            <w:tcW w:w="6342" w:type="dxa"/>
          </w:tcPr>
          <w:p w:rsidR="0098097D" w:rsidRPr="0098097D" w:rsidRDefault="0098097D" w:rsidP="0098097D">
            <w:pPr>
              <w:widowControl/>
              <w:adjustRightInd/>
              <w:spacing w:line="240" w:lineRule="auto"/>
              <w:jc w:val="left"/>
              <w:textAlignment w:val="auto"/>
              <w:rPr>
                <w:snapToGrid/>
              </w:rPr>
            </w:pPr>
            <w:r w:rsidRPr="0098097D">
              <w:rPr>
                <w:snapToGrid/>
              </w:rPr>
              <w:t>Low Velocity Setpoint:</w:t>
            </w:r>
          </w:p>
        </w:tc>
        <w:tc>
          <w:tcPr>
            <w:tcW w:w="1980" w:type="dxa"/>
            <w:tcBorders>
              <w:top w:val="single" w:sz="4" w:space="0" w:color="auto"/>
              <w:bottom w:val="single" w:sz="4" w:space="0" w:color="auto"/>
            </w:tcBorders>
            <w:vAlign w:val="bottom"/>
          </w:tcPr>
          <w:p w:rsidR="0098097D" w:rsidRPr="0098097D" w:rsidRDefault="0098097D" w:rsidP="0098097D">
            <w:pPr>
              <w:widowControl/>
              <w:adjustRightInd/>
              <w:spacing w:line="240" w:lineRule="auto"/>
              <w:jc w:val="center"/>
              <w:textAlignment w:val="auto"/>
              <w:rPr>
                <w:b/>
                <w:snapToGrid/>
              </w:rPr>
            </w:pPr>
          </w:p>
        </w:tc>
      </w:tr>
      <w:tr w:rsidR="0098097D" w:rsidRPr="0098097D" w:rsidTr="00E75394">
        <w:tc>
          <w:tcPr>
            <w:tcW w:w="6342" w:type="dxa"/>
          </w:tcPr>
          <w:p w:rsidR="0098097D" w:rsidRPr="0098097D" w:rsidRDefault="0098097D" w:rsidP="0098097D">
            <w:pPr>
              <w:widowControl/>
              <w:adjustRightInd/>
              <w:spacing w:line="240" w:lineRule="auto"/>
              <w:jc w:val="left"/>
              <w:textAlignment w:val="auto"/>
              <w:rPr>
                <w:snapToGrid/>
              </w:rPr>
            </w:pPr>
            <w:r w:rsidRPr="0098097D">
              <w:rPr>
                <w:snapToGrid/>
              </w:rPr>
              <w:t>Air Velocity for High Velocity Test:</w:t>
            </w:r>
          </w:p>
        </w:tc>
        <w:tc>
          <w:tcPr>
            <w:tcW w:w="1980" w:type="dxa"/>
            <w:tcBorders>
              <w:top w:val="single" w:sz="4" w:space="0" w:color="auto"/>
              <w:bottom w:val="single" w:sz="4" w:space="0" w:color="auto"/>
            </w:tcBorders>
          </w:tcPr>
          <w:p w:rsidR="0098097D" w:rsidRPr="0098097D" w:rsidRDefault="0098097D" w:rsidP="0098097D">
            <w:pPr>
              <w:widowControl/>
              <w:adjustRightInd/>
              <w:spacing w:line="240" w:lineRule="auto"/>
              <w:jc w:val="center"/>
              <w:textAlignment w:val="auto"/>
              <w:rPr>
                <w:b/>
                <w:snapToGrid/>
              </w:rPr>
            </w:pPr>
          </w:p>
        </w:tc>
      </w:tr>
      <w:tr w:rsidR="0098097D" w:rsidRPr="0098097D" w:rsidTr="00E75394">
        <w:tc>
          <w:tcPr>
            <w:tcW w:w="6342" w:type="dxa"/>
          </w:tcPr>
          <w:p w:rsidR="0098097D" w:rsidRPr="0098097D" w:rsidRDefault="0098097D" w:rsidP="0098097D">
            <w:pPr>
              <w:widowControl/>
              <w:adjustRightInd/>
              <w:spacing w:line="240" w:lineRule="auto"/>
              <w:jc w:val="left"/>
              <w:textAlignment w:val="auto"/>
              <w:rPr>
                <w:snapToGrid/>
              </w:rPr>
            </w:pPr>
            <w:r w:rsidRPr="0098097D">
              <w:rPr>
                <w:snapToGrid/>
              </w:rPr>
              <w:t>Alarm is generated at unit and at BAS head end when high velocity setpoint is exceeded?</w:t>
            </w:r>
          </w:p>
        </w:tc>
        <w:tc>
          <w:tcPr>
            <w:tcW w:w="1980" w:type="dxa"/>
            <w:tcBorders>
              <w:top w:val="single" w:sz="4" w:space="0" w:color="auto"/>
              <w:bottom w:val="single" w:sz="4" w:space="0" w:color="auto"/>
            </w:tcBorders>
          </w:tcPr>
          <w:p w:rsidR="0098097D" w:rsidRPr="0098097D" w:rsidRDefault="0098097D" w:rsidP="0098097D">
            <w:pPr>
              <w:widowControl/>
              <w:adjustRightInd/>
              <w:spacing w:line="240" w:lineRule="auto"/>
              <w:jc w:val="center"/>
              <w:textAlignment w:val="auto"/>
              <w:rPr>
                <w:snapToGrid/>
              </w:rPr>
            </w:pPr>
            <w:r w:rsidRPr="0098097D">
              <w:rPr>
                <w:b/>
                <w:snapToGrid/>
              </w:rPr>
              <w:t>Y / N</w:t>
            </w:r>
          </w:p>
        </w:tc>
      </w:tr>
      <w:tr w:rsidR="0098097D" w:rsidRPr="0098097D" w:rsidTr="00E75394">
        <w:tc>
          <w:tcPr>
            <w:tcW w:w="6342" w:type="dxa"/>
          </w:tcPr>
          <w:p w:rsidR="0098097D" w:rsidRPr="0098097D" w:rsidRDefault="0098097D" w:rsidP="0098097D">
            <w:pPr>
              <w:widowControl/>
              <w:adjustRightInd/>
              <w:spacing w:line="240" w:lineRule="auto"/>
              <w:jc w:val="left"/>
              <w:textAlignment w:val="auto"/>
              <w:rPr>
                <w:snapToGrid/>
              </w:rPr>
            </w:pPr>
            <w:r w:rsidRPr="0098097D">
              <w:rPr>
                <w:snapToGrid/>
              </w:rPr>
              <w:t>Air Velocity for Low velocity Test</w:t>
            </w:r>
            <w:proofErr w:type="gramStart"/>
            <w:r w:rsidRPr="0098097D">
              <w:rPr>
                <w:snapToGrid/>
              </w:rPr>
              <w:t>:?</w:t>
            </w:r>
            <w:proofErr w:type="gramEnd"/>
          </w:p>
        </w:tc>
        <w:tc>
          <w:tcPr>
            <w:tcW w:w="1980" w:type="dxa"/>
            <w:tcBorders>
              <w:top w:val="single" w:sz="4" w:space="0" w:color="auto"/>
              <w:bottom w:val="single" w:sz="4" w:space="0" w:color="auto"/>
            </w:tcBorders>
            <w:vAlign w:val="bottom"/>
          </w:tcPr>
          <w:p w:rsidR="0098097D" w:rsidRPr="0098097D" w:rsidRDefault="0098097D" w:rsidP="0098097D">
            <w:pPr>
              <w:widowControl/>
              <w:adjustRightInd/>
              <w:spacing w:line="240" w:lineRule="auto"/>
              <w:jc w:val="center"/>
              <w:textAlignment w:val="auto"/>
              <w:rPr>
                <w:b/>
                <w:snapToGrid/>
              </w:rPr>
            </w:pPr>
          </w:p>
        </w:tc>
      </w:tr>
      <w:tr w:rsidR="0098097D" w:rsidRPr="0098097D" w:rsidTr="00E75394">
        <w:tc>
          <w:tcPr>
            <w:tcW w:w="6342" w:type="dxa"/>
          </w:tcPr>
          <w:p w:rsidR="0098097D" w:rsidRPr="0098097D" w:rsidRDefault="0098097D" w:rsidP="0098097D">
            <w:pPr>
              <w:widowControl/>
              <w:adjustRightInd/>
              <w:spacing w:line="240" w:lineRule="auto"/>
              <w:jc w:val="left"/>
              <w:textAlignment w:val="auto"/>
              <w:rPr>
                <w:snapToGrid/>
              </w:rPr>
            </w:pPr>
            <w:r w:rsidRPr="0098097D">
              <w:rPr>
                <w:snapToGrid/>
              </w:rPr>
              <w:t>Alarm is generated at unit and at BAS head end when air velocity falls below the low velocity setpoint?</w:t>
            </w:r>
          </w:p>
        </w:tc>
        <w:tc>
          <w:tcPr>
            <w:tcW w:w="1980" w:type="dxa"/>
            <w:tcBorders>
              <w:top w:val="single" w:sz="4" w:space="0" w:color="auto"/>
              <w:bottom w:val="single" w:sz="4" w:space="0" w:color="auto"/>
            </w:tcBorders>
            <w:vAlign w:val="bottom"/>
          </w:tcPr>
          <w:p w:rsidR="0098097D" w:rsidRPr="0098097D" w:rsidRDefault="0098097D" w:rsidP="0098097D">
            <w:pPr>
              <w:widowControl/>
              <w:adjustRightInd/>
              <w:spacing w:line="240" w:lineRule="auto"/>
              <w:jc w:val="center"/>
              <w:textAlignment w:val="auto"/>
              <w:rPr>
                <w:b/>
                <w:snapToGrid/>
              </w:rPr>
            </w:pPr>
            <w:r w:rsidRPr="0098097D">
              <w:rPr>
                <w:b/>
                <w:snapToGrid/>
              </w:rPr>
              <w:t>Y / N</w:t>
            </w:r>
          </w:p>
        </w:tc>
      </w:tr>
    </w:tbl>
    <w:p w:rsidR="0098097D" w:rsidRPr="0098097D" w:rsidRDefault="0098097D" w:rsidP="0098097D">
      <w:pPr>
        <w:keepNext/>
        <w:widowControl/>
        <w:adjustRightInd/>
        <w:spacing w:before="120" w:after="60" w:line="240" w:lineRule="auto"/>
        <w:jc w:val="left"/>
        <w:textAlignment w:val="auto"/>
        <w:outlineLvl w:val="1"/>
        <w:rPr>
          <w:b/>
          <w:snapToGrid/>
        </w:rPr>
      </w:pPr>
      <w:r w:rsidRPr="0098097D">
        <w:rPr>
          <w:b/>
          <w:snapToGrid/>
        </w:rPr>
        <w:t>Conclusion</w:t>
      </w:r>
    </w:p>
    <w:p w:rsidR="0098097D" w:rsidRPr="0098097D" w:rsidRDefault="0098097D" w:rsidP="0098097D">
      <w:pPr>
        <w:widowControl/>
        <w:adjustRightInd/>
        <w:spacing w:line="240" w:lineRule="auto"/>
        <w:jc w:val="left"/>
        <w:textAlignment w:val="auto"/>
        <w:rPr>
          <w:snapToGrid/>
        </w:rPr>
      </w:pPr>
      <w:r w:rsidRPr="0098097D">
        <w:rPr>
          <w:snapToGrid/>
          <w:u w:val="single"/>
        </w:rPr>
        <w:t>Acceptable Criteria</w:t>
      </w:r>
      <w:r w:rsidRPr="0098097D">
        <w:rPr>
          <w:snapToGrid/>
        </w:rPr>
        <w:t>: All setpoints comply with contract documents.  All alarm and safeties operate per specified sequence and initiate appropriate alarm conditions at unit and/or BAS head end.</w:t>
      </w:r>
    </w:p>
    <w:p w:rsidR="0098097D" w:rsidRPr="0098097D" w:rsidRDefault="0098097D" w:rsidP="0098097D">
      <w:pPr>
        <w:widowControl/>
        <w:adjustRightInd/>
        <w:spacing w:line="240" w:lineRule="auto"/>
        <w:jc w:val="left"/>
        <w:textAlignment w:val="auto"/>
        <w:rPr>
          <w:snapToGrid/>
        </w:rPr>
      </w:pPr>
    </w:p>
    <w:p w:rsidR="0098097D" w:rsidRPr="0098097D" w:rsidRDefault="0098097D" w:rsidP="0098097D">
      <w:pPr>
        <w:widowControl/>
        <w:tabs>
          <w:tab w:val="left" w:pos="720"/>
          <w:tab w:val="left" w:pos="4320"/>
        </w:tabs>
        <w:adjustRightInd/>
        <w:spacing w:line="240" w:lineRule="auto"/>
        <w:ind w:left="1620" w:hanging="1260"/>
        <w:jc w:val="left"/>
        <w:textAlignment w:val="auto"/>
        <w:rPr>
          <w:snapToGrid/>
        </w:rPr>
      </w:pPr>
      <w:r w:rsidRPr="0098097D">
        <w:rPr>
          <w:snapToGrid/>
        </w:rPr>
        <w:t>Comments:</w:t>
      </w:r>
    </w:p>
    <w:p w:rsidR="0098097D" w:rsidRPr="0098097D" w:rsidRDefault="0098097D" w:rsidP="0098097D">
      <w:pPr>
        <w:widowControl/>
        <w:tabs>
          <w:tab w:val="left" w:pos="720"/>
          <w:tab w:val="left" w:pos="4320"/>
        </w:tabs>
        <w:adjustRightInd/>
        <w:spacing w:line="240" w:lineRule="auto"/>
        <w:ind w:left="1620" w:hanging="1260"/>
        <w:jc w:val="left"/>
        <w:textAlignment w:val="auto"/>
        <w:rPr>
          <w:snapToGrid/>
        </w:rPr>
      </w:pPr>
    </w:p>
    <w:p w:rsidR="0098097D" w:rsidRPr="0098097D" w:rsidRDefault="0098097D" w:rsidP="0098097D">
      <w:pPr>
        <w:widowControl/>
        <w:tabs>
          <w:tab w:val="left" w:pos="720"/>
          <w:tab w:val="left" w:pos="2160"/>
          <w:tab w:val="left" w:pos="4320"/>
        </w:tabs>
        <w:adjustRightInd/>
        <w:spacing w:line="240" w:lineRule="auto"/>
        <w:ind w:left="2250" w:hanging="1890"/>
        <w:jc w:val="left"/>
        <w:textAlignment w:val="auto"/>
        <w:rPr>
          <w:snapToGrid/>
        </w:rPr>
      </w:pPr>
    </w:p>
    <w:p w:rsidR="0098097D" w:rsidRPr="0098097D" w:rsidRDefault="0098097D" w:rsidP="0098097D">
      <w:pPr>
        <w:widowControl/>
        <w:tabs>
          <w:tab w:val="left" w:pos="720"/>
          <w:tab w:val="left" w:pos="2160"/>
          <w:tab w:val="left" w:pos="4320"/>
        </w:tabs>
        <w:adjustRightInd/>
        <w:spacing w:line="240" w:lineRule="auto"/>
        <w:ind w:left="1627" w:hanging="1267"/>
        <w:jc w:val="left"/>
        <w:textAlignment w:val="auto"/>
        <w:rPr>
          <w:snapToGrid/>
        </w:rPr>
      </w:pPr>
      <w:r w:rsidRPr="0098097D">
        <w:rPr>
          <w:snapToGrid/>
        </w:rPr>
        <w:t>Observations:</w:t>
      </w:r>
    </w:p>
    <w:p w:rsidR="0098097D" w:rsidRPr="0098097D" w:rsidRDefault="0098097D" w:rsidP="0098097D">
      <w:pPr>
        <w:widowControl/>
        <w:tabs>
          <w:tab w:val="left" w:pos="720"/>
          <w:tab w:val="left" w:pos="2160"/>
          <w:tab w:val="left" w:pos="4320"/>
        </w:tabs>
        <w:adjustRightInd/>
        <w:spacing w:line="240" w:lineRule="auto"/>
        <w:ind w:left="1627" w:hanging="1267"/>
        <w:jc w:val="left"/>
        <w:textAlignment w:val="auto"/>
        <w:rPr>
          <w:snapToGrid/>
        </w:rPr>
      </w:pPr>
    </w:p>
    <w:p w:rsidR="0098097D" w:rsidRPr="0098097D" w:rsidRDefault="0098097D" w:rsidP="0098097D">
      <w:pPr>
        <w:widowControl/>
        <w:tabs>
          <w:tab w:val="left" w:pos="720"/>
          <w:tab w:val="left" w:pos="2160"/>
          <w:tab w:val="left" w:pos="4320"/>
        </w:tabs>
        <w:adjustRightInd/>
        <w:spacing w:line="240" w:lineRule="auto"/>
        <w:ind w:left="2250" w:hanging="1890"/>
        <w:jc w:val="left"/>
        <w:textAlignment w:val="auto"/>
        <w:rPr>
          <w:snapToGrid/>
        </w:rPr>
      </w:pPr>
    </w:p>
    <w:p w:rsidR="0098097D" w:rsidRPr="0098097D" w:rsidRDefault="0098097D" w:rsidP="0098097D">
      <w:pPr>
        <w:widowControl/>
        <w:adjustRightInd/>
        <w:spacing w:line="240" w:lineRule="auto"/>
        <w:ind w:firstLine="360"/>
        <w:jc w:val="left"/>
        <w:textAlignment w:val="auto"/>
        <w:rPr>
          <w:snapToGrid/>
        </w:rPr>
      </w:pPr>
      <w:r w:rsidRPr="0098097D">
        <w:rPr>
          <w:snapToGrid/>
        </w:rPr>
        <w:t xml:space="preserve">Final Status:  </w:t>
      </w:r>
      <w:r w:rsidRPr="0098097D">
        <w:rPr>
          <w:snapToGrid/>
        </w:rPr>
        <w:sym w:font="Wingdings" w:char="F071"/>
      </w:r>
      <w:r w:rsidRPr="0098097D">
        <w:rPr>
          <w:snapToGrid/>
        </w:rPr>
        <w:t xml:space="preserve"> Accepted</w:t>
      </w:r>
      <w:r w:rsidRPr="0098097D">
        <w:rPr>
          <w:snapToGrid/>
        </w:rPr>
        <w:tab/>
      </w:r>
      <w:r w:rsidRPr="0098097D">
        <w:rPr>
          <w:snapToGrid/>
        </w:rPr>
        <w:sym w:font="Wingdings" w:char="F071"/>
      </w:r>
      <w:r w:rsidRPr="0098097D">
        <w:rPr>
          <w:snapToGrid/>
        </w:rPr>
        <w:t xml:space="preserve"> Not Accepted</w:t>
      </w:r>
    </w:p>
    <w:p w:rsidR="0098097D" w:rsidRPr="0098097D" w:rsidRDefault="0098097D" w:rsidP="0098097D">
      <w:pPr>
        <w:keepNext/>
        <w:widowControl/>
        <w:adjustRightInd/>
        <w:spacing w:before="120" w:after="60" w:line="240" w:lineRule="auto"/>
        <w:jc w:val="left"/>
        <w:textAlignment w:val="auto"/>
        <w:outlineLvl w:val="1"/>
        <w:rPr>
          <w:b/>
          <w:snapToGrid/>
        </w:rPr>
      </w:pPr>
      <w:r w:rsidRPr="0098097D">
        <w:rPr>
          <w:b/>
          <w:snapToGrid/>
        </w:rPr>
        <w:t>Relevant Trend Data</w:t>
      </w:r>
    </w:p>
    <w:p w:rsidR="0098097D" w:rsidRPr="0098097D" w:rsidRDefault="0098097D" w:rsidP="0098097D">
      <w:pPr>
        <w:widowControl/>
        <w:adjustRightInd/>
        <w:spacing w:line="240" w:lineRule="auto"/>
        <w:jc w:val="left"/>
        <w:textAlignment w:val="auto"/>
        <w:rPr>
          <w:snapToGrid/>
        </w:rPr>
      </w:pPr>
      <w:r w:rsidRPr="0098097D">
        <w:rPr>
          <w:snapToGrid/>
        </w:rPr>
        <w:t>CFM, air velocity, sash position</w:t>
      </w:r>
    </w:p>
    <w:p w:rsidR="0098097D" w:rsidRPr="0098097D" w:rsidRDefault="0098097D" w:rsidP="0098097D">
      <w:pPr>
        <w:keepNext/>
        <w:widowControl/>
        <w:adjustRightInd/>
        <w:spacing w:before="120" w:after="60" w:line="240" w:lineRule="auto"/>
        <w:jc w:val="left"/>
        <w:textAlignment w:val="auto"/>
        <w:outlineLvl w:val="1"/>
        <w:rPr>
          <w:b/>
          <w:snapToGrid/>
        </w:rPr>
      </w:pPr>
      <w:r w:rsidRPr="0098097D">
        <w:rPr>
          <w:b/>
          <w:snapToGrid/>
        </w:rPr>
        <w:t>Witnesses</w:t>
      </w:r>
    </w:p>
    <w:tbl>
      <w:tblPr>
        <w:tblW w:w="0" w:type="auto"/>
        <w:tblLayout w:type="fixed"/>
        <w:tblLook w:val="01E0" w:firstRow="1" w:lastRow="1" w:firstColumn="1" w:lastColumn="1" w:noHBand="0" w:noVBand="0"/>
      </w:tblPr>
      <w:tblGrid>
        <w:gridCol w:w="5400"/>
        <w:gridCol w:w="236"/>
        <w:gridCol w:w="5400"/>
      </w:tblGrid>
      <w:tr w:rsidR="0098097D" w:rsidRPr="0098097D" w:rsidTr="00E75394">
        <w:trPr>
          <w:cantSplit/>
          <w:tblHeader/>
        </w:trPr>
        <w:tc>
          <w:tcPr>
            <w:tcW w:w="5400" w:type="dxa"/>
            <w:tcBorders>
              <w:bottom w:val="single" w:sz="4" w:space="0" w:color="auto"/>
            </w:tcBorders>
          </w:tcPr>
          <w:p w:rsidR="0098097D" w:rsidRPr="0098097D" w:rsidRDefault="0098097D" w:rsidP="0098097D">
            <w:pPr>
              <w:widowControl/>
              <w:adjustRightInd/>
              <w:spacing w:line="240" w:lineRule="auto"/>
              <w:jc w:val="left"/>
              <w:textAlignment w:val="auto"/>
              <w:rPr>
                <w:b/>
                <w:snapToGrid/>
              </w:rPr>
            </w:pPr>
            <w:r w:rsidRPr="0098097D">
              <w:rPr>
                <w:b/>
                <w:snapToGrid/>
              </w:rPr>
              <w:t>Name</w:t>
            </w:r>
          </w:p>
        </w:tc>
        <w:tc>
          <w:tcPr>
            <w:tcW w:w="236" w:type="dxa"/>
          </w:tcPr>
          <w:p w:rsidR="0098097D" w:rsidRPr="0098097D" w:rsidRDefault="0098097D" w:rsidP="0098097D">
            <w:pPr>
              <w:widowControl/>
              <w:adjustRightInd/>
              <w:spacing w:line="240" w:lineRule="auto"/>
              <w:jc w:val="left"/>
              <w:textAlignment w:val="auto"/>
              <w:rPr>
                <w:snapToGrid/>
                <w:sz w:val="16"/>
              </w:rPr>
            </w:pPr>
          </w:p>
        </w:tc>
        <w:tc>
          <w:tcPr>
            <w:tcW w:w="5400" w:type="dxa"/>
            <w:tcBorders>
              <w:bottom w:val="single" w:sz="4" w:space="0" w:color="auto"/>
            </w:tcBorders>
          </w:tcPr>
          <w:p w:rsidR="0098097D" w:rsidRPr="0098097D" w:rsidRDefault="0098097D" w:rsidP="0098097D">
            <w:pPr>
              <w:widowControl/>
              <w:adjustRightInd/>
              <w:spacing w:line="240" w:lineRule="auto"/>
              <w:jc w:val="left"/>
              <w:textAlignment w:val="auto"/>
              <w:rPr>
                <w:b/>
                <w:snapToGrid/>
              </w:rPr>
            </w:pPr>
            <w:r w:rsidRPr="0098097D">
              <w:rPr>
                <w:b/>
                <w:snapToGrid/>
              </w:rPr>
              <w:t>Signature</w:t>
            </w:r>
          </w:p>
        </w:tc>
      </w:tr>
      <w:tr w:rsidR="0098097D" w:rsidRPr="0098097D" w:rsidTr="00E75394">
        <w:tc>
          <w:tcPr>
            <w:tcW w:w="5400" w:type="dxa"/>
            <w:tcBorders>
              <w:top w:val="single" w:sz="4" w:space="0" w:color="auto"/>
            </w:tcBorders>
          </w:tcPr>
          <w:p w:rsidR="0098097D" w:rsidRPr="0098097D" w:rsidRDefault="0098097D" w:rsidP="0098097D">
            <w:pPr>
              <w:widowControl/>
              <w:adjustRightInd/>
              <w:spacing w:line="240" w:lineRule="auto"/>
              <w:jc w:val="left"/>
              <w:textAlignment w:val="auto"/>
              <w:rPr>
                <w:snapToGrid/>
                <w:sz w:val="16"/>
              </w:rPr>
            </w:pPr>
          </w:p>
        </w:tc>
        <w:tc>
          <w:tcPr>
            <w:tcW w:w="236" w:type="dxa"/>
          </w:tcPr>
          <w:p w:rsidR="0098097D" w:rsidRPr="0098097D" w:rsidRDefault="0098097D" w:rsidP="0098097D">
            <w:pPr>
              <w:widowControl/>
              <w:adjustRightInd/>
              <w:spacing w:line="240" w:lineRule="auto"/>
              <w:jc w:val="left"/>
              <w:textAlignment w:val="auto"/>
              <w:rPr>
                <w:snapToGrid/>
                <w:sz w:val="16"/>
              </w:rPr>
            </w:pPr>
          </w:p>
        </w:tc>
        <w:tc>
          <w:tcPr>
            <w:tcW w:w="5400" w:type="dxa"/>
            <w:tcBorders>
              <w:top w:val="single" w:sz="4" w:space="0" w:color="auto"/>
            </w:tcBorders>
          </w:tcPr>
          <w:p w:rsidR="0098097D" w:rsidRPr="0098097D" w:rsidRDefault="0098097D" w:rsidP="0098097D">
            <w:pPr>
              <w:widowControl/>
              <w:adjustRightInd/>
              <w:spacing w:line="240" w:lineRule="auto"/>
              <w:jc w:val="left"/>
              <w:textAlignment w:val="auto"/>
              <w:rPr>
                <w:snapToGrid/>
                <w:sz w:val="16"/>
              </w:rPr>
            </w:pPr>
          </w:p>
        </w:tc>
      </w:tr>
      <w:tr w:rsidR="0098097D" w:rsidRPr="0098097D" w:rsidTr="00E75394">
        <w:tc>
          <w:tcPr>
            <w:tcW w:w="5400" w:type="dxa"/>
            <w:tcBorders>
              <w:bottom w:val="single" w:sz="4" w:space="0" w:color="auto"/>
            </w:tcBorders>
          </w:tcPr>
          <w:p w:rsidR="0098097D" w:rsidRPr="0098097D" w:rsidRDefault="0098097D" w:rsidP="0098097D">
            <w:pPr>
              <w:widowControl/>
              <w:adjustRightInd/>
              <w:spacing w:line="240" w:lineRule="auto"/>
              <w:jc w:val="left"/>
              <w:textAlignment w:val="auto"/>
              <w:rPr>
                <w:snapToGrid/>
              </w:rPr>
            </w:pPr>
          </w:p>
        </w:tc>
        <w:tc>
          <w:tcPr>
            <w:tcW w:w="236" w:type="dxa"/>
          </w:tcPr>
          <w:p w:rsidR="0098097D" w:rsidRPr="0098097D" w:rsidRDefault="0098097D" w:rsidP="0098097D">
            <w:pPr>
              <w:widowControl/>
              <w:adjustRightInd/>
              <w:spacing w:line="240" w:lineRule="auto"/>
              <w:jc w:val="left"/>
              <w:textAlignment w:val="auto"/>
              <w:rPr>
                <w:snapToGrid/>
                <w:sz w:val="16"/>
              </w:rPr>
            </w:pPr>
          </w:p>
        </w:tc>
        <w:tc>
          <w:tcPr>
            <w:tcW w:w="5400" w:type="dxa"/>
            <w:tcBorders>
              <w:bottom w:val="single" w:sz="4" w:space="0" w:color="auto"/>
            </w:tcBorders>
          </w:tcPr>
          <w:p w:rsidR="0098097D" w:rsidRPr="0098097D" w:rsidRDefault="0098097D" w:rsidP="0098097D">
            <w:pPr>
              <w:widowControl/>
              <w:adjustRightInd/>
              <w:spacing w:line="240" w:lineRule="auto"/>
              <w:jc w:val="left"/>
              <w:textAlignment w:val="auto"/>
              <w:rPr>
                <w:snapToGrid/>
              </w:rPr>
            </w:pPr>
          </w:p>
        </w:tc>
      </w:tr>
      <w:tr w:rsidR="0098097D" w:rsidRPr="0098097D" w:rsidTr="00E75394">
        <w:tc>
          <w:tcPr>
            <w:tcW w:w="5400" w:type="dxa"/>
            <w:tcBorders>
              <w:top w:val="single" w:sz="4" w:space="0" w:color="auto"/>
            </w:tcBorders>
          </w:tcPr>
          <w:p w:rsidR="0098097D" w:rsidRPr="0098097D" w:rsidRDefault="0098097D" w:rsidP="0098097D">
            <w:pPr>
              <w:widowControl/>
              <w:adjustRightInd/>
              <w:spacing w:line="240" w:lineRule="auto"/>
              <w:jc w:val="left"/>
              <w:textAlignment w:val="auto"/>
              <w:rPr>
                <w:snapToGrid/>
                <w:sz w:val="16"/>
              </w:rPr>
            </w:pPr>
          </w:p>
        </w:tc>
        <w:tc>
          <w:tcPr>
            <w:tcW w:w="236" w:type="dxa"/>
          </w:tcPr>
          <w:p w:rsidR="0098097D" w:rsidRPr="0098097D" w:rsidRDefault="0098097D" w:rsidP="0098097D">
            <w:pPr>
              <w:widowControl/>
              <w:adjustRightInd/>
              <w:spacing w:line="240" w:lineRule="auto"/>
              <w:jc w:val="left"/>
              <w:textAlignment w:val="auto"/>
              <w:rPr>
                <w:snapToGrid/>
                <w:sz w:val="16"/>
              </w:rPr>
            </w:pPr>
          </w:p>
        </w:tc>
        <w:tc>
          <w:tcPr>
            <w:tcW w:w="5400" w:type="dxa"/>
            <w:tcBorders>
              <w:top w:val="single" w:sz="4" w:space="0" w:color="auto"/>
            </w:tcBorders>
          </w:tcPr>
          <w:p w:rsidR="0098097D" w:rsidRPr="0098097D" w:rsidRDefault="0098097D" w:rsidP="0098097D">
            <w:pPr>
              <w:widowControl/>
              <w:adjustRightInd/>
              <w:spacing w:line="240" w:lineRule="auto"/>
              <w:jc w:val="left"/>
              <w:textAlignment w:val="auto"/>
              <w:rPr>
                <w:snapToGrid/>
                <w:sz w:val="16"/>
              </w:rPr>
            </w:pPr>
          </w:p>
        </w:tc>
      </w:tr>
      <w:tr w:rsidR="0098097D" w:rsidRPr="0098097D" w:rsidTr="00E75394">
        <w:tc>
          <w:tcPr>
            <w:tcW w:w="5400" w:type="dxa"/>
            <w:tcBorders>
              <w:bottom w:val="single" w:sz="4" w:space="0" w:color="auto"/>
            </w:tcBorders>
          </w:tcPr>
          <w:p w:rsidR="0098097D" w:rsidRPr="0098097D" w:rsidRDefault="0098097D" w:rsidP="0098097D">
            <w:pPr>
              <w:widowControl/>
              <w:adjustRightInd/>
              <w:spacing w:line="240" w:lineRule="auto"/>
              <w:jc w:val="left"/>
              <w:textAlignment w:val="auto"/>
              <w:rPr>
                <w:snapToGrid/>
              </w:rPr>
            </w:pPr>
          </w:p>
        </w:tc>
        <w:tc>
          <w:tcPr>
            <w:tcW w:w="236" w:type="dxa"/>
          </w:tcPr>
          <w:p w:rsidR="0098097D" w:rsidRPr="0098097D" w:rsidRDefault="0098097D" w:rsidP="0098097D">
            <w:pPr>
              <w:widowControl/>
              <w:adjustRightInd/>
              <w:spacing w:line="240" w:lineRule="auto"/>
              <w:jc w:val="left"/>
              <w:textAlignment w:val="auto"/>
              <w:rPr>
                <w:snapToGrid/>
                <w:sz w:val="16"/>
              </w:rPr>
            </w:pPr>
          </w:p>
        </w:tc>
        <w:tc>
          <w:tcPr>
            <w:tcW w:w="5400" w:type="dxa"/>
            <w:tcBorders>
              <w:bottom w:val="single" w:sz="4" w:space="0" w:color="auto"/>
            </w:tcBorders>
          </w:tcPr>
          <w:p w:rsidR="0098097D" w:rsidRPr="0098097D" w:rsidRDefault="0098097D" w:rsidP="0098097D">
            <w:pPr>
              <w:widowControl/>
              <w:adjustRightInd/>
              <w:spacing w:line="240" w:lineRule="auto"/>
              <w:jc w:val="left"/>
              <w:textAlignment w:val="auto"/>
              <w:rPr>
                <w:snapToGrid/>
              </w:rPr>
            </w:pPr>
          </w:p>
        </w:tc>
      </w:tr>
      <w:tr w:rsidR="0098097D" w:rsidRPr="0098097D" w:rsidTr="00E75394">
        <w:tc>
          <w:tcPr>
            <w:tcW w:w="5400" w:type="dxa"/>
            <w:tcBorders>
              <w:top w:val="single" w:sz="4" w:space="0" w:color="auto"/>
            </w:tcBorders>
          </w:tcPr>
          <w:p w:rsidR="0098097D" w:rsidRPr="0098097D" w:rsidRDefault="0098097D" w:rsidP="0098097D">
            <w:pPr>
              <w:widowControl/>
              <w:adjustRightInd/>
              <w:spacing w:line="240" w:lineRule="auto"/>
              <w:jc w:val="left"/>
              <w:textAlignment w:val="auto"/>
              <w:rPr>
                <w:snapToGrid/>
                <w:sz w:val="16"/>
              </w:rPr>
            </w:pPr>
          </w:p>
        </w:tc>
        <w:tc>
          <w:tcPr>
            <w:tcW w:w="236" w:type="dxa"/>
          </w:tcPr>
          <w:p w:rsidR="0098097D" w:rsidRPr="0098097D" w:rsidRDefault="0098097D" w:rsidP="0098097D">
            <w:pPr>
              <w:widowControl/>
              <w:adjustRightInd/>
              <w:spacing w:line="240" w:lineRule="auto"/>
              <w:jc w:val="left"/>
              <w:textAlignment w:val="auto"/>
              <w:rPr>
                <w:snapToGrid/>
                <w:sz w:val="16"/>
              </w:rPr>
            </w:pPr>
          </w:p>
        </w:tc>
        <w:tc>
          <w:tcPr>
            <w:tcW w:w="5400" w:type="dxa"/>
            <w:tcBorders>
              <w:top w:val="single" w:sz="4" w:space="0" w:color="auto"/>
            </w:tcBorders>
          </w:tcPr>
          <w:p w:rsidR="0098097D" w:rsidRPr="0098097D" w:rsidRDefault="0098097D" w:rsidP="0098097D">
            <w:pPr>
              <w:widowControl/>
              <w:adjustRightInd/>
              <w:spacing w:line="240" w:lineRule="auto"/>
              <w:jc w:val="left"/>
              <w:textAlignment w:val="auto"/>
              <w:rPr>
                <w:snapToGrid/>
                <w:sz w:val="16"/>
              </w:rPr>
            </w:pPr>
          </w:p>
        </w:tc>
      </w:tr>
      <w:tr w:rsidR="0098097D" w:rsidRPr="0098097D" w:rsidTr="00E75394">
        <w:tc>
          <w:tcPr>
            <w:tcW w:w="5400" w:type="dxa"/>
            <w:tcBorders>
              <w:bottom w:val="single" w:sz="4" w:space="0" w:color="auto"/>
            </w:tcBorders>
          </w:tcPr>
          <w:p w:rsidR="0098097D" w:rsidRPr="0098097D" w:rsidRDefault="0098097D" w:rsidP="0098097D">
            <w:pPr>
              <w:widowControl/>
              <w:adjustRightInd/>
              <w:spacing w:line="240" w:lineRule="auto"/>
              <w:jc w:val="left"/>
              <w:textAlignment w:val="auto"/>
              <w:rPr>
                <w:snapToGrid/>
              </w:rPr>
            </w:pPr>
          </w:p>
        </w:tc>
        <w:tc>
          <w:tcPr>
            <w:tcW w:w="236" w:type="dxa"/>
          </w:tcPr>
          <w:p w:rsidR="0098097D" w:rsidRPr="0098097D" w:rsidRDefault="0098097D" w:rsidP="0098097D">
            <w:pPr>
              <w:widowControl/>
              <w:adjustRightInd/>
              <w:spacing w:line="240" w:lineRule="auto"/>
              <w:jc w:val="left"/>
              <w:textAlignment w:val="auto"/>
              <w:rPr>
                <w:snapToGrid/>
                <w:sz w:val="16"/>
              </w:rPr>
            </w:pPr>
          </w:p>
        </w:tc>
        <w:tc>
          <w:tcPr>
            <w:tcW w:w="5400" w:type="dxa"/>
            <w:tcBorders>
              <w:bottom w:val="single" w:sz="4" w:space="0" w:color="auto"/>
            </w:tcBorders>
          </w:tcPr>
          <w:p w:rsidR="0098097D" w:rsidRPr="0098097D" w:rsidRDefault="0098097D" w:rsidP="0098097D">
            <w:pPr>
              <w:widowControl/>
              <w:adjustRightInd/>
              <w:spacing w:line="240" w:lineRule="auto"/>
              <w:jc w:val="left"/>
              <w:textAlignment w:val="auto"/>
              <w:rPr>
                <w:snapToGrid/>
              </w:rPr>
            </w:pPr>
          </w:p>
        </w:tc>
      </w:tr>
      <w:tr w:rsidR="0098097D" w:rsidRPr="0098097D" w:rsidTr="00E75394">
        <w:tc>
          <w:tcPr>
            <w:tcW w:w="5400" w:type="dxa"/>
            <w:tcBorders>
              <w:top w:val="single" w:sz="4" w:space="0" w:color="auto"/>
            </w:tcBorders>
          </w:tcPr>
          <w:p w:rsidR="0098097D" w:rsidRPr="0098097D" w:rsidRDefault="0098097D" w:rsidP="0098097D">
            <w:pPr>
              <w:widowControl/>
              <w:adjustRightInd/>
              <w:spacing w:line="240" w:lineRule="auto"/>
              <w:jc w:val="left"/>
              <w:textAlignment w:val="auto"/>
              <w:rPr>
                <w:snapToGrid/>
                <w:sz w:val="16"/>
              </w:rPr>
            </w:pPr>
          </w:p>
        </w:tc>
        <w:tc>
          <w:tcPr>
            <w:tcW w:w="236" w:type="dxa"/>
          </w:tcPr>
          <w:p w:rsidR="0098097D" w:rsidRPr="0098097D" w:rsidRDefault="0098097D" w:rsidP="0098097D">
            <w:pPr>
              <w:widowControl/>
              <w:adjustRightInd/>
              <w:spacing w:line="240" w:lineRule="auto"/>
              <w:jc w:val="left"/>
              <w:textAlignment w:val="auto"/>
              <w:rPr>
                <w:snapToGrid/>
                <w:sz w:val="16"/>
              </w:rPr>
            </w:pPr>
          </w:p>
        </w:tc>
        <w:tc>
          <w:tcPr>
            <w:tcW w:w="5400" w:type="dxa"/>
            <w:tcBorders>
              <w:top w:val="single" w:sz="4" w:space="0" w:color="auto"/>
            </w:tcBorders>
          </w:tcPr>
          <w:p w:rsidR="0098097D" w:rsidRPr="0098097D" w:rsidRDefault="0098097D" w:rsidP="0098097D">
            <w:pPr>
              <w:widowControl/>
              <w:adjustRightInd/>
              <w:spacing w:line="240" w:lineRule="auto"/>
              <w:jc w:val="left"/>
              <w:textAlignment w:val="auto"/>
              <w:rPr>
                <w:snapToGrid/>
                <w:sz w:val="16"/>
              </w:rPr>
            </w:pPr>
          </w:p>
        </w:tc>
      </w:tr>
      <w:tr w:rsidR="0098097D" w:rsidRPr="0098097D" w:rsidTr="00E75394">
        <w:tc>
          <w:tcPr>
            <w:tcW w:w="5400" w:type="dxa"/>
            <w:tcBorders>
              <w:bottom w:val="single" w:sz="4" w:space="0" w:color="auto"/>
            </w:tcBorders>
          </w:tcPr>
          <w:p w:rsidR="0098097D" w:rsidRPr="0098097D" w:rsidRDefault="0098097D" w:rsidP="0098097D">
            <w:pPr>
              <w:widowControl/>
              <w:adjustRightInd/>
              <w:spacing w:line="240" w:lineRule="auto"/>
              <w:jc w:val="left"/>
              <w:textAlignment w:val="auto"/>
              <w:rPr>
                <w:snapToGrid/>
              </w:rPr>
            </w:pPr>
          </w:p>
        </w:tc>
        <w:tc>
          <w:tcPr>
            <w:tcW w:w="236" w:type="dxa"/>
          </w:tcPr>
          <w:p w:rsidR="0098097D" w:rsidRPr="0098097D" w:rsidRDefault="0098097D" w:rsidP="0098097D">
            <w:pPr>
              <w:widowControl/>
              <w:adjustRightInd/>
              <w:spacing w:line="240" w:lineRule="auto"/>
              <w:jc w:val="left"/>
              <w:textAlignment w:val="auto"/>
              <w:rPr>
                <w:snapToGrid/>
                <w:sz w:val="16"/>
              </w:rPr>
            </w:pPr>
          </w:p>
        </w:tc>
        <w:tc>
          <w:tcPr>
            <w:tcW w:w="5400" w:type="dxa"/>
            <w:tcBorders>
              <w:bottom w:val="single" w:sz="4" w:space="0" w:color="auto"/>
            </w:tcBorders>
          </w:tcPr>
          <w:p w:rsidR="0098097D" w:rsidRPr="0098097D" w:rsidRDefault="0098097D" w:rsidP="0098097D">
            <w:pPr>
              <w:widowControl/>
              <w:adjustRightInd/>
              <w:spacing w:line="240" w:lineRule="auto"/>
              <w:jc w:val="left"/>
              <w:textAlignment w:val="auto"/>
              <w:rPr>
                <w:snapToGrid/>
              </w:rPr>
            </w:pPr>
          </w:p>
        </w:tc>
      </w:tr>
    </w:tbl>
    <w:p w:rsidR="00087CFB" w:rsidRPr="000715D5" w:rsidRDefault="00087CFB" w:rsidP="00322137">
      <w:pPr>
        <w:widowControl/>
        <w:spacing w:line="240" w:lineRule="auto"/>
        <w:jc w:val="left"/>
        <w:rPr>
          <w:rStyle w:val="LineNumber"/>
        </w:rPr>
      </w:pPr>
    </w:p>
    <w:sectPr w:rsidR="00087CFB" w:rsidRPr="000715D5" w:rsidSect="00887A45">
      <w:head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BF7" w:rsidRDefault="00D77BF7">
      <w:r>
        <w:separator/>
      </w:r>
    </w:p>
  </w:endnote>
  <w:endnote w:type="continuationSeparator" w:id="0">
    <w:p w:rsidR="00D77BF7" w:rsidRDefault="00D7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F7" w:rsidRDefault="00D77BF7" w:rsidP="00504574">
    <w:pPr>
      <w:pStyle w:val="Footer"/>
      <w:jc w:val="center"/>
    </w:pPr>
    <w:r>
      <w:t>DFD Project No.</w:t>
    </w:r>
  </w:p>
  <w:p w:rsidR="00D77BF7" w:rsidRDefault="0007026A" w:rsidP="00504574">
    <w:pPr>
      <w:pStyle w:val="Footer"/>
      <w:jc w:val="center"/>
    </w:pPr>
    <w:r>
      <w:t>11</w:t>
    </w:r>
    <w:r w:rsidR="00D77BF7">
      <w:t xml:space="preserve"> 08 00-</w:t>
    </w:r>
    <w:r w:rsidR="00D77BF7">
      <w:rPr>
        <w:rStyle w:val="PageNumber"/>
      </w:rPr>
      <w:fldChar w:fldCharType="begin"/>
    </w:r>
    <w:r w:rsidR="00D77BF7">
      <w:rPr>
        <w:rStyle w:val="PageNumber"/>
      </w:rPr>
      <w:instrText xml:space="preserve"> PAGE </w:instrText>
    </w:r>
    <w:r w:rsidR="00D77BF7">
      <w:rPr>
        <w:rStyle w:val="PageNumber"/>
      </w:rPr>
      <w:fldChar w:fldCharType="separate"/>
    </w:r>
    <w:r w:rsidR="00AF3297">
      <w:rPr>
        <w:rStyle w:val="PageNumber"/>
        <w:noProof/>
      </w:rPr>
      <w:t>2</w:t>
    </w:r>
    <w:r w:rsidR="00D77BF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F7" w:rsidRDefault="00D77BF7" w:rsidP="00AD486F">
    <w:pPr>
      <w:pStyle w:val="Footer"/>
      <w:jc w:val="center"/>
    </w:pPr>
    <w:r>
      <w:t>DFD Project No.</w:t>
    </w:r>
  </w:p>
  <w:p w:rsidR="00D77BF7" w:rsidRPr="00AD486F" w:rsidRDefault="00D77BF7" w:rsidP="00AD486F">
    <w:pPr>
      <w:pStyle w:val="Footer"/>
      <w:jc w:val="center"/>
    </w:pPr>
    <w:r>
      <w:t>11 08 00-</w:t>
    </w:r>
    <w:r>
      <w:rPr>
        <w:rStyle w:val="PageNumber"/>
      </w:rPr>
      <w:fldChar w:fldCharType="begin"/>
    </w:r>
    <w:r>
      <w:rPr>
        <w:rStyle w:val="PageNumber"/>
      </w:rPr>
      <w:instrText xml:space="preserve"> PAGE </w:instrText>
    </w:r>
    <w:r>
      <w:rPr>
        <w:rStyle w:val="PageNumber"/>
      </w:rPr>
      <w:fldChar w:fldCharType="separate"/>
    </w:r>
    <w:r w:rsidR="00AF3297">
      <w:rPr>
        <w:rStyle w:val="PageNumber"/>
        <w:noProof/>
      </w:rPr>
      <w:t>3</w:t>
    </w:r>
    <w:r>
      <w:rPr>
        <w:rStyle w:val="PageNumber"/>
      </w:rPr>
      <w:fldChar w:fldCharType="end"/>
    </w:r>
  </w:p>
  <w:p w:rsidR="00D77BF7" w:rsidRDefault="00D77B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BF7" w:rsidRDefault="00D77BF7">
      <w:r>
        <w:separator/>
      </w:r>
    </w:p>
  </w:footnote>
  <w:footnote w:type="continuationSeparator" w:id="0">
    <w:p w:rsidR="00D77BF7" w:rsidRDefault="00D77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78" w:type="dxa"/>
      <w:tblInd w:w="558" w:type="dxa"/>
      <w:tblLayout w:type="fixed"/>
      <w:tblLook w:val="01E0" w:firstRow="1" w:lastRow="1" w:firstColumn="1" w:lastColumn="1" w:noHBand="0" w:noVBand="0"/>
    </w:tblPr>
    <w:tblGrid>
      <w:gridCol w:w="9558"/>
      <w:gridCol w:w="1620"/>
    </w:tblGrid>
    <w:tr w:rsidR="00D77BF7" w:rsidRPr="00811481" w:rsidTr="002003FE">
      <w:tc>
        <w:tcPr>
          <w:tcW w:w="9558" w:type="dxa"/>
          <w:vAlign w:val="center"/>
        </w:tcPr>
        <w:p w:rsidR="00D77BF7" w:rsidRPr="00811481" w:rsidRDefault="00D77BF7" w:rsidP="00A86D9E">
          <w:pPr>
            <w:tabs>
              <w:tab w:val="center" w:pos="4320"/>
              <w:tab w:val="right" w:pos="8640"/>
            </w:tabs>
            <w:adjustRightInd/>
            <w:spacing w:line="240" w:lineRule="auto"/>
            <w:ind w:right="-1639"/>
            <w:jc w:val="center"/>
            <w:textAlignment w:val="auto"/>
            <w:rPr>
              <w:sz w:val="24"/>
            </w:rPr>
          </w:pPr>
          <w:r w:rsidRPr="00811481">
            <w:rPr>
              <w:sz w:val="24"/>
            </w:rPr>
            <w:t>Construction Verification Checklist</w:t>
          </w:r>
        </w:p>
        <w:p w:rsidR="00D77BF7" w:rsidRPr="00811481" w:rsidRDefault="00D77BF7" w:rsidP="00A86D9E">
          <w:pPr>
            <w:tabs>
              <w:tab w:val="center" w:pos="5040"/>
              <w:tab w:val="right" w:pos="8640"/>
            </w:tabs>
            <w:adjustRightInd/>
            <w:spacing w:line="240" w:lineRule="auto"/>
            <w:ind w:left="1080" w:hanging="1080"/>
            <w:jc w:val="center"/>
            <w:textAlignment w:val="auto"/>
          </w:pPr>
          <w:bookmarkStart w:id="2" w:name="Title"/>
          <w:r>
            <w:rPr>
              <w:sz w:val="24"/>
            </w:rPr>
            <w:t xml:space="preserve">                          </w:t>
          </w:r>
          <w:r w:rsidRPr="00811481">
            <w:rPr>
              <w:sz w:val="24"/>
            </w:rPr>
            <w:t>CV-</w:t>
          </w:r>
          <w:bookmarkStart w:id="3" w:name="Spec"/>
          <w:r w:rsidRPr="00811481">
            <w:rPr>
              <w:sz w:val="24"/>
            </w:rPr>
            <w:t>11 53 13</w:t>
          </w:r>
          <w:bookmarkEnd w:id="3"/>
          <w:r w:rsidRPr="00811481">
            <w:rPr>
              <w:sz w:val="24"/>
            </w:rPr>
            <w:t xml:space="preserve"> – </w:t>
          </w:r>
          <w:bookmarkStart w:id="4" w:name="Equip_Type"/>
          <w:r w:rsidRPr="00811481">
            <w:rPr>
              <w:sz w:val="24"/>
            </w:rPr>
            <w:t>High Performance Laboratory Fume Hoods</w:t>
          </w:r>
          <w:bookmarkEnd w:id="2"/>
          <w:bookmarkEnd w:id="4"/>
        </w:p>
      </w:tc>
      <w:tc>
        <w:tcPr>
          <w:tcW w:w="1620" w:type="dxa"/>
          <w:vAlign w:val="center"/>
        </w:tcPr>
        <w:p w:rsidR="00D77BF7" w:rsidRPr="00811481" w:rsidRDefault="00D77BF7" w:rsidP="00811481">
          <w:pPr>
            <w:tabs>
              <w:tab w:val="center" w:pos="4320"/>
              <w:tab w:val="right" w:pos="8640"/>
            </w:tabs>
            <w:adjustRightInd/>
            <w:spacing w:line="240" w:lineRule="auto"/>
            <w:jc w:val="right"/>
            <w:textAlignment w:val="auto"/>
            <w:rPr>
              <w:i/>
            </w:rPr>
          </w:pPr>
        </w:p>
      </w:tc>
    </w:tr>
    <w:tr w:rsidR="00D77BF7" w:rsidRPr="00811481" w:rsidTr="00A86D9E">
      <w:trPr>
        <w:trHeight w:val="180"/>
      </w:trPr>
      <w:tc>
        <w:tcPr>
          <w:tcW w:w="9558" w:type="dxa"/>
          <w:vAlign w:val="center"/>
        </w:tcPr>
        <w:p w:rsidR="00D77BF7" w:rsidRPr="00811481" w:rsidRDefault="00D77BF7" w:rsidP="002003FE">
          <w:pPr>
            <w:tabs>
              <w:tab w:val="center" w:pos="4320"/>
              <w:tab w:val="right" w:pos="8640"/>
            </w:tabs>
            <w:adjustRightInd/>
            <w:spacing w:line="240" w:lineRule="auto"/>
            <w:jc w:val="center"/>
            <w:textAlignment w:val="auto"/>
            <w:rPr>
              <w:sz w:val="24"/>
            </w:rPr>
          </w:pPr>
        </w:p>
      </w:tc>
      <w:tc>
        <w:tcPr>
          <w:tcW w:w="1620" w:type="dxa"/>
          <w:vAlign w:val="center"/>
        </w:tcPr>
        <w:p w:rsidR="00D77BF7" w:rsidRPr="00811481" w:rsidRDefault="00D77BF7" w:rsidP="00811481">
          <w:pPr>
            <w:tabs>
              <w:tab w:val="center" w:pos="4320"/>
              <w:tab w:val="right" w:pos="8640"/>
            </w:tabs>
            <w:adjustRightInd/>
            <w:spacing w:line="240" w:lineRule="auto"/>
            <w:jc w:val="right"/>
            <w:textAlignment w:val="auto"/>
            <w:rPr>
              <w:i/>
            </w:rPr>
          </w:pPr>
        </w:p>
      </w:tc>
    </w:tr>
    <w:tr w:rsidR="00D77BF7" w:rsidRPr="00811481" w:rsidTr="00A86D9E">
      <w:trPr>
        <w:trHeight w:val="95"/>
      </w:trPr>
      <w:tc>
        <w:tcPr>
          <w:tcW w:w="9558" w:type="dxa"/>
          <w:vAlign w:val="center"/>
        </w:tcPr>
        <w:p w:rsidR="00D77BF7" w:rsidRPr="00811481" w:rsidRDefault="00D77BF7" w:rsidP="002003FE">
          <w:pPr>
            <w:tabs>
              <w:tab w:val="center" w:pos="4320"/>
              <w:tab w:val="right" w:pos="8640"/>
            </w:tabs>
            <w:adjustRightInd/>
            <w:spacing w:line="240" w:lineRule="auto"/>
            <w:jc w:val="center"/>
            <w:textAlignment w:val="auto"/>
            <w:rPr>
              <w:sz w:val="24"/>
            </w:rPr>
          </w:pPr>
        </w:p>
      </w:tc>
      <w:tc>
        <w:tcPr>
          <w:tcW w:w="1620" w:type="dxa"/>
          <w:vAlign w:val="center"/>
        </w:tcPr>
        <w:p w:rsidR="00D77BF7" w:rsidRPr="00811481" w:rsidRDefault="00D77BF7" w:rsidP="00811481">
          <w:pPr>
            <w:tabs>
              <w:tab w:val="center" w:pos="4320"/>
              <w:tab w:val="right" w:pos="8640"/>
            </w:tabs>
            <w:adjustRightInd/>
            <w:spacing w:line="240" w:lineRule="auto"/>
            <w:jc w:val="right"/>
            <w:textAlignment w:val="auto"/>
            <w:rPr>
              <w:i/>
            </w:rPr>
          </w:pPr>
        </w:p>
      </w:tc>
    </w:tr>
  </w:tbl>
  <w:p w:rsidR="00D77BF7" w:rsidRDefault="00D77BF7" w:rsidP="00A86D9E">
    <w:pPr>
      <w:pStyle w:val="Header"/>
      <w:spacing w:line="240" w:lineRule="auto"/>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F7" w:rsidRDefault="00D77BF7" w:rsidP="00D110C4">
    <w:pPr>
      <w:pStyle w:val="Header"/>
      <w:spacing w:line="240" w:lineRule="auto"/>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F7" w:rsidRPr="00A86D9E" w:rsidRDefault="00D77BF7" w:rsidP="00A86D9E">
    <w:pPr>
      <w:pStyle w:val="Header"/>
      <w:tabs>
        <w:tab w:val="center" w:pos="5400"/>
        <w:tab w:val="left" w:pos="7759"/>
      </w:tabs>
      <w:jc w:val="center"/>
      <w:rPr>
        <w:sz w:val="24"/>
        <w:szCs w:val="24"/>
      </w:rPr>
    </w:pPr>
    <w:r w:rsidRPr="00A86D9E">
      <w:rPr>
        <w:sz w:val="24"/>
        <w:szCs w:val="24"/>
      </w:rPr>
      <w:t>Functional Performance Test</w:t>
    </w:r>
  </w:p>
  <w:p w:rsidR="00D77BF7" w:rsidRPr="00A86D9E" w:rsidRDefault="00D77BF7" w:rsidP="00A86D9E">
    <w:pPr>
      <w:pStyle w:val="Header"/>
      <w:jc w:val="center"/>
      <w:rPr>
        <w:sz w:val="24"/>
        <w:szCs w:val="24"/>
      </w:rPr>
    </w:pPr>
    <w:r w:rsidRPr="00A86D9E">
      <w:rPr>
        <w:sz w:val="24"/>
        <w:szCs w:val="24"/>
      </w:rPr>
      <w:t xml:space="preserve">11 53 13 </w:t>
    </w:r>
    <w:r>
      <w:rPr>
        <w:sz w:val="24"/>
        <w:szCs w:val="24"/>
      </w:rPr>
      <w:t xml:space="preserve">High Performance </w:t>
    </w:r>
    <w:r w:rsidRPr="00A86D9E">
      <w:rPr>
        <w:sz w:val="24"/>
        <w:szCs w:val="24"/>
      </w:rPr>
      <w:t>Laboratory Fume Hoods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05B"/>
    <w:multiLevelType w:val="multilevel"/>
    <w:tmpl w:val="95402F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2B7A50"/>
    <w:multiLevelType w:val="hybridMultilevel"/>
    <w:tmpl w:val="22243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601D7C"/>
    <w:multiLevelType w:val="multilevel"/>
    <w:tmpl w:val="BE904E3C"/>
    <w:lvl w:ilvl="0">
      <w:start w:val="1"/>
      <w:numFmt w:val="upperLetter"/>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nsid w:val="3D580ECD"/>
    <w:multiLevelType w:val="hybridMultilevel"/>
    <w:tmpl w:val="272E8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FF24CB"/>
    <w:multiLevelType w:val="hybridMultilevel"/>
    <w:tmpl w:val="95402F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7964DF"/>
    <w:multiLevelType w:val="hybridMultilevel"/>
    <w:tmpl w:val="0F2A4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FDA66A9"/>
    <w:multiLevelType w:val="multilevel"/>
    <w:tmpl w:val="95402F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5827ED4"/>
    <w:multiLevelType w:val="hybridMultilevel"/>
    <w:tmpl w:val="DF3ED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097631"/>
    <w:multiLevelType w:val="hybridMultilevel"/>
    <w:tmpl w:val="EECC97DC"/>
    <w:lvl w:ilvl="0" w:tplc="BAAA7C10">
      <w:start w:val="1"/>
      <w:numFmt w:val="decimal"/>
      <w:lvlText w:val="%1."/>
      <w:lvlJc w:val="left"/>
      <w:pPr>
        <w:tabs>
          <w:tab w:val="num" w:pos="720"/>
        </w:tabs>
        <w:ind w:left="720" w:hanging="360"/>
      </w:pPr>
    </w:lvl>
    <w:lvl w:ilvl="1" w:tplc="04988390">
      <w:start w:val="1"/>
      <w:numFmt w:val="lowerLetter"/>
      <w:lvlText w:val="%2."/>
      <w:lvlJc w:val="left"/>
      <w:pPr>
        <w:tabs>
          <w:tab w:val="num" w:pos="1440"/>
        </w:tabs>
        <w:ind w:left="1440" w:hanging="360"/>
      </w:pPr>
    </w:lvl>
    <w:lvl w:ilvl="2" w:tplc="BF000712">
      <w:start w:val="1"/>
      <w:numFmt w:val="lowerRoman"/>
      <w:lvlText w:val="%3."/>
      <w:lvlJc w:val="right"/>
      <w:pPr>
        <w:tabs>
          <w:tab w:val="num" w:pos="2160"/>
        </w:tabs>
        <w:ind w:left="2160" w:hanging="180"/>
      </w:pPr>
    </w:lvl>
    <w:lvl w:ilvl="3" w:tplc="AF8C42EE" w:tentative="1">
      <w:start w:val="1"/>
      <w:numFmt w:val="decimal"/>
      <w:lvlText w:val="%4."/>
      <w:lvlJc w:val="left"/>
      <w:pPr>
        <w:tabs>
          <w:tab w:val="num" w:pos="2880"/>
        </w:tabs>
        <w:ind w:left="2880" w:hanging="360"/>
      </w:pPr>
    </w:lvl>
    <w:lvl w:ilvl="4" w:tplc="23689D9A" w:tentative="1">
      <w:start w:val="1"/>
      <w:numFmt w:val="lowerLetter"/>
      <w:lvlText w:val="%5."/>
      <w:lvlJc w:val="left"/>
      <w:pPr>
        <w:tabs>
          <w:tab w:val="num" w:pos="3600"/>
        </w:tabs>
        <w:ind w:left="3600" w:hanging="360"/>
      </w:pPr>
    </w:lvl>
    <w:lvl w:ilvl="5" w:tplc="893C6B30" w:tentative="1">
      <w:start w:val="1"/>
      <w:numFmt w:val="lowerRoman"/>
      <w:lvlText w:val="%6."/>
      <w:lvlJc w:val="right"/>
      <w:pPr>
        <w:tabs>
          <w:tab w:val="num" w:pos="4320"/>
        </w:tabs>
        <w:ind w:left="4320" w:hanging="180"/>
      </w:pPr>
    </w:lvl>
    <w:lvl w:ilvl="6" w:tplc="9FC82CD0" w:tentative="1">
      <w:start w:val="1"/>
      <w:numFmt w:val="decimal"/>
      <w:lvlText w:val="%7."/>
      <w:lvlJc w:val="left"/>
      <w:pPr>
        <w:tabs>
          <w:tab w:val="num" w:pos="5040"/>
        </w:tabs>
        <w:ind w:left="5040" w:hanging="360"/>
      </w:pPr>
    </w:lvl>
    <w:lvl w:ilvl="7" w:tplc="8CD43742" w:tentative="1">
      <w:start w:val="1"/>
      <w:numFmt w:val="lowerLetter"/>
      <w:lvlText w:val="%8."/>
      <w:lvlJc w:val="left"/>
      <w:pPr>
        <w:tabs>
          <w:tab w:val="num" w:pos="5760"/>
        </w:tabs>
        <w:ind w:left="5760" w:hanging="360"/>
      </w:pPr>
    </w:lvl>
    <w:lvl w:ilvl="8" w:tplc="4DF4E4F2" w:tentative="1">
      <w:start w:val="1"/>
      <w:numFmt w:val="lowerRoman"/>
      <w:lvlText w:val="%9."/>
      <w:lvlJc w:val="right"/>
      <w:pPr>
        <w:tabs>
          <w:tab w:val="num" w:pos="6480"/>
        </w:tabs>
        <w:ind w:left="6480" w:hanging="180"/>
      </w:pPr>
    </w:lvl>
  </w:abstractNum>
  <w:abstractNum w:abstractNumId="9">
    <w:nsid w:val="793116C6"/>
    <w:multiLevelType w:val="multilevel"/>
    <w:tmpl w:val="C6A8CB42"/>
    <w:lvl w:ilvl="0">
      <w:start w:val="1"/>
      <w:numFmt w:val="upperLetter"/>
      <w:pStyle w:val="Heading2"/>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9"/>
  </w:num>
  <w:num w:numId="2">
    <w:abstractNumId w:val="2"/>
  </w:num>
  <w:num w:numId="3">
    <w:abstractNumId w:val="4"/>
  </w:num>
  <w:num w:numId="4">
    <w:abstractNumId w:val="5"/>
  </w:num>
  <w:num w:numId="5">
    <w:abstractNumId w:val="6"/>
  </w:num>
  <w:num w:numId="6">
    <w:abstractNumId w:val="3"/>
  </w:num>
  <w:num w:numId="7">
    <w:abstractNumId w:val="0"/>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CF"/>
    <w:rsid w:val="00000CAC"/>
    <w:rsid w:val="00003493"/>
    <w:rsid w:val="00010E9A"/>
    <w:rsid w:val="000127A0"/>
    <w:rsid w:val="00023C28"/>
    <w:rsid w:val="00030464"/>
    <w:rsid w:val="00030C2A"/>
    <w:rsid w:val="00030F53"/>
    <w:rsid w:val="0003556E"/>
    <w:rsid w:val="00044EF6"/>
    <w:rsid w:val="00045E3A"/>
    <w:rsid w:val="0007026A"/>
    <w:rsid w:val="000715D5"/>
    <w:rsid w:val="000846F3"/>
    <w:rsid w:val="000878D2"/>
    <w:rsid w:val="00087CFB"/>
    <w:rsid w:val="00097CB5"/>
    <w:rsid w:val="000A604D"/>
    <w:rsid w:val="000B2F89"/>
    <w:rsid w:val="000B6563"/>
    <w:rsid w:val="000C1544"/>
    <w:rsid w:val="000D09C3"/>
    <w:rsid w:val="000D3A8D"/>
    <w:rsid w:val="000D6F94"/>
    <w:rsid w:val="000E1ACA"/>
    <w:rsid w:val="000F05FF"/>
    <w:rsid w:val="00105905"/>
    <w:rsid w:val="00112247"/>
    <w:rsid w:val="00112F01"/>
    <w:rsid w:val="00113C56"/>
    <w:rsid w:val="00121A9B"/>
    <w:rsid w:val="00124D08"/>
    <w:rsid w:val="00127477"/>
    <w:rsid w:val="00130907"/>
    <w:rsid w:val="0014160B"/>
    <w:rsid w:val="0015042B"/>
    <w:rsid w:val="00151797"/>
    <w:rsid w:val="00154229"/>
    <w:rsid w:val="00156DE9"/>
    <w:rsid w:val="001650B7"/>
    <w:rsid w:val="0016794B"/>
    <w:rsid w:val="00173C8C"/>
    <w:rsid w:val="00174C53"/>
    <w:rsid w:val="00176252"/>
    <w:rsid w:val="00176BA2"/>
    <w:rsid w:val="00180FD0"/>
    <w:rsid w:val="001819A2"/>
    <w:rsid w:val="0018253B"/>
    <w:rsid w:val="00182941"/>
    <w:rsid w:val="00192812"/>
    <w:rsid w:val="001B69C9"/>
    <w:rsid w:val="001C0B20"/>
    <w:rsid w:val="001C3BDC"/>
    <w:rsid w:val="001C5770"/>
    <w:rsid w:val="001C7AF2"/>
    <w:rsid w:val="001D2DD1"/>
    <w:rsid w:val="001D4AE4"/>
    <w:rsid w:val="001E012F"/>
    <w:rsid w:val="001E13D1"/>
    <w:rsid w:val="001E190C"/>
    <w:rsid w:val="001E5E15"/>
    <w:rsid w:val="001E67A6"/>
    <w:rsid w:val="001F177A"/>
    <w:rsid w:val="002003FE"/>
    <w:rsid w:val="00201429"/>
    <w:rsid w:val="00204B0A"/>
    <w:rsid w:val="00205CC4"/>
    <w:rsid w:val="00213DE0"/>
    <w:rsid w:val="00215EDA"/>
    <w:rsid w:val="002167B2"/>
    <w:rsid w:val="00221531"/>
    <w:rsid w:val="00231E5A"/>
    <w:rsid w:val="00232134"/>
    <w:rsid w:val="002408DD"/>
    <w:rsid w:val="00240E8C"/>
    <w:rsid w:val="00251FC6"/>
    <w:rsid w:val="002571D6"/>
    <w:rsid w:val="0027201A"/>
    <w:rsid w:val="0027457D"/>
    <w:rsid w:val="00276744"/>
    <w:rsid w:val="002772AD"/>
    <w:rsid w:val="00280861"/>
    <w:rsid w:val="00281C82"/>
    <w:rsid w:val="00284C9A"/>
    <w:rsid w:val="002855CE"/>
    <w:rsid w:val="002905FA"/>
    <w:rsid w:val="00290DB8"/>
    <w:rsid w:val="00294D0E"/>
    <w:rsid w:val="002961E7"/>
    <w:rsid w:val="002A1344"/>
    <w:rsid w:val="002A5BBE"/>
    <w:rsid w:val="002B1FD2"/>
    <w:rsid w:val="002B4FD5"/>
    <w:rsid w:val="002C7B99"/>
    <w:rsid w:val="002D173E"/>
    <w:rsid w:val="002F491A"/>
    <w:rsid w:val="002F500F"/>
    <w:rsid w:val="002F77B8"/>
    <w:rsid w:val="0030476E"/>
    <w:rsid w:val="00305C9C"/>
    <w:rsid w:val="00305D71"/>
    <w:rsid w:val="0030687A"/>
    <w:rsid w:val="00310334"/>
    <w:rsid w:val="00310D07"/>
    <w:rsid w:val="00311523"/>
    <w:rsid w:val="00316334"/>
    <w:rsid w:val="00322137"/>
    <w:rsid w:val="00322A8F"/>
    <w:rsid w:val="003238A4"/>
    <w:rsid w:val="00327C72"/>
    <w:rsid w:val="00327E7E"/>
    <w:rsid w:val="00331BEE"/>
    <w:rsid w:val="00337C72"/>
    <w:rsid w:val="00342DCD"/>
    <w:rsid w:val="00350C51"/>
    <w:rsid w:val="00357590"/>
    <w:rsid w:val="00360049"/>
    <w:rsid w:val="003601F8"/>
    <w:rsid w:val="003617BC"/>
    <w:rsid w:val="003702AE"/>
    <w:rsid w:val="0037166D"/>
    <w:rsid w:val="00373A59"/>
    <w:rsid w:val="00375B59"/>
    <w:rsid w:val="00383A8E"/>
    <w:rsid w:val="003850B1"/>
    <w:rsid w:val="003A2F89"/>
    <w:rsid w:val="003A3D01"/>
    <w:rsid w:val="003D559D"/>
    <w:rsid w:val="003E1112"/>
    <w:rsid w:val="003E1BFC"/>
    <w:rsid w:val="003E1CE3"/>
    <w:rsid w:val="00400635"/>
    <w:rsid w:val="004044A7"/>
    <w:rsid w:val="004174BE"/>
    <w:rsid w:val="00420A9C"/>
    <w:rsid w:val="0042748D"/>
    <w:rsid w:val="004316B4"/>
    <w:rsid w:val="004317E0"/>
    <w:rsid w:val="004328B8"/>
    <w:rsid w:val="004377FB"/>
    <w:rsid w:val="00443A3B"/>
    <w:rsid w:val="00445F51"/>
    <w:rsid w:val="0044620B"/>
    <w:rsid w:val="004506F6"/>
    <w:rsid w:val="00452881"/>
    <w:rsid w:val="00454EAC"/>
    <w:rsid w:val="00464D7D"/>
    <w:rsid w:val="00464F73"/>
    <w:rsid w:val="00475695"/>
    <w:rsid w:val="00483BD8"/>
    <w:rsid w:val="0048502E"/>
    <w:rsid w:val="00491F41"/>
    <w:rsid w:val="00497EC0"/>
    <w:rsid w:val="004B7A93"/>
    <w:rsid w:val="004D19FB"/>
    <w:rsid w:val="004D540D"/>
    <w:rsid w:val="004E2781"/>
    <w:rsid w:val="004E63F4"/>
    <w:rsid w:val="004F19C9"/>
    <w:rsid w:val="004F7AB1"/>
    <w:rsid w:val="0050387F"/>
    <w:rsid w:val="00504574"/>
    <w:rsid w:val="00505AEF"/>
    <w:rsid w:val="005135CF"/>
    <w:rsid w:val="00524F75"/>
    <w:rsid w:val="00533728"/>
    <w:rsid w:val="005406AB"/>
    <w:rsid w:val="00541604"/>
    <w:rsid w:val="0056076A"/>
    <w:rsid w:val="00560C9A"/>
    <w:rsid w:val="00563B42"/>
    <w:rsid w:val="00563F6D"/>
    <w:rsid w:val="00570905"/>
    <w:rsid w:val="005728CE"/>
    <w:rsid w:val="005765E4"/>
    <w:rsid w:val="00580AAD"/>
    <w:rsid w:val="0058559F"/>
    <w:rsid w:val="00586A4F"/>
    <w:rsid w:val="00587D44"/>
    <w:rsid w:val="00593750"/>
    <w:rsid w:val="005A2DA4"/>
    <w:rsid w:val="005A3829"/>
    <w:rsid w:val="005A57EA"/>
    <w:rsid w:val="005A7575"/>
    <w:rsid w:val="005A79FB"/>
    <w:rsid w:val="005B14DF"/>
    <w:rsid w:val="005C19F8"/>
    <w:rsid w:val="005C69B5"/>
    <w:rsid w:val="005D6EB3"/>
    <w:rsid w:val="005D6FE7"/>
    <w:rsid w:val="005E3BAE"/>
    <w:rsid w:val="005E41A9"/>
    <w:rsid w:val="005E7034"/>
    <w:rsid w:val="005F23EB"/>
    <w:rsid w:val="005F2E97"/>
    <w:rsid w:val="005F575A"/>
    <w:rsid w:val="00604B14"/>
    <w:rsid w:val="00605623"/>
    <w:rsid w:val="00607AEB"/>
    <w:rsid w:val="00613C63"/>
    <w:rsid w:val="00617B3E"/>
    <w:rsid w:val="00625BD4"/>
    <w:rsid w:val="006314D2"/>
    <w:rsid w:val="00637561"/>
    <w:rsid w:val="0064089A"/>
    <w:rsid w:val="00642C07"/>
    <w:rsid w:val="006463A9"/>
    <w:rsid w:val="00646BEA"/>
    <w:rsid w:val="0065578F"/>
    <w:rsid w:val="00661E80"/>
    <w:rsid w:val="00671459"/>
    <w:rsid w:val="006739E6"/>
    <w:rsid w:val="006920F4"/>
    <w:rsid w:val="006921F3"/>
    <w:rsid w:val="006A0194"/>
    <w:rsid w:val="006B2349"/>
    <w:rsid w:val="006B2AA0"/>
    <w:rsid w:val="006B5FEF"/>
    <w:rsid w:val="006B60C9"/>
    <w:rsid w:val="006B6929"/>
    <w:rsid w:val="006B73D1"/>
    <w:rsid w:val="006C21F7"/>
    <w:rsid w:val="006C3EAE"/>
    <w:rsid w:val="006C6781"/>
    <w:rsid w:val="006D6D62"/>
    <w:rsid w:val="006E2B96"/>
    <w:rsid w:val="006E2C74"/>
    <w:rsid w:val="006E5DE5"/>
    <w:rsid w:val="006F211F"/>
    <w:rsid w:val="006F365D"/>
    <w:rsid w:val="006F398F"/>
    <w:rsid w:val="006F3D81"/>
    <w:rsid w:val="006F4ED0"/>
    <w:rsid w:val="006F548A"/>
    <w:rsid w:val="006F7E10"/>
    <w:rsid w:val="00705629"/>
    <w:rsid w:val="00706662"/>
    <w:rsid w:val="00710B85"/>
    <w:rsid w:val="007119AB"/>
    <w:rsid w:val="00716611"/>
    <w:rsid w:val="007168CE"/>
    <w:rsid w:val="0073138F"/>
    <w:rsid w:val="007342D9"/>
    <w:rsid w:val="00737068"/>
    <w:rsid w:val="00741690"/>
    <w:rsid w:val="00753A06"/>
    <w:rsid w:val="00760483"/>
    <w:rsid w:val="00775C78"/>
    <w:rsid w:val="00776233"/>
    <w:rsid w:val="007773EA"/>
    <w:rsid w:val="007830EB"/>
    <w:rsid w:val="007A5E24"/>
    <w:rsid w:val="007A7DF7"/>
    <w:rsid w:val="007B499D"/>
    <w:rsid w:val="007B664D"/>
    <w:rsid w:val="007B793F"/>
    <w:rsid w:val="007C3BEC"/>
    <w:rsid w:val="007C5864"/>
    <w:rsid w:val="007D1FB8"/>
    <w:rsid w:val="007D591D"/>
    <w:rsid w:val="007E0DA8"/>
    <w:rsid w:val="007E1952"/>
    <w:rsid w:val="007E4D75"/>
    <w:rsid w:val="007F6306"/>
    <w:rsid w:val="007F64CF"/>
    <w:rsid w:val="00802D8E"/>
    <w:rsid w:val="00804A40"/>
    <w:rsid w:val="00805B35"/>
    <w:rsid w:val="00811481"/>
    <w:rsid w:val="008147F5"/>
    <w:rsid w:val="00825B39"/>
    <w:rsid w:val="008309AF"/>
    <w:rsid w:val="00844DA1"/>
    <w:rsid w:val="008476E5"/>
    <w:rsid w:val="008574F5"/>
    <w:rsid w:val="0086473D"/>
    <w:rsid w:val="00867FD6"/>
    <w:rsid w:val="00871FD9"/>
    <w:rsid w:val="008749F0"/>
    <w:rsid w:val="008771EC"/>
    <w:rsid w:val="00881415"/>
    <w:rsid w:val="00881A9C"/>
    <w:rsid w:val="008877F6"/>
    <w:rsid w:val="00887A45"/>
    <w:rsid w:val="0089369D"/>
    <w:rsid w:val="00897272"/>
    <w:rsid w:val="008A5008"/>
    <w:rsid w:val="008A78B9"/>
    <w:rsid w:val="008B3D24"/>
    <w:rsid w:val="008B6631"/>
    <w:rsid w:val="008C13E1"/>
    <w:rsid w:val="008D0096"/>
    <w:rsid w:val="008D7252"/>
    <w:rsid w:val="008D72DA"/>
    <w:rsid w:val="008E1E85"/>
    <w:rsid w:val="008F18EF"/>
    <w:rsid w:val="008F4122"/>
    <w:rsid w:val="008F5778"/>
    <w:rsid w:val="009004E4"/>
    <w:rsid w:val="00913D1F"/>
    <w:rsid w:val="009145A4"/>
    <w:rsid w:val="00931FCA"/>
    <w:rsid w:val="00935B99"/>
    <w:rsid w:val="00940036"/>
    <w:rsid w:val="00957AA6"/>
    <w:rsid w:val="00957BAD"/>
    <w:rsid w:val="009642A3"/>
    <w:rsid w:val="0098097D"/>
    <w:rsid w:val="009823E5"/>
    <w:rsid w:val="0098330D"/>
    <w:rsid w:val="0099469F"/>
    <w:rsid w:val="00995C07"/>
    <w:rsid w:val="009972F1"/>
    <w:rsid w:val="009A204F"/>
    <w:rsid w:val="009A4E1D"/>
    <w:rsid w:val="009A5912"/>
    <w:rsid w:val="009B4DAC"/>
    <w:rsid w:val="009B7285"/>
    <w:rsid w:val="009B7EBC"/>
    <w:rsid w:val="009C4BFE"/>
    <w:rsid w:val="009D265A"/>
    <w:rsid w:val="009D4907"/>
    <w:rsid w:val="009D69CE"/>
    <w:rsid w:val="009E0F2C"/>
    <w:rsid w:val="009E103B"/>
    <w:rsid w:val="009F4A87"/>
    <w:rsid w:val="009F4C8D"/>
    <w:rsid w:val="00A05660"/>
    <w:rsid w:val="00A07D05"/>
    <w:rsid w:val="00A104C7"/>
    <w:rsid w:val="00A129E8"/>
    <w:rsid w:val="00A1313E"/>
    <w:rsid w:val="00A1700F"/>
    <w:rsid w:val="00A23AD7"/>
    <w:rsid w:val="00A24BCF"/>
    <w:rsid w:val="00A34486"/>
    <w:rsid w:val="00A40380"/>
    <w:rsid w:val="00A4117A"/>
    <w:rsid w:val="00A5079B"/>
    <w:rsid w:val="00A55BC4"/>
    <w:rsid w:val="00A66817"/>
    <w:rsid w:val="00A70795"/>
    <w:rsid w:val="00A7092D"/>
    <w:rsid w:val="00A72449"/>
    <w:rsid w:val="00A72830"/>
    <w:rsid w:val="00A75B58"/>
    <w:rsid w:val="00A86D9E"/>
    <w:rsid w:val="00A873FD"/>
    <w:rsid w:val="00A94744"/>
    <w:rsid w:val="00A94AF2"/>
    <w:rsid w:val="00AA02D1"/>
    <w:rsid w:val="00AA053E"/>
    <w:rsid w:val="00AA7148"/>
    <w:rsid w:val="00AB15E9"/>
    <w:rsid w:val="00AB1BA5"/>
    <w:rsid w:val="00AB30BC"/>
    <w:rsid w:val="00AC0857"/>
    <w:rsid w:val="00AC0C34"/>
    <w:rsid w:val="00AC638F"/>
    <w:rsid w:val="00AC7D1E"/>
    <w:rsid w:val="00AD486F"/>
    <w:rsid w:val="00AD764C"/>
    <w:rsid w:val="00AF3297"/>
    <w:rsid w:val="00B02705"/>
    <w:rsid w:val="00B20278"/>
    <w:rsid w:val="00B20EB8"/>
    <w:rsid w:val="00B226A4"/>
    <w:rsid w:val="00B25C2D"/>
    <w:rsid w:val="00B276DB"/>
    <w:rsid w:val="00B32435"/>
    <w:rsid w:val="00B36DE7"/>
    <w:rsid w:val="00B43CF2"/>
    <w:rsid w:val="00B51E0F"/>
    <w:rsid w:val="00B5315A"/>
    <w:rsid w:val="00B607CA"/>
    <w:rsid w:val="00B61D64"/>
    <w:rsid w:val="00B62060"/>
    <w:rsid w:val="00B63485"/>
    <w:rsid w:val="00B638AB"/>
    <w:rsid w:val="00B655EC"/>
    <w:rsid w:val="00B767C8"/>
    <w:rsid w:val="00B85615"/>
    <w:rsid w:val="00B906E1"/>
    <w:rsid w:val="00B971F6"/>
    <w:rsid w:val="00BA4200"/>
    <w:rsid w:val="00BB0B1B"/>
    <w:rsid w:val="00BB5374"/>
    <w:rsid w:val="00BB59AD"/>
    <w:rsid w:val="00BB5FC5"/>
    <w:rsid w:val="00BB7920"/>
    <w:rsid w:val="00BC2D22"/>
    <w:rsid w:val="00BC636A"/>
    <w:rsid w:val="00BD48E5"/>
    <w:rsid w:val="00BD5344"/>
    <w:rsid w:val="00BE02DC"/>
    <w:rsid w:val="00BE2EFC"/>
    <w:rsid w:val="00BE329C"/>
    <w:rsid w:val="00BE459D"/>
    <w:rsid w:val="00BF473E"/>
    <w:rsid w:val="00C00B1A"/>
    <w:rsid w:val="00C03DB6"/>
    <w:rsid w:val="00C06E26"/>
    <w:rsid w:val="00C07396"/>
    <w:rsid w:val="00C20930"/>
    <w:rsid w:val="00C27365"/>
    <w:rsid w:val="00C30264"/>
    <w:rsid w:val="00C419B0"/>
    <w:rsid w:val="00C448D3"/>
    <w:rsid w:val="00C5433C"/>
    <w:rsid w:val="00C55687"/>
    <w:rsid w:val="00C55B66"/>
    <w:rsid w:val="00C56BDB"/>
    <w:rsid w:val="00C60489"/>
    <w:rsid w:val="00C61810"/>
    <w:rsid w:val="00C74F6F"/>
    <w:rsid w:val="00C82548"/>
    <w:rsid w:val="00C82951"/>
    <w:rsid w:val="00C83AD3"/>
    <w:rsid w:val="00C94CBF"/>
    <w:rsid w:val="00CA0714"/>
    <w:rsid w:val="00CA30D2"/>
    <w:rsid w:val="00CA323A"/>
    <w:rsid w:val="00CB111E"/>
    <w:rsid w:val="00CB6809"/>
    <w:rsid w:val="00CC1CC3"/>
    <w:rsid w:val="00CC61A6"/>
    <w:rsid w:val="00CC6F9C"/>
    <w:rsid w:val="00CD3BAA"/>
    <w:rsid w:val="00CE5818"/>
    <w:rsid w:val="00CE60DD"/>
    <w:rsid w:val="00CF050B"/>
    <w:rsid w:val="00CF6E53"/>
    <w:rsid w:val="00CF7ECA"/>
    <w:rsid w:val="00D03515"/>
    <w:rsid w:val="00D04940"/>
    <w:rsid w:val="00D110C4"/>
    <w:rsid w:val="00D14599"/>
    <w:rsid w:val="00D15022"/>
    <w:rsid w:val="00D21B7D"/>
    <w:rsid w:val="00D32FEF"/>
    <w:rsid w:val="00D4341D"/>
    <w:rsid w:val="00D46D6A"/>
    <w:rsid w:val="00D6219D"/>
    <w:rsid w:val="00D64863"/>
    <w:rsid w:val="00D65CE2"/>
    <w:rsid w:val="00D6655F"/>
    <w:rsid w:val="00D704FC"/>
    <w:rsid w:val="00D70FFB"/>
    <w:rsid w:val="00D713BB"/>
    <w:rsid w:val="00D77BF7"/>
    <w:rsid w:val="00D80848"/>
    <w:rsid w:val="00D8314D"/>
    <w:rsid w:val="00D90935"/>
    <w:rsid w:val="00D91BBF"/>
    <w:rsid w:val="00D93933"/>
    <w:rsid w:val="00D942A7"/>
    <w:rsid w:val="00D954B5"/>
    <w:rsid w:val="00D97BC5"/>
    <w:rsid w:val="00DA3567"/>
    <w:rsid w:val="00DA72B6"/>
    <w:rsid w:val="00DB6A43"/>
    <w:rsid w:val="00DD1750"/>
    <w:rsid w:val="00DD1BBA"/>
    <w:rsid w:val="00DD6152"/>
    <w:rsid w:val="00DE21AD"/>
    <w:rsid w:val="00DE2907"/>
    <w:rsid w:val="00DE5401"/>
    <w:rsid w:val="00DE6B85"/>
    <w:rsid w:val="00DF2254"/>
    <w:rsid w:val="00DF4B1E"/>
    <w:rsid w:val="00E01DC6"/>
    <w:rsid w:val="00E1383E"/>
    <w:rsid w:val="00E14247"/>
    <w:rsid w:val="00E15138"/>
    <w:rsid w:val="00E1649C"/>
    <w:rsid w:val="00E20067"/>
    <w:rsid w:val="00E20540"/>
    <w:rsid w:val="00E23046"/>
    <w:rsid w:val="00E26517"/>
    <w:rsid w:val="00E31FF0"/>
    <w:rsid w:val="00E349B1"/>
    <w:rsid w:val="00E424EB"/>
    <w:rsid w:val="00E42B34"/>
    <w:rsid w:val="00E439AA"/>
    <w:rsid w:val="00E4705B"/>
    <w:rsid w:val="00E57D25"/>
    <w:rsid w:val="00E60670"/>
    <w:rsid w:val="00E615B8"/>
    <w:rsid w:val="00E62306"/>
    <w:rsid w:val="00E67E23"/>
    <w:rsid w:val="00E746AC"/>
    <w:rsid w:val="00E75394"/>
    <w:rsid w:val="00E76494"/>
    <w:rsid w:val="00E76F0C"/>
    <w:rsid w:val="00E81A7A"/>
    <w:rsid w:val="00E9392D"/>
    <w:rsid w:val="00E94589"/>
    <w:rsid w:val="00E968F3"/>
    <w:rsid w:val="00EA1F42"/>
    <w:rsid w:val="00EB1486"/>
    <w:rsid w:val="00EB4EB3"/>
    <w:rsid w:val="00EC0BA6"/>
    <w:rsid w:val="00EC67D1"/>
    <w:rsid w:val="00ED20AE"/>
    <w:rsid w:val="00EE3098"/>
    <w:rsid w:val="00EE74EB"/>
    <w:rsid w:val="00EE7B6A"/>
    <w:rsid w:val="00EF4B54"/>
    <w:rsid w:val="00F019D6"/>
    <w:rsid w:val="00F03D1A"/>
    <w:rsid w:val="00F1054B"/>
    <w:rsid w:val="00F138E8"/>
    <w:rsid w:val="00F14917"/>
    <w:rsid w:val="00F22A26"/>
    <w:rsid w:val="00F25EBC"/>
    <w:rsid w:val="00F33C7A"/>
    <w:rsid w:val="00F4059C"/>
    <w:rsid w:val="00F411C4"/>
    <w:rsid w:val="00F52961"/>
    <w:rsid w:val="00F53677"/>
    <w:rsid w:val="00F5765A"/>
    <w:rsid w:val="00F70F2C"/>
    <w:rsid w:val="00F70FE0"/>
    <w:rsid w:val="00F72290"/>
    <w:rsid w:val="00F75E91"/>
    <w:rsid w:val="00F7746C"/>
    <w:rsid w:val="00F82887"/>
    <w:rsid w:val="00F83D17"/>
    <w:rsid w:val="00F86D69"/>
    <w:rsid w:val="00FA0D82"/>
    <w:rsid w:val="00FA1607"/>
    <w:rsid w:val="00FA3B9B"/>
    <w:rsid w:val="00FA4D45"/>
    <w:rsid w:val="00FA7962"/>
    <w:rsid w:val="00FA7E50"/>
    <w:rsid w:val="00FB13AD"/>
    <w:rsid w:val="00FB4F94"/>
    <w:rsid w:val="00FC35E0"/>
    <w:rsid w:val="00FC4A39"/>
    <w:rsid w:val="00FC56F2"/>
    <w:rsid w:val="00FC5912"/>
    <w:rsid w:val="00FC6EEE"/>
    <w:rsid w:val="00FD2C81"/>
    <w:rsid w:val="00FD4143"/>
    <w:rsid w:val="00FD49F7"/>
    <w:rsid w:val="00FE39B0"/>
    <w:rsid w:val="00FE62DB"/>
    <w:rsid w:val="00FE7A41"/>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jc w:val="both"/>
      <w:textAlignment w:val="baseline"/>
    </w:pPr>
    <w:rPr>
      <w:snapToGrid w:val="0"/>
    </w:rPr>
  </w:style>
  <w:style w:type="paragraph" w:styleId="Heading1">
    <w:name w:val="heading 1"/>
    <w:basedOn w:val="Normal"/>
    <w:next w:val="Normal"/>
    <w:qFormat/>
    <w:pPr>
      <w:keepNext/>
      <w:spacing w:line="200" w:lineRule="exact"/>
      <w:outlineLvl w:val="0"/>
    </w:pPr>
    <w:rPr>
      <w:b/>
    </w:rPr>
  </w:style>
  <w:style w:type="paragraph" w:styleId="Heading2">
    <w:name w:val="heading 2"/>
    <w:basedOn w:val="Normal"/>
    <w:next w:val="Normal"/>
    <w:qFormat/>
    <w:pPr>
      <w:keepNext/>
      <w:widowControl/>
      <w:numPr>
        <w:numId w:val="1"/>
      </w:numPr>
      <w:ind w:hanging="360"/>
      <w:outlineLvl w:val="1"/>
    </w:pPr>
  </w:style>
  <w:style w:type="paragraph" w:styleId="Heading3">
    <w:name w:val="heading 3"/>
    <w:basedOn w:val="Normal"/>
    <w:next w:val="Normal"/>
    <w:link w:val="Heading3Char"/>
    <w:semiHidden/>
    <w:unhideWhenUsed/>
    <w:qFormat/>
    <w:rsid w:val="009F4C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LineNumber">
    <w:name w:val="line number"/>
    <w:basedOn w:val="DefaultParagraphFont"/>
    <w:rsid w:val="00DD1BBA"/>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tabs>
        <w:tab w:val="center" w:pos="4680"/>
      </w:tabs>
      <w:jc w:val="center"/>
    </w:pPr>
    <w:rPr>
      <w:b/>
    </w:rPr>
  </w:style>
  <w:style w:type="paragraph" w:styleId="BalloonText">
    <w:name w:val="Balloon Text"/>
    <w:basedOn w:val="Normal"/>
    <w:semiHidden/>
    <w:rPr>
      <w:rFonts w:ascii="Tahoma" w:hAnsi="Tahoma" w:cs="Tahoma"/>
      <w:sz w:val="16"/>
      <w:szCs w:val="16"/>
    </w:rPr>
  </w:style>
  <w:style w:type="paragraph" w:customStyle="1" w:styleId="RevisionDate">
    <w:name w:val="Revision Date"/>
    <w:basedOn w:val="Footer"/>
    <w:pPr>
      <w:widowControl/>
      <w:spacing w:line="200" w:lineRule="exact"/>
      <w:jc w:val="center"/>
    </w:pPr>
    <w:rPr>
      <w:b/>
      <w:snapToGrid/>
      <w:sz w:val="16"/>
    </w:rPr>
  </w:style>
  <w:style w:type="character" w:styleId="CommentReference">
    <w:name w:val="annotation reference"/>
    <w:basedOn w:val="DefaultParagraphFont"/>
    <w:semiHidden/>
    <w:rsid w:val="00420A9C"/>
    <w:rPr>
      <w:sz w:val="16"/>
      <w:szCs w:val="16"/>
    </w:rPr>
  </w:style>
  <w:style w:type="paragraph" w:styleId="CommentText">
    <w:name w:val="annotation text"/>
    <w:basedOn w:val="Normal"/>
    <w:semiHidden/>
    <w:rsid w:val="00420A9C"/>
  </w:style>
  <w:style w:type="paragraph" w:styleId="CommentSubject">
    <w:name w:val="annotation subject"/>
    <w:basedOn w:val="CommentText"/>
    <w:next w:val="CommentText"/>
    <w:semiHidden/>
    <w:rsid w:val="00420A9C"/>
    <w:rPr>
      <w:b/>
      <w:bCs/>
    </w:rPr>
  </w:style>
  <w:style w:type="table" w:styleId="TableGrid">
    <w:name w:val="Table Grid"/>
    <w:basedOn w:val="TableNormal"/>
    <w:rsid w:val="001E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9F4C8D"/>
    <w:rPr>
      <w:rFonts w:asciiTheme="majorHAnsi" w:eastAsiaTheme="majorEastAsia" w:hAnsiTheme="majorHAnsi" w:cstheme="majorBidi"/>
      <w:b/>
      <w:bCs/>
      <w:snapToGrid w:val="0"/>
      <w:color w:val="4F81BD" w:themeColor="accent1"/>
    </w:rPr>
  </w:style>
  <w:style w:type="character" w:customStyle="1" w:styleId="HeaderChar">
    <w:name w:val="Header Char"/>
    <w:basedOn w:val="DefaultParagraphFont"/>
    <w:link w:val="Header"/>
    <w:rsid w:val="009004E4"/>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jc w:val="both"/>
      <w:textAlignment w:val="baseline"/>
    </w:pPr>
    <w:rPr>
      <w:snapToGrid w:val="0"/>
    </w:rPr>
  </w:style>
  <w:style w:type="paragraph" w:styleId="Heading1">
    <w:name w:val="heading 1"/>
    <w:basedOn w:val="Normal"/>
    <w:next w:val="Normal"/>
    <w:qFormat/>
    <w:pPr>
      <w:keepNext/>
      <w:spacing w:line="200" w:lineRule="exact"/>
      <w:outlineLvl w:val="0"/>
    </w:pPr>
    <w:rPr>
      <w:b/>
    </w:rPr>
  </w:style>
  <w:style w:type="paragraph" w:styleId="Heading2">
    <w:name w:val="heading 2"/>
    <w:basedOn w:val="Normal"/>
    <w:next w:val="Normal"/>
    <w:qFormat/>
    <w:pPr>
      <w:keepNext/>
      <w:widowControl/>
      <w:numPr>
        <w:numId w:val="1"/>
      </w:numPr>
      <w:ind w:hanging="360"/>
      <w:outlineLvl w:val="1"/>
    </w:pPr>
  </w:style>
  <w:style w:type="paragraph" w:styleId="Heading3">
    <w:name w:val="heading 3"/>
    <w:basedOn w:val="Normal"/>
    <w:next w:val="Normal"/>
    <w:link w:val="Heading3Char"/>
    <w:semiHidden/>
    <w:unhideWhenUsed/>
    <w:qFormat/>
    <w:rsid w:val="009F4C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LineNumber">
    <w:name w:val="line number"/>
    <w:basedOn w:val="DefaultParagraphFont"/>
    <w:rsid w:val="00DD1BBA"/>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tabs>
        <w:tab w:val="center" w:pos="4680"/>
      </w:tabs>
      <w:jc w:val="center"/>
    </w:pPr>
    <w:rPr>
      <w:b/>
    </w:rPr>
  </w:style>
  <w:style w:type="paragraph" w:styleId="BalloonText">
    <w:name w:val="Balloon Text"/>
    <w:basedOn w:val="Normal"/>
    <w:semiHidden/>
    <w:rPr>
      <w:rFonts w:ascii="Tahoma" w:hAnsi="Tahoma" w:cs="Tahoma"/>
      <w:sz w:val="16"/>
      <w:szCs w:val="16"/>
    </w:rPr>
  </w:style>
  <w:style w:type="paragraph" w:customStyle="1" w:styleId="RevisionDate">
    <w:name w:val="Revision Date"/>
    <w:basedOn w:val="Footer"/>
    <w:pPr>
      <w:widowControl/>
      <w:spacing w:line="200" w:lineRule="exact"/>
      <w:jc w:val="center"/>
    </w:pPr>
    <w:rPr>
      <w:b/>
      <w:snapToGrid/>
      <w:sz w:val="16"/>
    </w:rPr>
  </w:style>
  <w:style w:type="character" w:styleId="CommentReference">
    <w:name w:val="annotation reference"/>
    <w:basedOn w:val="DefaultParagraphFont"/>
    <w:semiHidden/>
    <w:rsid w:val="00420A9C"/>
    <w:rPr>
      <w:sz w:val="16"/>
      <w:szCs w:val="16"/>
    </w:rPr>
  </w:style>
  <w:style w:type="paragraph" w:styleId="CommentText">
    <w:name w:val="annotation text"/>
    <w:basedOn w:val="Normal"/>
    <w:semiHidden/>
    <w:rsid w:val="00420A9C"/>
  </w:style>
  <w:style w:type="paragraph" w:styleId="CommentSubject">
    <w:name w:val="annotation subject"/>
    <w:basedOn w:val="CommentText"/>
    <w:next w:val="CommentText"/>
    <w:semiHidden/>
    <w:rsid w:val="00420A9C"/>
    <w:rPr>
      <w:b/>
      <w:bCs/>
    </w:rPr>
  </w:style>
  <w:style w:type="table" w:styleId="TableGrid">
    <w:name w:val="Table Grid"/>
    <w:basedOn w:val="TableNormal"/>
    <w:rsid w:val="001E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9F4C8D"/>
    <w:rPr>
      <w:rFonts w:asciiTheme="majorHAnsi" w:eastAsiaTheme="majorEastAsia" w:hAnsiTheme="majorHAnsi" w:cstheme="majorBidi"/>
      <w:b/>
      <w:bCs/>
      <w:snapToGrid w:val="0"/>
      <w:color w:val="4F81BD" w:themeColor="accent1"/>
    </w:rPr>
  </w:style>
  <w:style w:type="character" w:customStyle="1" w:styleId="HeaderChar">
    <w:name w:val="Header Char"/>
    <w:basedOn w:val="DefaultParagraphFont"/>
    <w:link w:val="Header"/>
    <w:rsid w:val="009004E4"/>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33E6D4FPPFNA-1123372544-2105</_dlc_DocId>
    <_dlc_DocIdUrl xmlns="bb65cc95-6d4e-4879-a879-9838761499af">
      <Url>https://doa.wi.gov/_layouts/15/DocIdRedir.aspx?ID=33E6D4FPPFNA-1123372544-2105</Url>
      <Description>33E6D4FPPFNA-1123372544-2105</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01434C-DEC6-4236-86EF-713047E5E4DC}">
  <ds:schemaRefs>
    <ds:schemaRef ds:uri="http://schemas.openxmlformats.org/officeDocument/2006/bibliography"/>
  </ds:schemaRefs>
</ds:datastoreItem>
</file>

<file path=customXml/itemProps2.xml><?xml version="1.0" encoding="utf-8"?>
<ds:datastoreItem xmlns:ds="http://schemas.openxmlformats.org/officeDocument/2006/customXml" ds:itemID="{BF7C559A-CFAF-43F7-AF74-D52648529F50}"/>
</file>

<file path=customXml/itemProps3.xml><?xml version="1.0" encoding="utf-8"?>
<ds:datastoreItem xmlns:ds="http://schemas.openxmlformats.org/officeDocument/2006/customXml" ds:itemID="{54CAD227-D4D4-4970-B0D3-CE43EA89B66B}"/>
</file>

<file path=customXml/itemProps4.xml><?xml version="1.0" encoding="utf-8"?>
<ds:datastoreItem xmlns:ds="http://schemas.openxmlformats.org/officeDocument/2006/customXml" ds:itemID="{5FA7C951-8205-4DB5-8490-D849ADB3B019}"/>
</file>

<file path=customXml/itemProps5.xml><?xml version="1.0" encoding="utf-8"?>
<ds:datastoreItem xmlns:ds="http://schemas.openxmlformats.org/officeDocument/2006/customXml" ds:itemID="{AD14419A-3383-484A-9960-4F902B9CD972}"/>
</file>

<file path=docProps/app.xml><?xml version="1.0" encoding="utf-8"?>
<Properties xmlns="http://schemas.openxmlformats.org/officeDocument/2006/extended-properties" xmlns:vt="http://schemas.openxmlformats.org/officeDocument/2006/docPropsVTypes">
  <Template>Normal</Template>
  <TotalTime>3</TotalTime>
  <Pages>9</Pages>
  <Words>1972</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15600</vt:lpstr>
    </vt:vector>
  </TitlesOfParts>
  <Company>Office of the Governor</Company>
  <LinksUpToDate>false</LinksUpToDate>
  <CharactersWithSpaces>12377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15600</dc:title>
  <dc:creator>Gary Gard</dc:creator>
  <cp:lastModifiedBy>Schey, Jim</cp:lastModifiedBy>
  <cp:revision>4</cp:revision>
  <cp:lastPrinted>2012-09-19T20:15:00Z</cp:lastPrinted>
  <dcterms:created xsi:type="dcterms:W3CDTF">2015-02-24T20:53:00Z</dcterms:created>
  <dcterms:modified xsi:type="dcterms:W3CDTF">2015-02-24T21:44:00Z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-1506252454</vt:i4>
  </property>
  <property fmtid="{D5CDD505-2E9C-101B-9397-08002B2CF9AE}" pid="3" name="_NewReviewCycle">
    <vt:lpwstr/>
  </property>
  <property fmtid="{D5CDD505-2E9C-101B-9397-08002B2CF9AE}" pid="4" name="_EmailSubject">
    <vt:lpwstr>Commissioning Master Spec Sections __ 08 00</vt:lpwstr>
  </property>
  <property fmtid="{D5CDD505-2E9C-101B-9397-08002B2CF9AE}" pid="5" name="_AuthorEmail">
    <vt:lpwstr>Jim.Schey@wisconsin.gov</vt:lpwstr>
  </property>
  <property fmtid="{D5CDD505-2E9C-101B-9397-08002B2CF9AE}" pid="6" name="_AuthorEmailDisplayName">
    <vt:lpwstr>Schey, Jim - DOA</vt:lpwstr>
  </property>
  <property fmtid="{D5CDD505-2E9C-101B-9397-08002B2CF9AE}" pid="7" name="_PreviousAdHocReviewCycleID">
    <vt:i4>2099402685</vt:i4>
  </property>
  <property fmtid="{D5CDD505-2E9C-101B-9397-08002B2CF9AE}" pid="8" name="ContentTypeId">
    <vt:lpwstr>0x010100415CDDF5B8D00740932EEDC1496397DD</vt:lpwstr>
  </property>
  <property fmtid="{D5CDD505-2E9C-101B-9397-08002B2CF9AE}" pid="9" name="_dlc_DocIdItemGuid">
    <vt:lpwstr>00c19ff9-7d56-41e8-bc69-c415880c179e</vt:lpwstr>
  </property>
</Properties>
</file>